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6DE0" w:rsidRPr="006E0AAA" w:rsidRDefault="002738A5" w:rsidP="00526DE0">
      <w:pPr>
        <w:spacing w:line="276" w:lineRule="auto"/>
        <w:jc w:val="center"/>
        <w:rPr>
          <w:b/>
          <w:caps/>
        </w:rPr>
      </w:pPr>
      <w:r w:rsidRPr="002738A5">
        <w:rPr>
          <w:noProof/>
        </w:rPr>
        <w:drawing>
          <wp:inline distT="0" distB="0" distL="0" distR="0">
            <wp:extent cx="6981825" cy="9324975"/>
            <wp:effectExtent l="0" t="0" r="9525" b="9525"/>
            <wp:docPr id="2" name="Рисунок 2" descr="C:\Users\User\Desktop\СКАНЫ ОНЗ\РЛ-17,18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РЛ-17,18\1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72" t="7292"/>
                    <a:stretch/>
                  </pic:blipFill>
                  <pic:spPr bwMode="auto">
                    <a:xfrm>
                      <a:off x="0" y="0"/>
                      <a:ext cx="6981825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2738A5">
        <w:rPr>
          <w:noProof/>
        </w:rPr>
        <w:lastRenderedPageBreak/>
        <w:drawing>
          <wp:inline distT="0" distB="0" distL="0" distR="0">
            <wp:extent cx="7086600" cy="9324975"/>
            <wp:effectExtent l="0" t="0" r="0" b="9525"/>
            <wp:docPr id="1" name="Рисунок 1" descr="C:\Users\User\Desktop\СКАНЫ ОНЗ\РЛ-17,18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РЛ-17,18\1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24" t="7292"/>
                    <a:stretch/>
                  </pic:blipFill>
                  <pic:spPr bwMode="auto">
                    <a:xfrm>
                      <a:off x="0" y="0"/>
                      <a:ext cx="7086600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526DE0" w:rsidRPr="006E0AAA" w:rsidRDefault="00526DE0" w:rsidP="00526DE0">
      <w:pPr>
        <w:spacing w:line="276" w:lineRule="auto"/>
        <w:jc w:val="center"/>
        <w:rPr>
          <w:b/>
          <w:caps/>
        </w:rPr>
      </w:pPr>
      <w:r w:rsidRPr="006E0AAA">
        <w:rPr>
          <w:b/>
          <w:caps/>
        </w:rPr>
        <w:lastRenderedPageBreak/>
        <w:t>Содержание</w:t>
      </w:r>
    </w:p>
    <w:p w:rsidR="00526DE0" w:rsidRPr="006E0AAA" w:rsidRDefault="00526DE0" w:rsidP="00526DE0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6E0AAA">
        <w:t>Назначение образовательного модуля……………………………………………….…..…4</w:t>
      </w:r>
    </w:p>
    <w:p w:rsidR="00526DE0" w:rsidRPr="006E0AAA" w:rsidRDefault="00526DE0" w:rsidP="00526DE0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6E0AAA">
        <w:t>Характеристика образовательного модуля………………………………………………...5</w:t>
      </w:r>
    </w:p>
    <w:p w:rsidR="00526DE0" w:rsidRPr="006E0AAA" w:rsidRDefault="00526DE0" w:rsidP="00526DE0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6E0AAA">
        <w:t>Структура образовательного модуля……………………………………………………….8</w:t>
      </w:r>
    </w:p>
    <w:p w:rsidR="00526DE0" w:rsidRPr="006E0AAA" w:rsidRDefault="00526DE0" w:rsidP="00526DE0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6E0AAA">
        <w:t>Методические указания для обучающихся по освоению модуля……………………….9</w:t>
      </w:r>
    </w:p>
    <w:p w:rsidR="00526DE0" w:rsidRPr="006E0AAA" w:rsidRDefault="00526DE0" w:rsidP="00526DE0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6E0AAA">
        <w:t>Программы дисциплин образовательного модуля………………………………….……12</w:t>
      </w:r>
    </w:p>
    <w:p w:rsidR="00526DE0" w:rsidRPr="006E0AAA" w:rsidRDefault="00526DE0" w:rsidP="00526DE0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6E0AAA">
        <w:t>Программа дисциплины «Философия»………………………………………...…… 12</w:t>
      </w:r>
    </w:p>
    <w:p w:rsidR="00526DE0" w:rsidRPr="006E0AAA" w:rsidRDefault="00526DE0" w:rsidP="00526DE0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6E0AAA">
        <w:t>Программа дисциплины «Концепции современного естествознания»…………… 16</w:t>
      </w:r>
    </w:p>
    <w:p w:rsidR="00526DE0" w:rsidRPr="006E0AAA" w:rsidRDefault="00526DE0" w:rsidP="00526DE0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6E0AAA">
        <w:t>Программа дисциплины «Математические методы обработки данных»………………………………................................................................................ 20</w:t>
      </w:r>
    </w:p>
    <w:p w:rsidR="00526DE0" w:rsidRPr="006E0AAA" w:rsidRDefault="00526DE0" w:rsidP="00526DE0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6E0AAA">
        <w:t>Программа дисциплины «Основы научно-исследовательской деятельности» …………………………………………………………………………………………. 23</w:t>
      </w:r>
    </w:p>
    <w:p w:rsidR="00526DE0" w:rsidRPr="006E0AAA" w:rsidRDefault="00526DE0" w:rsidP="00526DE0">
      <w:pPr>
        <w:ind w:left="720"/>
        <w:jc w:val="both"/>
      </w:pPr>
      <w:r w:rsidRPr="006E0AAA">
        <w:rPr>
          <w:caps/>
        </w:rPr>
        <w:t>5.5.</w:t>
      </w:r>
      <w:r w:rsidRPr="006E0AAA">
        <w:t xml:space="preserve"> Программа дисциплины «</w:t>
      </w:r>
      <w:r w:rsidRPr="006E0AAA">
        <w:rPr>
          <w:caps/>
        </w:rPr>
        <w:t>м</w:t>
      </w:r>
      <w:r w:rsidRPr="006E0AAA">
        <w:t>атематика» ………………………………………… .. 27</w:t>
      </w:r>
    </w:p>
    <w:p w:rsidR="00526DE0" w:rsidRPr="006E0AAA" w:rsidRDefault="00526DE0" w:rsidP="00526DE0">
      <w:pPr>
        <w:ind w:left="720"/>
      </w:pPr>
      <w:r w:rsidRPr="006E0AAA">
        <w:t>5.6. Программа дисциплины «Статистика»……………………………………….……  30</w:t>
      </w:r>
    </w:p>
    <w:p w:rsidR="00526DE0" w:rsidRPr="006E0AAA" w:rsidRDefault="00526DE0" w:rsidP="00526DE0">
      <w:pPr>
        <w:ind w:left="720"/>
      </w:pPr>
      <w:r w:rsidRPr="006E0AAA">
        <w:t>5.7. Программа дисциплины  «Логика» ……………………………………………..…  34</w:t>
      </w:r>
    </w:p>
    <w:p w:rsidR="00526DE0" w:rsidRPr="00DE02ED" w:rsidRDefault="00526DE0" w:rsidP="00526DE0">
      <w:pPr>
        <w:ind w:left="720"/>
        <w:rPr>
          <w:caps/>
        </w:rPr>
      </w:pPr>
      <w:r w:rsidRPr="00DE02ED">
        <w:t>5.8. Программа дисциплины «Основа лингвокультурологии»……………………….</w:t>
      </w:r>
      <w:r w:rsidR="0028436D" w:rsidRPr="00DE02ED">
        <w:t>..38</w:t>
      </w:r>
    </w:p>
    <w:p w:rsidR="00526DE0" w:rsidRPr="006E0AAA" w:rsidRDefault="00526DE0" w:rsidP="00526DE0">
      <w:pPr>
        <w:pStyle w:val="a5"/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sz w:val="24"/>
          <w:szCs w:val="24"/>
        </w:rPr>
        <w:t>6. Программа практики…………………………………………………..…. не предусмотрена</w:t>
      </w:r>
    </w:p>
    <w:p w:rsidR="00526DE0" w:rsidRPr="006E0AAA" w:rsidRDefault="00526DE0" w:rsidP="00526DE0">
      <w:pPr>
        <w:pStyle w:val="a5"/>
        <w:numPr>
          <w:ilvl w:val="0"/>
          <w:numId w:val="24"/>
        </w:numPr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sz w:val="24"/>
          <w:szCs w:val="24"/>
        </w:rPr>
        <w:t xml:space="preserve">Программа итоговой аттестации по модулю…………………………………………… </w:t>
      </w:r>
      <w:r w:rsidR="00DE02ED">
        <w:rPr>
          <w:rFonts w:ascii="Times New Roman" w:hAnsi="Times New Roman"/>
          <w:sz w:val="24"/>
          <w:szCs w:val="24"/>
        </w:rPr>
        <w:t>45</w:t>
      </w:r>
    </w:p>
    <w:p w:rsidR="00526DE0" w:rsidRPr="006E0AAA" w:rsidRDefault="00526DE0" w:rsidP="00526DE0">
      <w:pPr>
        <w:spacing w:line="276" w:lineRule="auto"/>
        <w:ind w:left="426" w:hanging="142"/>
      </w:pPr>
      <w:r w:rsidRPr="006E0AAA">
        <w:br w:type="page"/>
      </w:r>
    </w:p>
    <w:p w:rsidR="00526DE0" w:rsidRPr="006E0AAA" w:rsidRDefault="00526DE0" w:rsidP="00526DE0">
      <w:pPr>
        <w:jc w:val="center"/>
        <w:rPr>
          <w:b/>
          <w:caps/>
        </w:rPr>
      </w:pPr>
      <w:r w:rsidRPr="006E0AAA">
        <w:rPr>
          <w:b/>
          <w:caps/>
        </w:rPr>
        <w:lastRenderedPageBreak/>
        <w:t>1. назначение модуля</w:t>
      </w:r>
    </w:p>
    <w:p w:rsidR="00526DE0" w:rsidRPr="006E0AAA" w:rsidRDefault="00526DE0" w:rsidP="00526DE0">
      <w:pPr>
        <w:ind w:firstLine="709"/>
        <w:jc w:val="both"/>
        <w:rPr>
          <w:iCs/>
        </w:rPr>
      </w:pPr>
      <w:r w:rsidRPr="006E0AAA">
        <w:t xml:space="preserve"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направления подготовки 44.03.05«Педагогическое образование (с двумя профилями подготовки)». Адресную группу модуля составляют обучающиеся по указанному направлению подготовки. </w:t>
      </w:r>
      <w:r w:rsidRPr="006E0AAA">
        <w:rPr>
          <w:iCs/>
        </w:rPr>
        <w:t xml:space="preserve"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является умение учиться, которое педагог должен уметь демонстрировать своим ученикам. </w:t>
      </w:r>
      <w:r w:rsidRPr="006E0AAA">
        <w:t xml:space="preserve">Для эффективного выполнения трудовых функций будущему учителю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6E0AAA">
        <w:rPr>
          <w:bCs/>
        </w:rPr>
        <w:t xml:space="preserve"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 по направлению «Педагогическое образование», и трудовых действий, определяемых профессиональным стандартом педагога. </w:t>
      </w:r>
      <w:r w:rsidRPr="006E0AAA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526DE0" w:rsidRPr="006E0AAA" w:rsidRDefault="00526DE0" w:rsidP="00526DE0">
      <w:pPr>
        <w:shd w:val="clear" w:color="auto" w:fill="FFFFFF"/>
        <w:ind w:firstLine="709"/>
        <w:jc w:val="both"/>
      </w:pPr>
      <w:r w:rsidRPr="006E0AAA"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526DE0" w:rsidRPr="006E0AAA" w:rsidRDefault="00526DE0" w:rsidP="00526DE0">
      <w:pPr>
        <w:ind w:firstLine="709"/>
        <w:jc w:val="both"/>
      </w:pPr>
      <w:r w:rsidRPr="006E0AAA">
        <w:rPr>
          <w:iCs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6E0AAA"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526DE0" w:rsidRPr="006E0AAA" w:rsidRDefault="00526DE0" w:rsidP="00526DE0">
      <w:pPr>
        <w:ind w:firstLine="709"/>
        <w:jc w:val="both"/>
      </w:pPr>
      <w:r w:rsidRPr="006E0AAA"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</w:t>
      </w:r>
      <w:r w:rsidRPr="006E0AAA">
        <w:lastRenderedPageBreak/>
        <w:t>исследовательскую деятельность по разным учебным дисциплинам модуля и готовит их к созданию образовательного продукта.</w:t>
      </w:r>
    </w:p>
    <w:p w:rsidR="00526DE0" w:rsidRPr="006E0AAA" w:rsidRDefault="00526DE0" w:rsidP="00526DE0">
      <w:pPr>
        <w:ind w:firstLine="709"/>
        <w:jc w:val="both"/>
      </w:pPr>
      <w:r w:rsidRPr="006E0AAA">
        <w:t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Выбранная форма организации образовательного процесса позволяет использовать новый формат итоговой аттестации по модулю в форме защиты проекта НИР.</w:t>
      </w:r>
    </w:p>
    <w:p w:rsidR="00526DE0" w:rsidRPr="006E0AAA" w:rsidRDefault="00526DE0" w:rsidP="00526DE0">
      <w:pPr>
        <w:shd w:val="clear" w:color="auto" w:fill="FFFFFF"/>
        <w:ind w:firstLine="709"/>
        <w:jc w:val="both"/>
      </w:pPr>
      <w:r w:rsidRPr="006E0AAA">
        <w:t>Замысел  модуля «Основы научных знаний» состоит в формировании у обучающихся компетенций, заложенных в ФГОС ВО по направлению подготовки «Педагогическое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526DE0" w:rsidRPr="006E0AAA" w:rsidRDefault="00526DE0" w:rsidP="00526DE0">
      <w:pPr>
        <w:shd w:val="clear" w:color="auto" w:fill="FFFFFF"/>
        <w:jc w:val="center"/>
        <w:rPr>
          <w:b/>
        </w:rPr>
      </w:pPr>
      <w:r w:rsidRPr="006E0AAA">
        <w:rPr>
          <w:b/>
          <w:bCs/>
        </w:rPr>
        <w:t xml:space="preserve">2. ХАРАКТЕРИСТИКА </w:t>
      </w:r>
      <w:r w:rsidRPr="006E0AAA">
        <w:rPr>
          <w:b/>
        </w:rPr>
        <w:t>МОДУЛЯ</w:t>
      </w:r>
    </w:p>
    <w:p w:rsidR="00526DE0" w:rsidRPr="006E0AAA" w:rsidRDefault="00526DE0" w:rsidP="00526DE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6E0AAA">
        <w:rPr>
          <w:rFonts w:eastAsia="Calibri"/>
          <w:b/>
          <w:lang w:eastAsia="en-US"/>
        </w:rPr>
        <w:t>2.1. Образовательные цели и задачи</w:t>
      </w:r>
    </w:p>
    <w:p w:rsidR="00526DE0" w:rsidRPr="006E0AAA" w:rsidRDefault="00526DE0" w:rsidP="00526DE0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6E0AAA">
        <w:rPr>
          <w:rFonts w:eastAsia="Calibri"/>
          <w:lang w:eastAsia="en-US"/>
        </w:rPr>
        <w:t xml:space="preserve">Модуль ставит своей </w:t>
      </w:r>
      <w:r w:rsidRPr="006E0AAA">
        <w:rPr>
          <w:rFonts w:eastAsia="Calibri"/>
          <w:b/>
          <w:lang w:eastAsia="en-US"/>
        </w:rPr>
        <w:t>целью</w:t>
      </w:r>
      <w:r w:rsidRPr="006E0AAA">
        <w:rPr>
          <w:rFonts w:eastAsia="Calibri"/>
          <w:lang w:eastAsia="en-US"/>
        </w:rPr>
        <w:t xml:space="preserve">: </w:t>
      </w:r>
      <w:r w:rsidRPr="006E0AAA">
        <w:t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«Педагогическое образование», обеспечивающих конкурентоспособность и академическую мобильность студентов вузов педагогического профиля.</w:t>
      </w:r>
    </w:p>
    <w:p w:rsidR="00526DE0" w:rsidRPr="006E0AAA" w:rsidRDefault="00526DE0" w:rsidP="00526DE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6E0AA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6E0AAA">
        <w:rPr>
          <w:rFonts w:eastAsia="Calibri"/>
          <w:b/>
          <w:lang w:eastAsia="en-US"/>
        </w:rPr>
        <w:t>задачи</w:t>
      </w:r>
      <w:r w:rsidRPr="006E0AAA">
        <w:rPr>
          <w:rFonts w:eastAsia="Calibri"/>
          <w:lang w:eastAsia="en-US"/>
        </w:rPr>
        <w:t>:</w:t>
      </w:r>
    </w:p>
    <w:p w:rsidR="00526DE0" w:rsidRPr="006E0AAA" w:rsidRDefault="00526DE0" w:rsidP="00526DE0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526DE0" w:rsidRPr="006E0AAA" w:rsidRDefault="00526DE0" w:rsidP="00526DE0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526DE0" w:rsidRPr="006E0AAA" w:rsidRDefault="00526DE0" w:rsidP="00526DE0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526DE0" w:rsidRPr="006E0AAA" w:rsidRDefault="00526DE0" w:rsidP="00526DE0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526DE0" w:rsidRPr="006E0AAA" w:rsidRDefault="00526DE0" w:rsidP="00526DE0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6E0AAA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4"/>
        <w:gridCol w:w="2381"/>
        <w:gridCol w:w="2469"/>
        <w:gridCol w:w="2263"/>
        <w:gridCol w:w="2006"/>
      </w:tblGrid>
      <w:tr w:rsidR="00526DE0" w:rsidRPr="006E0AAA" w:rsidTr="00CD02E1">
        <w:tc>
          <w:tcPr>
            <w:tcW w:w="740" w:type="dxa"/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Код</w:t>
            </w:r>
          </w:p>
        </w:tc>
        <w:tc>
          <w:tcPr>
            <w:tcW w:w="2355" w:type="dxa"/>
            <w:shd w:val="clear" w:color="auto" w:fill="auto"/>
          </w:tcPr>
          <w:p w:rsidR="00526DE0" w:rsidRPr="006E0AAA" w:rsidRDefault="00526DE0" w:rsidP="00CD02E1">
            <w:pPr>
              <w:suppressAutoHyphens/>
              <w:jc w:val="center"/>
            </w:pPr>
            <w:r w:rsidRPr="006E0AAA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526DE0" w:rsidRPr="006E0AAA" w:rsidRDefault="00526DE0" w:rsidP="00CD02E1">
            <w:pPr>
              <w:jc w:val="center"/>
            </w:pPr>
            <w:r w:rsidRPr="006E0AAA">
              <w:t>Компетенции ОПОП</w:t>
            </w:r>
            <w:r w:rsidRPr="006E0AAA">
              <w:br/>
            </w:r>
          </w:p>
        </w:tc>
        <w:tc>
          <w:tcPr>
            <w:tcW w:w="2273" w:type="dxa"/>
          </w:tcPr>
          <w:p w:rsidR="00526DE0" w:rsidRPr="006E0AAA" w:rsidRDefault="00526DE0" w:rsidP="00CD02E1">
            <w:pPr>
              <w:jc w:val="center"/>
            </w:pPr>
            <w:r w:rsidRPr="006E0AAA">
              <w:t>Методы обучения</w:t>
            </w:r>
          </w:p>
        </w:tc>
        <w:tc>
          <w:tcPr>
            <w:tcW w:w="2016" w:type="dxa"/>
          </w:tcPr>
          <w:p w:rsidR="00526DE0" w:rsidRPr="006E0AAA" w:rsidRDefault="00526DE0" w:rsidP="00CD02E1">
            <w:pPr>
              <w:jc w:val="center"/>
            </w:pPr>
            <w:r w:rsidRPr="006E0AAA">
              <w:t>Средства оценивания  образовательных результатов</w:t>
            </w:r>
          </w:p>
        </w:tc>
      </w:tr>
      <w:tr w:rsidR="00526DE0" w:rsidRPr="006E0AAA" w:rsidTr="00CD02E1">
        <w:trPr>
          <w:trHeight w:val="4675"/>
        </w:trPr>
        <w:tc>
          <w:tcPr>
            <w:tcW w:w="740" w:type="dxa"/>
            <w:shd w:val="clear" w:color="auto" w:fill="auto"/>
          </w:tcPr>
          <w:p w:rsidR="00526DE0" w:rsidRPr="006E0AAA" w:rsidRDefault="00526DE0" w:rsidP="00CD02E1">
            <w:pPr>
              <w:jc w:val="both"/>
              <w:rPr>
                <w:i/>
              </w:rPr>
            </w:pPr>
            <w:r w:rsidRPr="006E0AAA">
              <w:rPr>
                <w:i/>
              </w:rPr>
              <w:lastRenderedPageBreak/>
              <w:t>ОР.1</w:t>
            </w:r>
          </w:p>
        </w:tc>
        <w:tc>
          <w:tcPr>
            <w:tcW w:w="2355" w:type="dxa"/>
            <w:shd w:val="clear" w:color="auto" w:fill="auto"/>
          </w:tcPr>
          <w:p w:rsidR="00526DE0" w:rsidRPr="006E0AAA" w:rsidRDefault="00526DE0" w:rsidP="00CD02E1">
            <w:pPr>
              <w:tabs>
                <w:tab w:val="left" w:pos="318"/>
              </w:tabs>
              <w:jc w:val="both"/>
            </w:pPr>
            <w:r w:rsidRPr="006E0AAA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 </w:t>
            </w:r>
          </w:p>
        </w:tc>
        <w:tc>
          <w:tcPr>
            <w:tcW w:w="2469" w:type="dxa"/>
          </w:tcPr>
          <w:p w:rsidR="00526DE0" w:rsidRPr="006E0AAA" w:rsidRDefault="00526DE0" w:rsidP="00CD02E1">
            <w:pPr>
              <w:jc w:val="both"/>
            </w:pPr>
            <w:r w:rsidRPr="006E0AAA"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526DE0" w:rsidRPr="006E0AAA" w:rsidRDefault="00526DE0" w:rsidP="00CD02E1">
            <w:pPr>
              <w:jc w:val="both"/>
              <w:rPr>
                <w:bCs/>
              </w:rPr>
            </w:pPr>
          </w:p>
        </w:tc>
        <w:tc>
          <w:tcPr>
            <w:tcW w:w="2273" w:type="dxa"/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6E0AAA">
              <w:rPr>
                <w:bCs/>
              </w:rPr>
              <w:t>Объяснительно-иллюстративный; практико-ориентированный;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6E0AAA">
              <w:rPr>
                <w:bCs/>
              </w:rPr>
              <w:t>проблемного изложения; частично-поисковый.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6E0AAA">
              <w:rPr>
                <w:bCs/>
              </w:rPr>
              <w:t>Метод проектов, исследовательский, обучения в сотрудничестве;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6E0AAA">
              <w:rPr>
                <w:bCs/>
              </w:rPr>
              <w:t>развитие критического мышления через чтение и письмо;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rPr>
                <w:bCs/>
              </w:rPr>
              <w:t>Использование ЭИОС.</w:t>
            </w:r>
          </w:p>
        </w:tc>
        <w:tc>
          <w:tcPr>
            <w:tcW w:w="2016" w:type="dxa"/>
            <w:shd w:val="clear" w:color="auto" w:fill="auto"/>
          </w:tcPr>
          <w:p w:rsidR="00526DE0" w:rsidRPr="006E0AAA" w:rsidRDefault="00526DE0" w:rsidP="00CD02E1">
            <w:pPr>
              <w:pStyle w:val="2"/>
              <w:spacing w:after="0" w:line="240" w:lineRule="auto"/>
              <w:ind w:left="0"/>
              <w:jc w:val="both"/>
            </w:pPr>
            <w:r w:rsidRPr="006E0AAA">
              <w:t>Тестирование в ЭИОС</w:t>
            </w:r>
          </w:p>
          <w:p w:rsidR="00526DE0" w:rsidRPr="006E0AAA" w:rsidRDefault="00526DE0" w:rsidP="00CD02E1">
            <w:pPr>
              <w:pStyle w:val="2"/>
              <w:spacing w:after="0" w:line="240" w:lineRule="auto"/>
              <w:ind w:left="0"/>
              <w:jc w:val="both"/>
            </w:pPr>
            <w:r w:rsidRPr="006E0AAA">
              <w:t>Формы для оценки: конспектов занятий; таблиц и схем; доклада и презентации; практических работ;</w:t>
            </w:r>
          </w:p>
          <w:p w:rsidR="00526DE0" w:rsidRPr="006E0AAA" w:rsidRDefault="00526DE0" w:rsidP="00CD02E1">
            <w:pPr>
              <w:jc w:val="both"/>
            </w:pPr>
            <w:r w:rsidRPr="006E0AAA">
              <w:t>участия в дискуссии,  выполнения проектного задания</w:t>
            </w:r>
          </w:p>
        </w:tc>
      </w:tr>
      <w:tr w:rsidR="00526DE0" w:rsidRPr="006E0AAA" w:rsidTr="00CD02E1">
        <w:trPr>
          <w:trHeight w:val="563"/>
        </w:trPr>
        <w:tc>
          <w:tcPr>
            <w:tcW w:w="740" w:type="dxa"/>
            <w:shd w:val="clear" w:color="auto" w:fill="auto"/>
          </w:tcPr>
          <w:p w:rsidR="00526DE0" w:rsidRPr="006E0AAA" w:rsidRDefault="00526DE0" w:rsidP="00CD02E1">
            <w:pPr>
              <w:jc w:val="both"/>
              <w:rPr>
                <w:i/>
              </w:rPr>
            </w:pPr>
            <w:r w:rsidRPr="006E0AAA">
              <w:rPr>
                <w:i/>
              </w:rPr>
              <w:t>ОР.2</w:t>
            </w:r>
          </w:p>
        </w:tc>
        <w:tc>
          <w:tcPr>
            <w:tcW w:w="2355" w:type="dxa"/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26DE0" w:rsidRPr="006E0AAA" w:rsidRDefault="00526DE0" w:rsidP="00CD02E1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:rsidR="00526DE0" w:rsidRPr="006E0AAA" w:rsidRDefault="00526DE0" w:rsidP="00CD02E1">
            <w:pPr>
              <w:jc w:val="both"/>
            </w:pPr>
            <w:r w:rsidRPr="006E0AAA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526DE0" w:rsidRPr="006E0AAA" w:rsidRDefault="00526DE0" w:rsidP="00CD02E1">
            <w:pPr>
              <w:jc w:val="both"/>
            </w:pPr>
            <w:r w:rsidRPr="006E0AAA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73" w:type="dxa"/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Проблемный, исследовательский, частично-поисковый, проектный.</w:t>
            </w:r>
          </w:p>
          <w:p w:rsidR="00526DE0" w:rsidRPr="006E0AAA" w:rsidRDefault="00526DE0" w:rsidP="00CD02E1">
            <w:pPr>
              <w:pStyle w:val="a3"/>
              <w:jc w:val="both"/>
              <w:rPr>
                <w:sz w:val="24"/>
              </w:rPr>
            </w:pPr>
            <w:r w:rsidRPr="006E0AAA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526DE0" w:rsidRPr="006E0AAA" w:rsidRDefault="00526DE0" w:rsidP="00CD02E1">
            <w:pPr>
              <w:pStyle w:val="2"/>
              <w:spacing w:after="0" w:line="240" w:lineRule="auto"/>
              <w:ind w:left="0"/>
              <w:jc w:val="both"/>
            </w:pPr>
            <w:r w:rsidRPr="006E0AAA">
              <w:t xml:space="preserve">работа с литературой,  </w:t>
            </w:r>
            <w:r w:rsidRPr="006E0AAA">
              <w:rPr>
                <w:lang w:val="en-US"/>
              </w:rPr>
              <w:t>case</w:t>
            </w:r>
            <w:r w:rsidRPr="006E0AAA">
              <w:t>-</w:t>
            </w:r>
            <w:r w:rsidRPr="006E0AAA">
              <w:rPr>
                <w:lang w:val="en-US"/>
              </w:rPr>
              <w:t>study</w:t>
            </w:r>
            <w:r w:rsidRPr="006E0AAA">
              <w:t>; метод проектов.</w:t>
            </w:r>
          </w:p>
        </w:tc>
        <w:tc>
          <w:tcPr>
            <w:tcW w:w="2016" w:type="dxa"/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Формы для оценки доклада, проектного задания; тесты</w:t>
            </w:r>
          </w:p>
          <w:p w:rsidR="00526DE0" w:rsidRPr="006E0AAA" w:rsidRDefault="00526DE0" w:rsidP="00CD02E1">
            <w:pPr>
              <w:jc w:val="both"/>
            </w:pPr>
            <w:r w:rsidRPr="006E0AAA">
              <w:t>Формы для оценки УИРС; контрольной работы, контекстной задачи, проектного задания</w:t>
            </w:r>
          </w:p>
        </w:tc>
      </w:tr>
      <w:tr w:rsidR="00526DE0" w:rsidRPr="006E0AAA" w:rsidTr="00CD02E1">
        <w:tc>
          <w:tcPr>
            <w:tcW w:w="740" w:type="dxa"/>
            <w:shd w:val="clear" w:color="auto" w:fill="auto"/>
          </w:tcPr>
          <w:p w:rsidR="00526DE0" w:rsidRPr="006E0AAA" w:rsidRDefault="00526DE0" w:rsidP="00CD02E1">
            <w:pPr>
              <w:jc w:val="both"/>
              <w:rPr>
                <w:i/>
              </w:rPr>
            </w:pPr>
            <w:r w:rsidRPr="006E0AAA">
              <w:rPr>
                <w:i/>
              </w:rPr>
              <w:t>ОР.3</w:t>
            </w:r>
          </w:p>
        </w:tc>
        <w:tc>
          <w:tcPr>
            <w:tcW w:w="2355" w:type="dxa"/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:rsidR="00526DE0" w:rsidRPr="006E0AAA" w:rsidRDefault="00526DE0" w:rsidP="00CD02E1">
            <w:r w:rsidRPr="006E0AAA">
              <w:t>ОК-6: способность к самоорганизации и самообразованию</w:t>
            </w:r>
          </w:p>
          <w:p w:rsidR="00526DE0" w:rsidRPr="006E0AAA" w:rsidRDefault="00526DE0" w:rsidP="00CD02E1"/>
        </w:tc>
        <w:tc>
          <w:tcPr>
            <w:tcW w:w="2273" w:type="dxa"/>
            <w:shd w:val="clear" w:color="auto" w:fill="auto"/>
          </w:tcPr>
          <w:p w:rsidR="00526DE0" w:rsidRPr="006E0AAA" w:rsidRDefault="00526DE0" w:rsidP="00CD02E1">
            <w:pPr>
              <w:rPr>
                <w:bCs/>
              </w:rPr>
            </w:pPr>
            <w:r w:rsidRPr="006E0AAA">
              <w:t>Проблемный, исследовательский, частично-поисковый</w:t>
            </w:r>
            <w:r w:rsidRPr="006E0AAA">
              <w:rPr>
                <w:b/>
                <w:bCs/>
              </w:rPr>
              <w:t xml:space="preserve">, </w:t>
            </w:r>
            <w:r w:rsidRPr="006E0AAA">
              <w:rPr>
                <w:bCs/>
              </w:rPr>
              <w:t>проектный.</w:t>
            </w:r>
          </w:p>
          <w:p w:rsidR="00526DE0" w:rsidRPr="006E0AAA" w:rsidRDefault="00526DE0" w:rsidP="00CD02E1"/>
        </w:tc>
        <w:tc>
          <w:tcPr>
            <w:tcW w:w="2016" w:type="dxa"/>
            <w:shd w:val="clear" w:color="auto" w:fill="auto"/>
          </w:tcPr>
          <w:p w:rsidR="00526DE0" w:rsidRPr="006E0AAA" w:rsidRDefault="00526DE0" w:rsidP="00CD02E1">
            <w:pPr>
              <w:rPr>
                <w:i/>
              </w:rPr>
            </w:pPr>
            <w:r w:rsidRPr="006E0AAA">
              <w:t>Формы для оценки контекстной задачи; проектного задания</w:t>
            </w:r>
          </w:p>
        </w:tc>
      </w:tr>
      <w:tr w:rsidR="00526DE0" w:rsidRPr="006E0AAA" w:rsidTr="00CD02E1">
        <w:tc>
          <w:tcPr>
            <w:tcW w:w="740" w:type="dxa"/>
            <w:shd w:val="clear" w:color="auto" w:fill="auto"/>
          </w:tcPr>
          <w:p w:rsidR="00526DE0" w:rsidRPr="006E0AAA" w:rsidRDefault="00526DE0" w:rsidP="00CD02E1">
            <w:pPr>
              <w:jc w:val="both"/>
              <w:rPr>
                <w:i/>
              </w:rPr>
            </w:pPr>
            <w:r w:rsidRPr="006E0AAA">
              <w:rPr>
                <w:i/>
              </w:rPr>
              <w:t>ОР.4</w:t>
            </w:r>
          </w:p>
        </w:tc>
        <w:tc>
          <w:tcPr>
            <w:tcW w:w="2355" w:type="dxa"/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:rsidR="00526DE0" w:rsidRPr="006E0AAA" w:rsidRDefault="00526DE0" w:rsidP="00CD02E1">
            <w:r w:rsidRPr="006E0AAA">
              <w:t>ПК-12: способность руководить учебно-исследовательской деятельностью учащихся</w:t>
            </w:r>
          </w:p>
          <w:p w:rsidR="00526DE0" w:rsidRPr="006E0AAA" w:rsidRDefault="00526DE0" w:rsidP="00CD02E1">
            <w:r w:rsidRPr="006E0AAA">
              <w:t>ПК-11: готовность использовать систе</w:t>
            </w:r>
            <w:r w:rsidRPr="006E0AAA">
              <w:lastRenderedPageBreak/>
              <w:t>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273" w:type="dxa"/>
            <w:shd w:val="clear" w:color="auto" w:fill="auto"/>
          </w:tcPr>
          <w:p w:rsidR="00526DE0" w:rsidRPr="006E0AAA" w:rsidRDefault="00526DE0" w:rsidP="00CD02E1">
            <w:r w:rsidRPr="006E0AAA">
              <w:lastRenderedPageBreak/>
              <w:t>Проблемный, исследовательский, частично-поисковый</w:t>
            </w:r>
            <w:r w:rsidRPr="006E0AAA">
              <w:rPr>
                <w:b/>
                <w:bCs/>
              </w:rPr>
              <w:t xml:space="preserve">, </w:t>
            </w:r>
            <w:r w:rsidRPr="006E0AAA">
              <w:rPr>
                <w:bCs/>
              </w:rPr>
              <w:t>проектный</w:t>
            </w:r>
          </w:p>
        </w:tc>
        <w:tc>
          <w:tcPr>
            <w:tcW w:w="2016" w:type="dxa"/>
            <w:shd w:val="clear" w:color="auto" w:fill="auto"/>
          </w:tcPr>
          <w:p w:rsidR="00526DE0" w:rsidRPr="006E0AAA" w:rsidRDefault="00526DE0" w:rsidP="00CD02E1">
            <w:r w:rsidRPr="006E0AAA">
              <w:t>Формы для оценки контекстной задачи; контрольной работы, проектного задания</w:t>
            </w:r>
          </w:p>
        </w:tc>
      </w:tr>
    </w:tbl>
    <w:p w:rsidR="00526DE0" w:rsidRPr="006E0AAA" w:rsidRDefault="00526DE0" w:rsidP="00526DE0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6E0AAA">
        <w:rPr>
          <w:b/>
          <w:spacing w:val="-8"/>
        </w:rPr>
        <w:lastRenderedPageBreak/>
        <w:t xml:space="preserve">2. 3. </w:t>
      </w:r>
      <w:r w:rsidRPr="006E0AAA">
        <w:rPr>
          <w:b/>
        </w:rPr>
        <w:t>Руководитель и преподаватели модуля</w:t>
      </w:r>
    </w:p>
    <w:p w:rsidR="00526DE0" w:rsidRPr="006E0AAA" w:rsidRDefault="00526DE0" w:rsidP="00526DE0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6E0AAA">
        <w:rPr>
          <w:i/>
        </w:rPr>
        <w:t xml:space="preserve">Руководитель: </w:t>
      </w:r>
      <w:r w:rsidRPr="006E0AAA">
        <w:t>Перевощикова Елена Николаевна, профессор, доктор педагогических наук, кафедра математики и математического образования.</w:t>
      </w:r>
    </w:p>
    <w:p w:rsidR="00526DE0" w:rsidRPr="006E0AAA" w:rsidRDefault="00526DE0" w:rsidP="00526DE0">
      <w:pPr>
        <w:shd w:val="clear" w:color="auto" w:fill="FFFFFF"/>
        <w:tabs>
          <w:tab w:val="left" w:pos="1123"/>
        </w:tabs>
        <w:ind w:firstLine="709"/>
        <w:rPr>
          <w:i/>
        </w:rPr>
      </w:pPr>
      <w:r w:rsidRPr="006E0AAA">
        <w:rPr>
          <w:i/>
        </w:rPr>
        <w:t>Преподаватели:</w:t>
      </w:r>
    </w:p>
    <w:p w:rsidR="00526DE0" w:rsidRPr="006E0AAA" w:rsidRDefault="00526DE0" w:rsidP="00526DE0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6E0AAA">
        <w:t xml:space="preserve">Мальцева Светлана Михайловна, </w:t>
      </w:r>
      <w:r w:rsidRPr="006E0AAA">
        <w:rPr>
          <w:shd w:val="clear" w:color="auto" w:fill="FFFFFF"/>
        </w:rPr>
        <w:t>доцент, кандидат философских наук</w:t>
      </w:r>
      <w:r w:rsidRPr="006E0AAA">
        <w:t>, кафедра философии и теологии НГПУ им. К.Минина,</w:t>
      </w:r>
    </w:p>
    <w:p w:rsidR="00526DE0" w:rsidRPr="006E0AAA" w:rsidRDefault="00526DE0" w:rsidP="00526DE0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6E0AAA">
        <w:t>Каткова Ольга Владимировна, доцент, кандидат педагогических наук, кафедра технологий сервиса и технологического образования, НГПУ им. К.Минина,</w:t>
      </w:r>
    </w:p>
    <w:p w:rsidR="00526DE0" w:rsidRPr="006E0AAA" w:rsidRDefault="00526DE0" w:rsidP="00526DE0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6E0AAA">
        <w:t>Елизарова Екатерина Юрьевна, старший преподаватель, кафедра математики и математического образования НГПУ им. К.Минина,</w:t>
      </w:r>
    </w:p>
    <w:p w:rsidR="00526DE0" w:rsidRPr="006E0AAA" w:rsidRDefault="00526DE0" w:rsidP="00526DE0">
      <w:pPr>
        <w:shd w:val="clear" w:color="auto" w:fill="FFFFFF"/>
        <w:tabs>
          <w:tab w:val="left" w:pos="1123"/>
        </w:tabs>
        <w:ind w:firstLine="709"/>
      </w:pPr>
      <w:r w:rsidRPr="006E0AAA">
        <w:t>Барбашова Галина Леонидовна, зав. кафедрой, кандидат педагогических наук, кафедра математики и математического образования,</w:t>
      </w:r>
    </w:p>
    <w:p w:rsidR="00526DE0" w:rsidRPr="006E0AAA" w:rsidRDefault="00526DE0" w:rsidP="00526DE0">
      <w:pPr>
        <w:shd w:val="clear" w:color="auto" w:fill="FFFFFF"/>
        <w:tabs>
          <w:tab w:val="left" w:pos="1123"/>
        </w:tabs>
        <w:ind w:firstLine="709"/>
      </w:pPr>
      <w:r w:rsidRPr="006E0AAA">
        <w:t>Курылева Ольга Игоревна, зав. кафедрой, кандидат педагогических наук, кафедра страхования, финансов и кредита</w:t>
      </w:r>
    </w:p>
    <w:p w:rsidR="00526DE0" w:rsidRPr="009C46E3" w:rsidRDefault="00D91E23" w:rsidP="00526DE0">
      <w:pPr>
        <w:shd w:val="clear" w:color="auto" w:fill="FFFFFF"/>
        <w:tabs>
          <w:tab w:val="left" w:pos="1123"/>
        </w:tabs>
        <w:ind w:firstLine="709"/>
      </w:pPr>
      <w:r w:rsidRPr="009C46E3">
        <w:t>Павлов Сергей Геннадьевич</w:t>
      </w:r>
      <w:r w:rsidR="009C46E3" w:rsidRPr="009C46E3">
        <w:t>, кандидат филологических наук, кафедра русского языка и культуры речи НГПУ им. К.Минина</w:t>
      </w:r>
    </w:p>
    <w:p w:rsidR="00D91E23" w:rsidRPr="00D91E23" w:rsidRDefault="00D91E23" w:rsidP="00526DE0">
      <w:pPr>
        <w:shd w:val="clear" w:color="auto" w:fill="FFFFFF"/>
        <w:tabs>
          <w:tab w:val="left" w:pos="1123"/>
        </w:tabs>
        <w:ind w:firstLine="709"/>
        <w:rPr>
          <w:color w:val="FF0000"/>
        </w:rPr>
      </w:pPr>
    </w:p>
    <w:p w:rsidR="00526DE0" w:rsidRPr="006E0AAA" w:rsidRDefault="00526DE0" w:rsidP="00526DE0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6E0AAA">
        <w:rPr>
          <w:b/>
        </w:rPr>
        <w:t>2.4. Статус образовательного модуля</w:t>
      </w:r>
    </w:p>
    <w:p w:rsidR="00526DE0" w:rsidRPr="006E0AAA" w:rsidRDefault="00526DE0" w:rsidP="00526DE0">
      <w:pPr>
        <w:ind w:firstLine="709"/>
        <w:jc w:val="both"/>
        <w:rPr>
          <w:shd w:val="clear" w:color="auto" w:fill="FFFFFF"/>
        </w:rPr>
      </w:pPr>
      <w:r w:rsidRPr="006E0AAA">
        <w:t xml:space="preserve">Образовательный модуль «Основы научных знаний» </w:t>
      </w:r>
      <w:r w:rsidRPr="006E0AAA">
        <w:rPr>
          <w:bCs/>
        </w:rPr>
        <w:t>является самостоятельной частью ОПОП бакалавриата по укрупненной группе направлений подготовки 44.00.00 «Образование и педагогические науки»</w:t>
      </w:r>
      <w:r w:rsidRPr="006E0AAA">
        <w:t xml:space="preserve">, обеспечивающей академическую мобильность студентов после второго курса педагогических вузов. Предваряет обучение по модулю </w:t>
      </w:r>
      <w:r w:rsidRPr="006E0AAA">
        <w:rPr>
          <w:b/>
        </w:rPr>
        <w:t>«</w:t>
      </w:r>
      <w:r w:rsidRPr="006E0AAA">
        <w:t>Педагогика и психология», и по ряду дисциплин модуля предметной подготовки.</w:t>
      </w:r>
    </w:p>
    <w:p w:rsidR="00526DE0" w:rsidRPr="006E0AAA" w:rsidRDefault="00526DE0" w:rsidP="00526DE0">
      <w:pPr>
        <w:ind w:firstLine="709"/>
        <w:jc w:val="both"/>
      </w:pPr>
      <w:r w:rsidRPr="006E0AAA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526DE0" w:rsidRPr="006E0AAA" w:rsidRDefault="00526DE0" w:rsidP="00526DE0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6E0AAA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526DE0" w:rsidRPr="006E0AAA" w:rsidTr="00CD02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26DE0" w:rsidRPr="006E0AAA" w:rsidRDefault="00526DE0" w:rsidP="00CD02E1">
            <w:pPr>
              <w:shd w:val="clear" w:color="auto" w:fill="FFFFFF"/>
              <w:jc w:val="center"/>
              <w:rPr>
                <w:b/>
              </w:rPr>
            </w:pPr>
            <w:r w:rsidRPr="006E0AAA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26DE0" w:rsidRPr="006E0AAA" w:rsidRDefault="00526DE0" w:rsidP="00CD02E1">
            <w:pPr>
              <w:shd w:val="clear" w:color="auto" w:fill="FFFFFF"/>
              <w:jc w:val="center"/>
              <w:rPr>
                <w:b/>
              </w:rPr>
            </w:pPr>
            <w:r w:rsidRPr="006E0AAA">
              <w:rPr>
                <w:b/>
              </w:rPr>
              <w:t>Час./з.е.</w:t>
            </w:r>
          </w:p>
        </w:tc>
      </w:tr>
      <w:tr w:rsidR="00526DE0" w:rsidRPr="006E0AAA" w:rsidTr="00CD02E1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26DE0" w:rsidRPr="006E0AAA" w:rsidRDefault="00526DE0" w:rsidP="00CD02E1">
            <w:pPr>
              <w:shd w:val="clear" w:color="auto" w:fill="FFFFFF"/>
              <w:jc w:val="both"/>
            </w:pPr>
            <w:r w:rsidRPr="006E0AAA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26DE0" w:rsidRPr="006E0AAA" w:rsidRDefault="00526DE0" w:rsidP="00CD02E1">
            <w:pPr>
              <w:shd w:val="clear" w:color="auto" w:fill="FFFFFF"/>
              <w:jc w:val="center"/>
            </w:pPr>
            <w:r w:rsidRPr="006E0AAA">
              <w:t>432/ 12 зе</w:t>
            </w:r>
          </w:p>
        </w:tc>
      </w:tr>
      <w:tr w:rsidR="00526DE0" w:rsidRPr="006E0AAA" w:rsidTr="00CD02E1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26DE0" w:rsidRPr="006E0AAA" w:rsidRDefault="00526DE0" w:rsidP="00CD02E1">
            <w:pPr>
              <w:shd w:val="clear" w:color="auto" w:fill="FFFFFF"/>
              <w:jc w:val="both"/>
            </w:pPr>
            <w:r w:rsidRPr="006E0AAA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26DE0" w:rsidRPr="006E0AAA" w:rsidRDefault="00526DE0" w:rsidP="00CD02E1">
            <w:pPr>
              <w:shd w:val="clear" w:color="auto" w:fill="FFFFFF"/>
              <w:jc w:val="center"/>
            </w:pPr>
            <w:r w:rsidRPr="006E0AAA">
              <w:t>216/6</w:t>
            </w:r>
          </w:p>
        </w:tc>
      </w:tr>
      <w:tr w:rsidR="00526DE0" w:rsidRPr="006E0AAA" w:rsidTr="00CD02E1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26DE0" w:rsidRPr="006E0AAA" w:rsidRDefault="00526DE0" w:rsidP="00CD02E1">
            <w:pPr>
              <w:shd w:val="clear" w:color="auto" w:fill="FFFFFF"/>
              <w:jc w:val="both"/>
            </w:pPr>
            <w:r w:rsidRPr="006E0AAA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526DE0" w:rsidRPr="006E0AAA" w:rsidRDefault="00526DE0" w:rsidP="00CD02E1">
            <w:pPr>
              <w:shd w:val="clear" w:color="auto" w:fill="FFFFFF"/>
              <w:jc w:val="center"/>
            </w:pPr>
            <w:r w:rsidRPr="006E0AAA">
              <w:t>216/6</w:t>
            </w:r>
          </w:p>
        </w:tc>
      </w:tr>
      <w:tr w:rsidR="00526DE0" w:rsidRPr="006E0AAA" w:rsidTr="00CD02E1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26DE0" w:rsidRPr="006E0AAA" w:rsidRDefault="00526DE0" w:rsidP="00CD02E1">
            <w:pPr>
              <w:shd w:val="clear" w:color="auto" w:fill="FFFFFF"/>
              <w:jc w:val="both"/>
            </w:pPr>
            <w:r w:rsidRPr="006E0AAA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26DE0" w:rsidRPr="006E0AAA" w:rsidRDefault="00526DE0" w:rsidP="00CD02E1">
            <w:pPr>
              <w:shd w:val="clear" w:color="auto" w:fill="FFFFFF"/>
              <w:jc w:val="center"/>
            </w:pPr>
            <w:r w:rsidRPr="006E0AAA">
              <w:t>Не предусмотрена</w:t>
            </w:r>
          </w:p>
        </w:tc>
      </w:tr>
      <w:tr w:rsidR="00526DE0" w:rsidRPr="006E0AAA" w:rsidTr="00CD02E1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26DE0" w:rsidRPr="006E0AAA" w:rsidRDefault="00526DE0" w:rsidP="00CD02E1">
            <w:pPr>
              <w:shd w:val="clear" w:color="auto" w:fill="FFFFFF"/>
              <w:jc w:val="both"/>
            </w:pPr>
            <w:r w:rsidRPr="006E0AAA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526DE0" w:rsidRPr="006E0AAA" w:rsidRDefault="00526DE0" w:rsidP="00CD02E1">
            <w:pPr>
              <w:shd w:val="clear" w:color="auto" w:fill="FFFFFF"/>
              <w:jc w:val="center"/>
            </w:pPr>
            <w:r w:rsidRPr="006E0AAA">
              <w:t>-</w:t>
            </w:r>
          </w:p>
        </w:tc>
      </w:tr>
    </w:tbl>
    <w:p w:rsidR="00526DE0" w:rsidRPr="006E0AAA" w:rsidRDefault="00526DE0" w:rsidP="00526DE0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526DE0" w:rsidRPr="006E0AAA" w:rsidSect="00CD02E1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526DE0" w:rsidRPr="006E0AAA" w:rsidRDefault="00526DE0" w:rsidP="00526DE0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6E0AAA">
        <w:rPr>
          <w:b/>
          <w:caps/>
        </w:rPr>
        <w:lastRenderedPageBreak/>
        <w:t>3. Структура модуля «Основы научных знаний»</w:t>
      </w:r>
    </w:p>
    <w:p w:rsidR="00526DE0" w:rsidRPr="006E0AAA" w:rsidRDefault="00526DE0" w:rsidP="00526DE0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2980"/>
        <w:gridCol w:w="882"/>
        <w:gridCol w:w="1526"/>
        <w:gridCol w:w="1424"/>
        <w:gridCol w:w="1298"/>
        <w:gridCol w:w="1169"/>
        <w:gridCol w:w="1169"/>
        <w:gridCol w:w="1297"/>
        <w:gridCol w:w="1442"/>
      </w:tblGrid>
      <w:tr w:rsidR="00526DE0" w:rsidRPr="006E0AAA" w:rsidTr="00CD02E1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Трудоемкость  (з.е.)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Порядок изучения</w:t>
            </w:r>
            <w:r w:rsidR="00CD02E1">
              <w:t>/ семестр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 xml:space="preserve">Образовательные результаты </w:t>
            </w:r>
          </w:p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(код ОР)</w:t>
            </w:r>
          </w:p>
        </w:tc>
      </w:tr>
      <w:tr w:rsidR="00526DE0" w:rsidRPr="006E0AAA" w:rsidTr="00CD02E1">
        <w:tc>
          <w:tcPr>
            <w:tcW w:w="1277" w:type="dxa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526DE0" w:rsidRPr="006E0AAA" w:rsidTr="00CD02E1">
        <w:tc>
          <w:tcPr>
            <w:tcW w:w="1277" w:type="dxa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 xml:space="preserve">Контактная СР (в т.ч. </w:t>
            </w:r>
          </w:p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526DE0" w:rsidRPr="006E0AAA" w:rsidTr="00CD02E1">
        <w:tc>
          <w:tcPr>
            <w:tcW w:w="14464" w:type="dxa"/>
            <w:gridSpan w:val="10"/>
            <w:shd w:val="clear" w:color="auto" w:fill="auto"/>
            <w:vAlign w:val="center"/>
          </w:tcPr>
          <w:p w:rsidR="00526DE0" w:rsidRPr="006E0AAA" w:rsidRDefault="00526DE0" w:rsidP="00CD02E1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Дисциплины, обязательные для изучения</w:t>
            </w:r>
          </w:p>
        </w:tc>
      </w:tr>
      <w:tr w:rsidR="00526DE0" w:rsidRPr="006E0AAA" w:rsidTr="00CD02E1">
        <w:tc>
          <w:tcPr>
            <w:tcW w:w="1277" w:type="dxa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Философия</w:t>
            </w:r>
          </w:p>
        </w:tc>
        <w:tc>
          <w:tcPr>
            <w:tcW w:w="882" w:type="dxa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144</w:t>
            </w:r>
          </w:p>
        </w:tc>
        <w:tc>
          <w:tcPr>
            <w:tcW w:w="1526" w:type="dxa"/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36</w:t>
            </w:r>
          </w:p>
        </w:tc>
        <w:tc>
          <w:tcPr>
            <w:tcW w:w="1424" w:type="dxa"/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18</w:t>
            </w:r>
          </w:p>
        </w:tc>
        <w:tc>
          <w:tcPr>
            <w:tcW w:w="1298" w:type="dxa"/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90</w:t>
            </w:r>
          </w:p>
        </w:tc>
        <w:tc>
          <w:tcPr>
            <w:tcW w:w="1169" w:type="dxa"/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Э</w:t>
            </w:r>
          </w:p>
        </w:tc>
        <w:tc>
          <w:tcPr>
            <w:tcW w:w="1169" w:type="dxa"/>
            <w:shd w:val="clear" w:color="auto" w:fill="auto"/>
          </w:tcPr>
          <w:p w:rsidR="00526DE0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:rsidR="00526DE0" w:rsidRPr="006E0AAA" w:rsidRDefault="00CD02E1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ОР.1</w:t>
            </w:r>
          </w:p>
        </w:tc>
      </w:tr>
      <w:tr w:rsidR="00526DE0" w:rsidRPr="006E0AAA" w:rsidTr="00CD02E1">
        <w:tc>
          <w:tcPr>
            <w:tcW w:w="1277" w:type="dxa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72</w:t>
            </w:r>
          </w:p>
        </w:tc>
        <w:tc>
          <w:tcPr>
            <w:tcW w:w="1526" w:type="dxa"/>
            <w:shd w:val="clear" w:color="auto" w:fill="auto"/>
          </w:tcPr>
          <w:p w:rsidR="00526DE0" w:rsidRPr="00A47B2A" w:rsidRDefault="00A47B2A" w:rsidP="00CD02E1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A47B2A">
              <w:rPr>
                <w:color w:val="C00000"/>
              </w:rPr>
              <w:t>24</w:t>
            </w:r>
          </w:p>
          <w:p w:rsidR="00A47B2A" w:rsidRPr="00A47B2A" w:rsidRDefault="00A47B2A" w:rsidP="00CD02E1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A47B2A">
              <w:rPr>
                <w:color w:val="C0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26DE0" w:rsidRPr="00A47B2A" w:rsidRDefault="00A47B2A" w:rsidP="00CD02E1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A47B2A">
              <w:rPr>
                <w:color w:val="C0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36</w:t>
            </w:r>
          </w:p>
        </w:tc>
        <w:tc>
          <w:tcPr>
            <w:tcW w:w="1169" w:type="dxa"/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Э</w:t>
            </w:r>
          </w:p>
        </w:tc>
        <w:tc>
          <w:tcPr>
            <w:tcW w:w="1169" w:type="dxa"/>
            <w:shd w:val="clear" w:color="auto" w:fill="auto"/>
          </w:tcPr>
          <w:p w:rsidR="00526DE0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26DE0" w:rsidRPr="006E0AAA" w:rsidRDefault="00CD02E1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ОР.2</w:t>
            </w:r>
          </w:p>
        </w:tc>
      </w:tr>
      <w:tr w:rsidR="00526DE0" w:rsidRPr="006E0AAA" w:rsidTr="00CD02E1">
        <w:tc>
          <w:tcPr>
            <w:tcW w:w="1277" w:type="dxa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>72</w:t>
            </w:r>
          </w:p>
        </w:tc>
        <w:tc>
          <w:tcPr>
            <w:tcW w:w="1526" w:type="dxa"/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24</w:t>
            </w:r>
          </w:p>
        </w:tc>
        <w:tc>
          <w:tcPr>
            <w:tcW w:w="1424" w:type="dxa"/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12</w:t>
            </w:r>
          </w:p>
        </w:tc>
        <w:tc>
          <w:tcPr>
            <w:tcW w:w="1298" w:type="dxa"/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36</w:t>
            </w:r>
          </w:p>
        </w:tc>
        <w:tc>
          <w:tcPr>
            <w:tcW w:w="1169" w:type="dxa"/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З</w:t>
            </w:r>
          </w:p>
        </w:tc>
        <w:tc>
          <w:tcPr>
            <w:tcW w:w="1169" w:type="dxa"/>
            <w:shd w:val="clear" w:color="auto" w:fill="auto"/>
          </w:tcPr>
          <w:p w:rsidR="00526DE0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26DE0" w:rsidRPr="006E0AAA" w:rsidRDefault="00CD02E1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ОР.2</w:t>
            </w:r>
          </w:p>
        </w:tc>
      </w:tr>
      <w:tr w:rsidR="00A47B2A" w:rsidRPr="006E0AAA" w:rsidTr="00CD02E1">
        <w:tc>
          <w:tcPr>
            <w:tcW w:w="1277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</w:tcPr>
          <w:p w:rsidR="00A47B2A" w:rsidRPr="006E0AAA" w:rsidRDefault="00A47B2A" w:rsidP="00CD02E1">
            <w:pPr>
              <w:jc w:val="center"/>
            </w:pPr>
            <w:r w:rsidRPr="006E0AAA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</w:pPr>
            <w:r w:rsidRPr="006E0AAA">
              <w:t>72</w:t>
            </w:r>
          </w:p>
        </w:tc>
        <w:tc>
          <w:tcPr>
            <w:tcW w:w="1526" w:type="dxa"/>
            <w:shd w:val="clear" w:color="auto" w:fill="auto"/>
          </w:tcPr>
          <w:p w:rsidR="00A47B2A" w:rsidRPr="00A47B2A" w:rsidRDefault="00A47B2A" w:rsidP="00966349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A47B2A">
              <w:rPr>
                <w:color w:val="C00000"/>
              </w:rPr>
              <w:t>24</w:t>
            </w:r>
          </w:p>
          <w:p w:rsidR="00A47B2A" w:rsidRPr="00A47B2A" w:rsidRDefault="00A47B2A" w:rsidP="00966349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A47B2A">
              <w:rPr>
                <w:color w:val="C0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A47B2A" w:rsidRPr="00A47B2A" w:rsidRDefault="00A47B2A" w:rsidP="00966349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A47B2A">
              <w:rPr>
                <w:color w:val="C0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36</w:t>
            </w:r>
          </w:p>
        </w:tc>
        <w:tc>
          <w:tcPr>
            <w:tcW w:w="1169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З</w:t>
            </w:r>
          </w:p>
        </w:tc>
        <w:tc>
          <w:tcPr>
            <w:tcW w:w="1169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ОР.3</w:t>
            </w:r>
          </w:p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Ор.4</w:t>
            </w:r>
          </w:p>
        </w:tc>
      </w:tr>
      <w:tr w:rsidR="00A47B2A" w:rsidRPr="006E0AAA" w:rsidTr="00CD02E1">
        <w:tc>
          <w:tcPr>
            <w:tcW w:w="14464" w:type="dxa"/>
            <w:gridSpan w:val="10"/>
            <w:shd w:val="clear" w:color="auto" w:fill="auto"/>
            <w:vAlign w:val="center"/>
          </w:tcPr>
          <w:p w:rsidR="00A47B2A" w:rsidRPr="006E0AAA" w:rsidRDefault="00A47B2A" w:rsidP="00CD02E1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6E0AAA">
              <w:rPr>
                <w:caps/>
              </w:rPr>
              <w:t>2. Дисциплины по выбору (выбрать 1 из 3)</w:t>
            </w:r>
          </w:p>
        </w:tc>
      </w:tr>
      <w:tr w:rsidR="00A47B2A" w:rsidRPr="006E0AAA" w:rsidTr="00CD02E1">
        <w:tc>
          <w:tcPr>
            <w:tcW w:w="1277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:rsidR="00A47B2A" w:rsidRPr="006E0AAA" w:rsidRDefault="00A47B2A" w:rsidP="00CD02E1">
            <w:pPr>
              <w:jc w:val="center"/>
              <w:textAlignment w:val="baseline"/>
            </w:pPr>
            <w:r w:rsidRPr="006E0AAA">
              <w:t>Математика</w:t>
            </w:r>
          </w:p>
        </w:tc>
        <w:tc>
          <w:tcPr>
            <w:tcW w:w="882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</w:pPr>
            <w:r w:rsidRPr="006E0AAA">
              <w:t>72</w:t>
            </w:r>
          </w:p>
        </w:tc>
        <w:tc>
          <w:tcPr>
            <w:tcW w:w="1526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24</w:t>
            </w:r>
          </w:p>
        </w:tc>
        <w:tc>
          <w:tcPr>
            <w:tcW w:w="1424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12</w:t>
            </w:r>
          </w:p>
        </w:tc>
        <w:tc>
          <w:tcPr>
            <w:tcW w:w="1298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36</w:t>
            </w:r>
          </w:p>
        </w:tc>
        <w:tc>
          <w:tcPr>
            <w:tcW w:w="1169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З</w:t>
            </w:r>
          </w:p>
        </w:tc>
        <w:tc>
          <w:tcPr>
            <w:tcW w:w="1169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A47B2A" w:rsidRPr="006E0AAA" w:rsidRDefault="00A47B2A" w:rsidP="00CD02E1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E0AAA">
              <w:rPr>
                <w:rFonts w:ascii="Times New Roman" w:hAnsi="Times New Roman"/>
                <w:caps/>
              </w:rPr>
              <w:t>ОР.2</w:t>
            </w:r>
          </w:p>
        </w:tc>
      </w:tr>
      <w:tr w:rsidR="00A47B2A" w:rsidRPr="006E0AAA" w:rsidTr="00CD02E1">
        <w:tc>
          <w:tcPr>
            <w:tcW w:w="1277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A47B2A" w:rsidRPr="006E0AAA" w:rsidRDefault="00A47B2A" w:rsidP="00CD02E1">
            <w:pPr>
              <w:jc w:val="center"/>
              <w:textAlignment w:val="baseline"/>
            </w:pPr>
            <w:r w:rsidRPr="006E0AAA">
              <w:t>Статистика</w:t>
            </w:r>
          </w:p>
        </w:tc>
        <w:tc>
          <w:tcPr>
            <w:tcW w:w="882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</w:pPr>
            <w:r w:rsidRPr="006E0AAA">
              <w:t>72</w:t>
            </w:r>
          </w:p>
        </w:tc>
        <w:tc>
          <w:tcPr>
            <w:tcW w:w="1526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24</w:t>
            </w:r>
          </w:p>
        </w:tc>
        <w:tc>
          <w:tcPr>
            <w:tcW w:w="1424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12</w:t>
            </w:r>
          </w:p>
        </w:tc>
        <w:tc>
          <w:tcPr>
            <w:tcW w:w="1298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36</w:t>
            </w:r>
          </w:p>
        </w:tc>
        <w:tc>
          <w:tcPr>
            <w:tcW w:w="1169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З</w:t>
            </w:r>
          </w:p>
        </w:tc>
        <w:tc>
          <w:tcPr>
            <w:tcW w:w="1169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A47B2A" w:rsidRPr="006E0AAA" w:rsidRDefault="00A47B2A" w:rsidP="00CD02E1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0AAA">
              <w:rPr>
                <w:rFonts w:ascii="Times New Roman" w:hAnsi="Times New Roman"/>
                <w:caps/>
              </w:rPr>
              <w:t>ОР.2</w:t>
            </w:r>
          </w:p>
        </w:tc>
      </w:tr>
      <w:tr w:rsidR="00A47B2A" w:rsidRPr="006E0AAA" w:rsidTr="00CD02E1">
        <w:tc>
          <w:tcPr>
            <w:tcW w:w="1277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A47B2A" w:rsidRPr="006E0AAA" w:rsidRDefault="00A47B2A" w:rsidP="00CD02E1">
            <w:pPr>
              <w:jc w:val="center"/>
              <w:textAlignment w:val="baseline"/>
            </w:pPr>
            <w:r w:rsidRPr="006E0AAA">
              <w:t>Логика</w:t>
            </w:r>
          </w:p>
        </w:tc>
        <w:tc>
          <w:tcPr>
            <w:tcW w:w="882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</w:pPr>
            <w:r w:rsidRPr="006E0AAA">
              <w:t>72</w:t>
            </w:r>
          </w:p>
        </w:tc>
        <w:tc>
          <w:tcPr>
            <w:tcW w:w="1526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24</w:t>
            </w:r>
          </w:p>
        </w:tc>
        <w:tc>
          <w:tcPr>
            <w:tcW w:w="1424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12</w:t>
            </w:r>
          </w:p>
        </w:tc>
        <w:tc>
          <w:tcPr>
            <w:tcW w:w="1298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36</w:t>
            </w:r>
          </w:p>
        </w:tc>
        <w:tc>
          <w:tcPr>
            <w:tcW w:w="1169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З</w:t>
            </w:r>
          </w:p>
        </w:tc>
        <w:tc>
          <w:tcPr>
            <w:tcW w:w="1169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A47B2A" w:rsidRPr="006E0AAA" w:rsidRDefault="00A47B2A" w:rsidP="00CD02E1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0AAA">
              <w:rPr>
                <w:rFonts w:ascii="Times New Roman" w:hAnsi="Times New Roman"/>
                <w:caps/>
              </w:rPr>
              <w:t>ОР.2</w:t>
            </w:r>
          </w:p>
        </w:tc>
      </w:tr>
      <w:tr w:rsidR="00A47B2A" w:rsidRPr="006E0AAA" w:rsidTr="00CD02E1">
        <w:tc>
          <w:tcPr>
            <w:tcW w:w="1277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  <w:color w:val="C00000"/>
              </w:rPr>
            </w:pPr>
            <w:r w:rsidRPr="006E0AAA">
              <w:rPr>
                <w:caps/>
                <w:color w:val="C00000"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A47B2A" w:rsidRPr="006E0AAA" w:rsidRDefault="00A47B2A" w:rsidP="00CD02E1">
            <w:pPr>
              <w:jc w:val="center"/>
              <w:textAlignment w:val="baseline"/>
              <w:rPr>
                <w:color w:val="C00000"/>
              </w:rPr>
            </w:pPr>
            <w:r w:rsidRPr="006E0AAA">
              <w:rPr>
                <w:color w:val="C00000"/>
              </w:rPr>
              <w:t>Основа лингвокультурологии</w:t>
            </w:r>
          </w:p>
        </w:tc>
        <w:tc>
          <w:tcPr>
            <w:tcW w:w="882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olor w:val="C00000"/>
              </w:rPr>
            </w:pPr>
            <w:r w:rsidRPr="006E0AAA">
              <w:rPr>
                <w:color w:val="C00000"/>
              </w:rPr>
              <w:t>72</w:t>
            </w:r>
          </w:p>
        </w:tc>
        <w:tc>
          <w:tcPr>
            <w:tcW w:w="1526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6E0AAA">
              <w:rPr>
                <w:color w:val="C00000"/>
              </w:rPr>
              <w:t>24</w:t>
            </w:r>
          </w:p>
        </w:tc>
        <w:tc>
          <w:tcPr>
            <w:tcW w:w="1424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6E0AAA">
              <w:rPr>
                <w:color w:val="C0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6E0AAA">
              <w:rPr>
                <w:color w:val="C00000"/>
              </w:rPr>
              <w:t>36</w:t>
            </w:r>
          </w:p>
        </w:tc>
        <w:tc>
          <w:tcPr>
            <w:tcW w:w="1169" w:type="dxa"/>
            <w:shd w:val="clear" w:color="auto" w:fill="auto"/>
          </w:tcPr>
          <w:p w:rsidR="00A47B2A" w:rsidRPr="006E0AAA" w:rsidRDefault="00A47B2A" w:rsidP="00CD02E1">
            <w:pPr>
              <w:autoSpaceDE w:val="0"/>
              <w:autoSpaceDN w:val="0"/>
              <w:adjustRightInd w:val="0"/>
              <w:jc w:val="center"/>
              <w:rPr>
                <w:color w:val="C00000"/>
              </w:rPr>
            </w:pPr>
            <w:r w:rsidRPr="006E0AAA">
              <w:rPr>
                <w:color w:val="C00000"/>
              </w:rPr>
              <w:t>З</w:t>
            </w:r>
          </w:p>
        </w:tc>
        <w:tc>
          <w:tcPr>
            <w:tcW w:w="1169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  <w:color w:val="C00000"/>
              </w:rPr>
            </w:pPr>
            <w:r w:rsidRPr="006E0AAA">
              <w:rPr>
                <w:caps/>
                <w:color w:val="C00000"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  <w:color w:val="C00000"/>
              </w:rPr>
            </w:pPr>
            <w:r>
              <w:rPr>
                <w:caps/>
                <w:color w:val="C0000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A47B2A" w:rsidRPr="006E0AAA" w:rsidRDefault="00A47B2A" w:rsidP="00CD02E1">
            <w:pPr>
              <w:pStyle w:val="a8"/>
              <w:jc w:val="center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6E0AAA">
              <w:rPr>
                <w:rFonts w:ascii="Times New Roman" w:hAnsi="Times New Roman"/>
                <w:caps/>
                <w:color w:val="C00000"/>
              </w:rPr>
              <w:t>ОР.2</w:t>
            </w:r>
          </w:p>
        </w:tc>
      </w:tr>
      <w:tr w:rsidR="00A47B2A" w:rsidRPr="006E0AAA" w:rsidTr="00CD02E1">
        <w:tc>
          <w:tcPr>
            <w:tcW w:w="14464" w:type="dxa"/>
            <w:gridSpan w:val="10"/>
            <w:shd w:val="clear" w:color="auto" w:fill="auto"/>
            <w:vAlign w:val="center"/>
          </w:tcPr>
          <w:p w:rsidR="00A47B2A" w:rsidRPr="006E0AAA" w:rsidRDefault="00A47B2A" w:rsidP="00CD02E1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6E0AAA">
              <w:rPr>
                <w:caps/>
              </w:rPr>
              <w:t>3. аттестация по модулю</w:t>
            </w:r>
          </w:p>
        </w:tc>
      </w:tr>
      <w:tr w:rsidR="00A47B2A" w:rsidRPr="006E0AAA" w:rsidTr="00CD02E1">
        <w:tc>
          <w:tcPr>
            <w:tcW w:w="1277" w:type="dxa"/>
            <w:shd w:val="clear" w:color="auto" w:fill="auto"/>
            <w:vAlign w:val="center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:rsidR="00A47B2A" w:rsidRPr="006E0AAA" w:rsidRDefault="00A47B2A" w:rsidP="00CD02E1">
            <w:pPr>
              <w:tabs>
                <w:tab w:val="left" w:pos="814"/>
              </w:tabs>
              <w:rPr>
                <w:caps/>
              </w:rPr>
            </w:pPr>
            <w:r w:rsidRPr="006E0AAA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ОР.1</w:t>
            </w:r>
          </w:p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ОР.2</w:t>
            </w:r>
          </w:p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ОР.3</w:t>
            </w:r>
          </w:p>
          <w:p w:rsidR="00A47B2A" w:rsidRPr="006E0AAA" w:rsidRDefault="00A47B2A" w:rsidP="00CD02E1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E0AAA">
              <w:rPr>
                <w:caps/>
              </w:rPr>
              <w:t>Ор.4</w:t>
            </w:r>
          </w:p>
        </w:tc>
      </w:tr>
    </w:tbl>
    <w:p w:rsidR="00526DE0" w:rsidRPr="006E0AAA" w:rsidRDefault="00526DE0" w:rsidP="00526DE0">
      <w:pPr>
        <w:spacing w:line="276" w:lineRule="auto"/>
        <w:ind w:firstLine="709"/>
        <w:jc w:val="center"/>
        <w:rPr>
          <w:b/>
          <w:caps/>
        </w:rPr>
      </w:pPr>
    </w:p>
    <w:p w:rsidR="00526DE0" w:rsidRPr="006E0AAA" w:rsidRDefault="00526DE0" w:rsidP="00526DE0">
      <w:pPr>
        <w:spacing w:line="276" w:lineRule="auto"/>
        <w:ind w:firstLine="709"/>
        <w:jc w:val="center"/>
        <w:rPr>
          <w:b/>
          <w:caps/>
        </w:rPr>
      </w:pPr>
    </w:p>
    <w:p w:rsidR="00526DE0" w:rsidRPr="006E0AAA" w:rsidRDefault="00526DE0" w:rsidP="00526DE0">
      <w:pPr>
        <w:spacing w:line="276" w:lineRule="auto"/>
        <w:rPr>
          <w:b/>
          <w:caps/>
        </w:rPr>
        <w:sectPr w:rsidR="00526DE0" w:rsidRPr="006E0AAA" w:rsidSect="00CD02E1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:rsidR="00526DE0" w:rsidRPr="006E0AAA" w:rsidRDefault="00526DE0" w:rsidP="00526DE0">
      <w:pPr>
        <w:spacing w:line="276" w:lineRule="auto"/>
        <w:ind w:firstLine="709"/>
        <w:jc w:val="center"/>
        <w:rPr>
          <w:b/>
          <w:caps/>
        </w:rPr>
      </w:pPr>
      <w:r w:rsidRPr="006E0AAA">
        <w:rPr>
          <w:b/>
          <w:caps/>
        </w:rPr>
        <w:lastRenderedPageBreak/>
        <w:t>4. Методические указания для обучающихся</w:t>
      </w:r>
    </w:p>
    <w:p w:rsidR="00526DE0" w:rsidRPr="006E0AAA" w:rsidRDefault="00526DE0" w:rsidP="00526DE0">
      <w:pPr>
        <w:spacing w:line="276" w:lineRule="auto"/>
        <w:ind w:firstLine="709"/>
        <w:jc w:val="center"/>
        <w:rPr>
          <w:b/>
          <w:caps/>
        </w:rPr>
      </w:pPr>
      <w:r w:rsidRPr="006E0AAA">
        <w:rPr>
          <w:b/>
          <w:caps/>
        </w:rPr>
        <w:t>по освоению Модуля</w:t>
      </w:r>
    </w:p>
    <w:p w:rsidR="00526DE0" w:rsidRPr="006E0AAA" w:rsidRDefault="00526DE0" w:rsidP="00526DE0">
      <w:pPr>
        <w:spacing w:line="276" w:lineRule="auto"/>
        <w:ind w:firstLine="709"/>
        <w:jc w:val="both"/>
      </w:pPr>
      <w:r w:rsidRPr="006E0AAA">
        <w:t xml:space="preserve">Дисциплина </w:t>
      </w:r>
      <w:r w:rsidRPr="006E0AAA">
        <w:rPr>
          <w:b/>
        </w:rPr>
        <w:t xml:space="preserve">«Философия» </w:t>
      </w:r>
      <w:r w:rsidRPr="006E0AAA">
        <w:t xml:space="preserve">является обязательной при подготовке студентов высшего профессионального образования направления подготовки 44.03.05 «Педагогическое образование (с двумя профилями подготовки)».Освоение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526DE0" w:rsidRPr="006E0AAA" w:rsidRDefault="00526DE0" w:rsidP="00526DE0">
      <w:pPr>
        <w:spacing w:line="276" w:lineRule="auto"/>
        <w:ind w:firstLine="709"/>
        <w:jc w:val="both"/>
      </w:pPr>
      <w:r w:rsidRPr="006E0AAA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526DE0" w:rsidRPr="006E0AAA" w:rsidRDefault="00526DE0" w:rsidP="00526DE0">
      <w:pPr>
        <w:spacing w:line="276" w:lineRule="auto"/>
        <w:ind w:firstLine="709"/>
        <w:jc w:val="both"/>
      </w:pPr>
      <w:r w:rsidRPr="006E0AAA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526DE0" w:rsidRPr="006E0AAA" w:rsidRDefault="00526DE0" w:rsidP="00526DE0">
      <w:pPr>
        <w:pStyle w:val="2"/>
        <w:spacing w:after="0" w:line="276" w:lineRule="auto"/>
        <w:ind w:left="0" w:firstLine="709"/>
        <w:jc w:val="both"/>
      </w:pPr>
      <w:r w:rsidRPr="006E0AAA">
        <w:t>Во время сессии студенты сдают экзамен по дисциплине.</w:t>
      </w:r>
    </w:p>
    <w:p w:rsidR="00526DE0" w:rsidRPr="006E0AAA" w:rsidRDefault="00526DE0" w:rsidP="00526DE0">
      <w:pPr>
        <w:spacing w:line="276" w:lineRule="auto"/>
        <w:ind w:firstLine="709"/>
        <w:jc w:val="both"/>
      </w:pPr>
      <w:r w:rsidRPr="006E0AAA">
        <w:t xml:space="preserve">Дисциплина </w:t>
      </w:r>
      <w:r w:rsidRPr="006E0AAA">
        <w:rPr>
          <w:b/>
        </w:rPr>
        <w:t>«Концепции современного естествознания»</w:t>
      </w:r>
      <w:r w:rsidRPr="006E0AAA">
        <w:t xml:space="preserve"> является обязательной при подготовке студентов высшего профессионального образования направления подготовки  44.03.05 «Педагогическое образование (с двумя профилями подготовки)». Освоение дисциплины предполагает посещение студентами лекционных и семинарских занятий. </w:t>
      </w:r>
    </w:p>
    <w:p w:rsidR="00526DE0" w:rsidRPr="006E0AAA" w:rsidRDefault="00526DE0" w:rsidP="00526DE0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6E0AAA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526DE0" w:rsidRPr="006E0AAA" w:rsidRDefault="00526DE0" w:rsidP="00526DE0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6E0AAA">
        <w:lastRenderedPageBreak/>
        <w:t>работу с информацией, полученной на лекционных занятиях;</w:t>
      </w:r>
    </w:p>
    <w:p w:rsidR="00526DE0" w:rsidRPr="006E0AAA" w:rsidRDefault="00526DE0" w:rsidP="00526DE0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6E0AAA"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526DE0" w:rsidRPr="006E0AAA" w:rsidRDefault="00526DE0" w:rsidP="00526DE0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6E0AAA">
        <w:t>подготовка к выступлению на семинарских занятиях;</w:t>
      </w:r>
    </w:p>
    <w:p w:rsidR="00526DE0" w:rsidRPr="006E0AAA" w:rsidRDefault="00526DE0" w:rsidP="00526DE0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6E0AAA">
        <w:t>проведение научных исследований по выбранной тематике.</w:t>
      </w:r>
    </w:p>
    <w:p w:rsidR="00526DE0" w:rsidRPr="006E0AAA" w:rsidRDefault="00526DE0" w:rsidP="00526DE0">
      <w:pPr>
        <w:spacing w:line="276" w:lineRule="auto"/>
        <w:ind w:firstLine="709"/>
        <w:jc w:val="both"/>
      </w:pPr>
      <w:r w:rsidRPr="006E0AAA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526DE0" w:rsidRPr="006E0AAA" w:rsidRDefault="00526DE0" w:rsidP="00526DE0">
      <w:pPr>
        <w:spacing w:line="276" w:lineRule="auto"/>
        <w:ind w:firstLine="709"/>
        <w:jc w:val="both"/>
      </w:pPr>
      <w:r w:rsidRPr="006E0AAA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реферат и учебный проект по выбранной теме. </w:t>
      </w:r>
    </w:p>
    <w:p w:rsidR="00526DE0" w:rsidRPr="006E0AAA" w:rsidRDefault="00526DE0" w:rsidP="00526DE0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6E0AAA">
        <w:rPr>
          <w:color w:val="auto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 </w:t>
      </w:r>
    </w:p>
    <w:p w:rsidR="00526DE0" w:rsidRPr="006E0AAA" w:rsidRDefault="00526DE0" w:rsidP="00526DE0">
      <w:pPr>
        <w:spacing w:line="276" w:lineRule="auto"/>
        <w:ind w:firstLine="709"/>
        <w:jc w:val="both"/>
      </w:pPr>
      <w:r w:rsidRPr="006E0AAA">
        <w:t xml:space="preserve">При организации и планировании времени, необходимого для изучения тем дисциплины </w:t>
      </w:r>
      <w:r w:rsidRPr="006E0AAA">
        <w:rPr>
          <w:b/>
        </w:rPr>
        <w:t>«Математические методы обработки данных»,</w:t>
      </w:r>
      <w:r w:rsidRPr="006E0AAA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526DE0" w:rsidRPr="006E0AAA" w:rsidRDefault="00526DE0" w:rsidP="00526DE0">
      <w:pPr>
        <w:spacing w:line="276" w:lineRule="auto"/>
        <w:ind w:firstLine="709"/>
        <w:jc w:val="both"/>
      </w:pPr>
      <w:r w:rsidRPr="006E0AAA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526DE0" w:rsidRPr="006E0AAA" w:rsidRDefault="00526DE0" w:rsidP="00526DE0">
      <w:pPr>
        <w:spacing w:line="276" w:lineRule="auto"/>
        <w:ind w:firstLine="709"/>
        <w:jc w:val="both"/>
      </w:pPr>
      <w:r w:rsidRPr="006E0AAA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526DE0" w:rsidRPr="006E0AAA" w:rsidRDefault="00526DE0" w:rsidP="00526DE0">
      <w:pPr>
        <w:spacing w:line="276" w:lineRule="auto"/>
        <w:ind w:firstLine="709"/>
        <w:jc w:val="both"/>
      </w:pPr>
      <w:r w:rsidRPr="006E0AAA"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</w:t>
      </w:r>
      <w:r w:rsidRPr="006E0AAA">
        <w:lastRenderedPageBreak/>
        <w:t>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526DE0" w:rsidRPr="006E0AAA" w:rsidRDefault="00526DE0" w:rsidP="00526DE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E0AAA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6E0AAA">
        <w:rPr>
          <w:b/>
        </w:rPr>
        <w:t>«Основы научно-исследовательской деятельности»</w:t>
      </w:r>
      <w:r w:rsidRPr="006E0AAA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526DE0" w:rsidRPr="006E0AAA" w:rsidRDefault="00526DE0" w:rsidP="00526DE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E0AAA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526DE0" w:rsidRPr="006E0AAA" w:rsidRDefault="00526DE0" w:rsidP="00526DE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E0AAA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526DE0" w:rsidRPr="006E0AAA" w:rsidRDefault="00526DE0" w:rsidP="00526DE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E0AAA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526DE0" w:rsidRPr="006E0AAA" w:rsidRDefault="00526DE0" w:rsidP="00526DE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E0AAA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</w:t>
      </w:r>
      <w:r w:rsidRPr="006E0AAA">
        <w:lastRenderedPageBreak/>
        <w:t>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526DE0" w:rsidRPr="006E0AAA" w:rsidRDefault="00526DE0" w:rsidP="00526DE0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526DE0" w:rsidRPr="006E0AAA" w:rsidRDefault="00526DE0" w:rsidP="00526DE0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526DE0" w:rsidRPr="006E0AAA" w:rsidRDefault="00526DE0" w:rsidP="00526DE0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6E0AAA">
        <w:rPr>
          <w:b/>
          <w:caps/>
        </w:rPr>
        <w:t>ПРОГРАММЫ ДИСЦИПЛИН МОДУЛЯ</w:t>
      </w:r>
    </w:p>
    <w:p w:rsidR="00526DE0" w:rsidRPr="006E0AAA" w:rsidRDefault="00526DE0" w:rsidP="00526DE0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6E0AAA">
        <w:rPr>
          <w:b/>
        </w:rPr>
        <w:t xml:space="preserve">5.1. ПРОГРАММА ДИСЦИПЛИНЫ </w:t>
      </w:r>
      <w:r w:rsidRPr="006E0AAA">
        <w:rPr>
          <w:b/>
          <w:bCs/>
        </w:rPr>
        <w:t>«ФИЛОСОФИЯ»</w:t>
      </w:r>
    </w:p>
    <w:p w:rsidR="00526DE0" w:rsidRPr="006E0AAA" w:rsidRDefault="00526DE0" w:rsidP="00526DE0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1. Пояснительная записка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6E0AAA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rPr>
          <w:bCs/>
        </w:rPr>
        <w:t xml:space="preserve">Освоение дисциплины позволит студентам </w:t>
      </w:r>
      <w:r w:rsidRPr="006E0AAA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6E0AAA">
        <w:rPr>
          <w:spacing w:val="-4"/>
        </w:rPr>
        <w:t xml:space="preserve"> выработать </w:t>
      </w:r>
      <w:r w:rsidRPr="006E0AAA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6E0AAA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6E0AAA">
        <w:t>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6E0AAA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2. Место в структуре модуля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«Философия» является дисциплиной модуля «</w:t>
      </w:r>
      <w:r w:rsidRPr="006E0AAA">
        <w:rPr>
          <w:bCs/>
          <w:iCs/>
        </w:rPr>
        <w:t>Основы научных знаний</w:t>
      </w:r>
      <w:r w:rsidRPr="006E0AAA">
        <w:t xml:space="preserve">», обязательной для изучения. </w:t>
      </w:r>
    </w:p>
    <w:p w:rsidR="00526DE0" w:rsidRPr="006E0AAA" w:rsidRDefault="00526DE0" w:rsidP="00526DE0">
      <w:pPr>
        <w:ind w:firstLine="708"/>
        <w:jc w:val="both"/>
        <w:rPr>
          <w:bCs/>
        </w:rPr>
      </w:pPr>
      <w:r w:rsidRPr="006E0AAA">
        <w:rPr>
          <w:bCs/>
        </w:rPr>
        <w:t>Для освоения данной дисциплины требуются знания, полученные на дисциплинах: «</w:t>
      </w:r>
      <w:r w:rsidRPr="006E0AAA">
        <w:t>История</w:t>
      </w:r>
      <w:r w:rsidRPr="006E0AAA">
        <w:rPr>
          <w:bCs/>
        </w:rPr>
        <w:t>», «</w:t>
      </w:r>
      <w:r w:rsidRPr="006E0AAA">
        <w:t>Концепции современного естествознания</w:t>
      </w:r>
      <w:r w:rsidRPr="006E0AAA">
        <w:rPr>
          <w:bCs/>
        </w:rPr>
        <w:t>», «</w:t>
      </w:r>
      <w:r w:rsidRPr="006E0AAA">
        <w:t>Основы научно-исследовательской деятельности</w:t>
      </w:r>
      <w:r w:rsidRPr="006E0AAA">
        <w:rPr>
          <w:bCs/>
        </w:rPr>
        <w:t>».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rPr>
          <w:bCs/>
        </w:rPr>
        <w:t>Дисциплины, для которых данная дисциплина является предшествующей: «</w:t>
      </w:r>
      <w:r w:rsidRPr="006E0AAA">
        <w:t>Мировая художественная культура</w:t>
      </w:r>
      <w:r w:rsidRPr="006E0AAA">
        <w:rPr>
          <w:bCs/>
        </w:rPr>
        <w:t>», «</w:t>
      </w:r>
      <w:r w:rsidRPr="006E0AAA">
        <w:t>Социальное проектирование</w:t>
      </w:r>
      <w:r w:rsidRPr="006E0AAA">
        <w:rPr>
          <w:bCs/>
        </w:rPr>
        <w:t>», «</w:t>
      </w:r>
      <w:r w:rsidRPr="006E0AAA">
        <w:t>Проектирование образовательного пространства</w:t>
      </w:r>
      <w:r w:rsidRPr="006E0AAA">
        <w:rPr>
          <w:bCs/>
        </w:rPr>
        <w:t>», «</w:t>
      </w:r>
      <w:r w:rsidRPr="006E0AAA">
        <w:t>Психология развития</w:t>
      </w:r>
      <w:r w:rsidRPr="006E0AAA">
        <w:rPr>
          <w:bCs/>
        </w:rPr>
        <w:t>» и «</w:t>
      </w:r>
      <w:r w:rsidRPr="006E0AAA">
        <w:t>Педагогическая психология</w:t>
      </w:r>
      <w:r w:rsidRPr="006E0AAA">
        <w:rPr>
          <w:bCs/>
        </w:rPr>
        <w:t>»</w:t>
      </w:r>
      <w:r w:rsidRPr="006E0AAA">
        <w:t>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3. Цели и задачи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rPr>
          <w:i/>
          <w:iCs/>
        </w:rPr>
        <w:t xml:space="preserve">Цель дисциплины </w:t>
      </w:r>
      <w:r w:rsidRPr="006E0AAA">
        <w:rPr>
          <w:spacing w:val="3"/>
        </w:rPr>
        <w:t>– создание условий для изучения</w:t>
      </w:r>
      <w:r w:rsidRPr="006E0AAA">
        <w:t xml:space="preserve"> основ философских знаний и их использование в формировании научного мировоззрения.</w:t>
      </w:r>
    </w:p>
    <w:p w:rsidR="00526DE0" w:rsidRPr="006E0AAA" w:rsidRDefault="00526DE0" w:rsidP="00526DE0">
      <w:pPr>
        <w:ind w:firstLine="567"/>
        <w:jc w:val="both"/>
      </w:pPr>
      <w:r w:rsidRPr="006E0AAA">
        <w:rPr>
          <w:i/>
          <w:iCs/>
        </w:rPr>
        <w:t>Задачи дисциплины:</w:t>
      </w:r>
    </w:p>
    <w:p w:rsidR="00526DE0" w:rsidRPr="006E0AAA" w:rsidRDefault="00526DE0" w:rsidP="00526DE0">
      <w:pPr>
        <w:ind w:firstLine="567"/>
        <w:jc w:val="both"/>
        <w:rPr>
          <w:spacing w:val="-4"/>
        </w:rPr>
      </w:pPr>
      <w:r w:rsidRPr="006E0AAA">
        <w:t xml:space="preserve">- вооружить необходимым объемом знаний по философской </w:t>
      </w:r>
      <w:r w:rsidRPr="006E0AAA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526DE0" w:rsidRPr="006E0AAA" w:rsidRDefault="00526DE0" w:rsidP="00526DE0">
      <w:pPr>
        <w:ind w:firstLine="567"/>
        <w:jc w:val="both"/>
      </w:pPr>
      <w:r w:rsidRPr="006E0AAA">
        <w:t xml:space="preserve">- </w:t>
      </w:r>
      <w:r w:rsidRPr="006E0AAA">
        <w:rPr>
          <w:iCs/>
        </w:rPr>
        <w:t>способствовать развитию у студентов</w:t>
      </w:r>
      <w:r w:rsidRPr="006E0AAA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526DE0" w:rsidRPr="006E0AAA" w:rsidRDefault="00526DE0" w:rsidP="00526DE0">
      <w:pPr>
        <w:ind w:firstLine="567"/>
        <w:jc w:val="both"/>
      </w:pPr>
      <w:r w:rsidRPr="006E0AAA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526DE0" w:rsidRPr="006E0AAA" w:rsidRDefault="00526DE0" w:rsidP="00526DE0">
      <w:pPr>
        <w:ind w:firstLine="567"/>
        <w:jc w:val="both"/>
        <w:rPr>
          <w:spacing w:val="-4"/>
        </w:rPr>
      </w:pPr>
      <w:r w:rsidRPr="006E0AAA">
        <w:t xml:space="preserve">- способствовать развитию творческого мышления, </w:t>
      </w:r>
      <w:r w:rsidRPr="006E0AAA">
        <w:rPr>
          <w:spacing w:val="-4"/>
        </w:rPr>
        <w:t>системному взгляду на явления социальной и профессиональной жизни;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526DE0" w:rsidRPr="006E0AAA" w:rsidRDefault="00526DE0" w:rsidP="00526DE0">
      <w:pPr>
        <w:rPr>
          <w:b/>
          <w:bCs/>
        </w:rPr>
      </w:pPr>
      <w:r w:rsidRPr="006E0AAA">
        <w:rPr>
          <w:b/>
          <w:bCs/>
        </w:rPr>
        <w:t>4. Образовательные результаты</w:t>
      </w:r>
      <w:r w:rsidRPr="006E0AAA"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4"/>
        <w:gridCol w:w="1134"/>
        <w:gridCol w:w="2105"/>
        <w:gridCol w:w="1187"/>
        <w:gridCol w:w="2078"/>
      </w:tblGrid>
      <w:tr w:rsidR="00526DE0" w:rsidRPr="006E0AAA" w:rsidTr="00CD02E1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  <w:jc w:val="center"/>
            </w:pPr>
            <w:r w:rsidRPr="006E0AAA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Средства оценивания ОР</w:t>
            </w:r>
          </w:p>
        </w:tc>
      </w:tr>
      <w:tr w:rsidR="00526DE0" w:rsidRPr="006E0AAA" w:rsidTr="00CD02E1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  <w:rPr>
                <w:i/>
              </w:rPr>
            </w:pPr>
            <w:r w:rsidRPr="006E0AAA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pStyle w:val="2"/>
              <w:spacing w:after="0" w:line="240" w:lineRule="auto"/>
              <w:ind w:left="0"/>
            </w:pPr>
            <w:r w:rsidRPr="006E0AAA">
              <w:t>ОК-1</w:t>
            </w:r>
          </w:p>
          <w:p w:rsidR="00526DE0" w:rsidRPr="006E0AAA" w:rsidRDefault="00526DE0" w:rsidP="00CD02E1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40" w:lineRule="auto"/>
              <w:ind w:left="0"/>
            </w:pPr>
            <w:r w:rsidRPr="006E0AAA">
              <w:t>1.Тестирование в ЭОС</w:t>
            </w:r>
          </w:p>
          <w:p w:rsidR="00526DE0" w:rsidRPr="006E0AAA" w:rsidRDefault="00526DE0" w:rsidP="00CD02E1">
            <w:pPr>
              <w:pStyle w:val="2"/>
              <w:spacing w:after="0" w:line="240" w:lineRule="auto"/>
              <w:ind w:left="0"/>
            </w:pPr>
            <w:r w:rsidRPr="006E0AAA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526DE0" w:rsidRPr="006E0AAA" w:rsidTr="00CD02E1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pStyle w:val="2"/>
              <w:spacing w:after="0" w:line="240" w:lineRule="auto"/>
              <w:ind w:left="0"/>
            </w:pPr>
            <w:r w:rsidRPr="006E0AAA">
              <w:t>ОК-1</w:t>
            </w:r>
          </w:p>
          <w:p w:rsidR="00526DE0" w:rsidRPr="006E0AAA" w:rsidRDefault="00526DE0" w:rsidP="00CD02E1">
            <w:pPr>
              <w:spacing w:after="200"/>
              <w:rPr>
                <w:rFonts w:eastAsia="Calibri"/>
                <w:lang w:eastAsia="en-US"/>
              </w:rPr>
            </w:pPr>
          </w:p>
          <w:p w:rsidR="00526DE0" w:rsidRPr="006E0AAA" w:rsidRDefault="00526DE0" w:rsidP="00CD02E1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40" w:lineRule="auto"/>
              <w:ind w:left="0"/>
            </w:pPr>
            <w:r w:rsidRPr="006E0AAA">
              <w:t>1.Тестирование в ЭОС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526DE0" w:rsidRPr="006E0AAA" w:rsidTr="00CD02E1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pStyle w:val="2"/>
              <w:spacing w:after="0" w:line="240" w:lineRule="auto"/>
              <w:ind w:left="0"/>
            </w:pPr>
            <w:r w:rsidRPr="006E0AAA">
              <w:t>ОК-1</w:t>
            </w:r>
          </w:p>
          <w:p w:rsidR="00526DE0" w:rsidRPr="006E0AAA" w:rsidRDefault="00526DE0" w:rsidP="00CD02E1">
            <w:pPr>
              <w:spacing w:after="200"/>
              <w:rPr>
                <w:rFonts w:eastAsia="Calibri"/>
                <w:lang w:eastAsia="en-US"/>
              </w:rPr>
            </w:pPr>
          </w:p>
          <w:p w:rsidR="00526DE0" w:rsidRPr="006E0AAA" w:rsidRDefault="00526DE0" w:rsidP="00CD02E1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40" w:lineRule="auto"/>
              <w:ind w:left="0"/>
            </w:pPr>
            <w:r w:rsidRPr="006E0AAA">
              <w:t>1.Тестирование в ЭОС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5. Содержание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0"/>
        <w:gridCol w:w="830"/>
        <w:gridCol w:w="829"/>
        <w:gridCol w:w="1378"/>
        <w:gridCol w:w="1203"/>
        <w:gridCol w:w="1002"/>
      </w:tblGrid>
      <w:tr w:rsidR="00526DE0" w:rsidRPr="006E0AAA" w:rsidTr="00CD02E1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Всего часов по дисциплине</w:t>
            </w:r>
          </w:p>
        </w:tc>
      </w:tr>
      <w:tr w:rsidR="00526DE0" w:rsidRPr="006E0AAA" w:rsidTr="00CD02E1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 xml:space="preserve">КСР (в т.ч. 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  <w:rPr>
                <w:b/>
                <w:i/>
              </w:rPr>
            </w:pPr>
            <w:r w:rsidRPr="006E0AAA">
              <w:rPr>
                <w:b/>
              </w:rPr>
              <w:t>Раздел 1</w:t>
            </w:r>
            <w:r w:rsidRPr="006E0AAA">
              <w:rPr>
                <w:b/>
                <w:i/>
              </w:rPr>
              <w:t xml:space="preserve">. </w:t>
            </w:r>
            <w:r w:rsidRPr="006E0AAA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12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a9"/>
              <w:tabs>
                <w:tab w:val="left" w:pos="-11307"/>
              </w:tabs>
            </w:pPr>
            <w:r w:rsidRPr="006E0AAA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6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a9"/>
              <w:tabs>
                <w:tab w:val="left" w:pos="-11307"/>
              </w:tabs>
            </w:pPr>
            <w:r w:rsidRPr="006E0AAA">
              <w:lastRenderedPageBreak/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6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a9"/>
              <w:tabs>
                <w:tab w:val="left" w:pos="-11307"/>
              </w:tabs>
              <w:rPr>
                <w:b/>
              </w:rPr>
            </w:pPr>
            <w:r w:rsidRPr="006E0AAA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E0AAA">
              <w:rPr>
                <w:b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E0AAA">
              <w:rPr>
                <w:b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E0AAA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  <w:lang w:val="en-US"/>
              </w:rPr>
              <w:t>4</w:t>
            </w:r>
            <w:r w:rsidRPr="006E0AAA">
              <w:rPr>
                <w:b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E0AAA">
              <w:rPr>
                <w:b/>
                <w:lang w:val="en-US"/>
              </w:rPr>
              <w:t>70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20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10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10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15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15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rPr>
                <w:b/>
              </w:rPr>
            </w:pPr>
            <w:r w:rsidRPr="006E0AAA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E0AAA">
              <w:rPr>
                <w:b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E0AAA">
              <w:rPr>
                <w:b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E0AAA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E0AAA">
              <w:rPr>
                <w:b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E0AAA">
              <w:rPr>
                <w:b/>
              </w:rPr>
              <w:t>6</w:t>
            </w:r>
            <w:r w:rsidRPr="006E0AAA">
              <w:rPr>
                <w:b/>
                <w:lang w:val="en-US"/>
              </w:rPr>
              <w:t>2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19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13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ae"/>
              <w:jc w:val="both"/>
              <w:rPr>
                <w:b w:val="0"/>
                <w:sz w:val="24"/>
              </w:rPr>
            </w:pPr>
            <w:r w:rsidRPr="006E0AAA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15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15</w:t>
            </w:r>
          </w:p>
        </w:tc>
      </w:tr>
      <w:tr w:rsidR="00526DE0" w:rsidRPr="006E0AAA" w:rsidTr="00CD02E1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right"/>
            </w:pPr>
            <w:r w:rsidRPr="006E0AAA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144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5.2. Методы обучения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6E0AAA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0"/>
        <w:gridCol w:w="1363"/>
        <w:gridCol w:w="1683"/>
        <w:gridCol w:w="1652"/>
        <w:gridCol w:w="1239"/>
        <w:gridCol w:w="968"/>
        <w:gridCol w:w="962"/>
        <w:gridCol w:w="969"/>
      </w:tblGrid>
      <w:tr w:rsidR="00526DE0" w:rsidRPr="006E0AAA" w:rsidTr="00CD02E1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 xml:space="preserve">Код ОР </w:t>
            </w:r>
            <w:r w:rsidRPr="006E0AAA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Виды учебной деятельности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Балл за конкретное задание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(</w:t>
            </w:r>
            <w:r w:rsidRPr="006E0AAA">
              <w:rPr>
                <w:lang w:val="en-US"/>
              </w:rPr>
              <w:t>min</w:t>
            </w:r>
            <w:r w:rsidRPr="006E0AAA">
              <w:t>-</w:t>
            </w:r>
            <w:r w:rsidRPr="006E0AAA">
              <w:rPr>
                <w:lang w:val="en-US"/>
              </w:rPr>
              <w:t>max</w:t>
            </w:r>
            <w:r w:rsidRPr="006E0AAA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Баллы</w:t>
            </w:r>
          </w:p>
        </w:tc>
      </w:tr>
      <w:tr w:rsidR="00526DE0" w:rsidRPr="006E0AAA" w:rsidTr="00CD02E1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Максимальный</w:t>
            </w:r>
          </w:p>
        </w:tc>
      </w:tr>
      <w:tr w:rsidR="00526DE0" w:rsidRPr="006E0AAA" w:rsidTr="00CD02E1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6E0AAA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6E0AAA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jc w:val="center"/>
              <w:rPr>
                <w:sz w:val="24"/>
                <w:lang w:val="en-US"/>
              </w:rPr>
            </w:pPr>
            <w:r w:rsidRPr="006E0AAA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15</w:t>
            </w:r>
          </w:p>
        </w:tc>
      </w:tr>
      <w:tr w:rsidR="00526DE0" w:rsidRPr="006E0AAA" w:rsidTr="00CD02E1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jc w:val="center"/>
              <w:rPr>
                <w:sz w:val="24"/>
              </w:rPr>
            </w:pPr>
            <w:r w:rsidRPr="006E0AAA">
              <w:rPr>
                <w:sz w:val="24"/>
                <w:lang w:val="en-US"/>
              </w:rPr>
              <w:t>2-</w:t>
            </w:r>
            <w:r w:rsidRPr="006E0AAA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18</w:t>
            </w:r>
          </w:p>
        </w:tc>
      </w:tr>
      <w:tr w:rsidR="00526DE0" w:rsidRPr="006E0AAA" w:rsidTr="00CD02E1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jc w:val="center"/>
              <w:rPr>
                <w:sz w:val="24"/>
                <w:lang w:val="en-US"/>
              </w:rPr>
            </w:pPr>
            <w:r w:rsidRPr="006E0AAA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6E0AAA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10</w:t>
            </w:r>
          </w:p>
        </w:tc>
      </w:tr>
      <w:tr w:rsidR="00526DE0" w:rsidRPr="006E0AAA" w:rsidTr="00CD02E1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jc w:val="center"/>
              <w:rPr>
                <w:sz w:val="24"/>
              </w:rPr>
            </w:pPr>
            <w:r w:rsidRPr="006E0AAA">
              <w:rPr>
                <w:sz w:val="24"/>
                <w:lang w:val="en-US"/>
              </w:rPr>
              <w:t>5-</w:t>
            </w:r>
            <w:r w:rsidRPr="006E0AAA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7</w:t>
            </w:r>
          </w:p>
        </w:tc>
      </w:tr>
      <w:tr w:rsidR="00526DE0" w:rsidRPr="006E0AAA" w:rsidTr="00CD02E1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6E0AAA">
              <w:t xml:space="preserve">Тест в ЭОС </w:t>
            </w:r>
            <w:r w:rsidRPr="006E0AAA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jc w:val="center"/>
              <w:rPr>
                <w:sz w:val="24"/>
                <w:lang w:val="en-US"/>
              </w:rPr>
            </w:pPr>
            <w:r w:rsidRPr="006E0AAA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10</w:t>
            </w:r>
          </w:p>
        </w:tc>
      </w:tr>
      <w:tr w:rsidR="00526DE0" w:rsidRPr="006E0AAA" w:rsidTr="00CD02E1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jc w:val="center"/>
              <w:rPr>
                <w:sz w:val="24"/>
              </w:rPr>
            </w:pPr>
            <w:r w:rsidRPr="006E0AAA">
              <w:rPr>
                <w:sz w:val="24"/>
                <w:lang w:val="en-US"/>
              </w:rPr>
              <w:t>6-</w:t>
            </w:r>
            <w:r w:rsidRPr="006E0AAA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10</w:t>
            </w:r>
          </w:p>
        </w:tc>
      </w:tr>
      <w:tr w:rsidR="00526DE0" w:rsidRPr="006E0AAA" w:rsidTr="00CD02E1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30</w:t>
            </w:r>
          </w:p>
        </w:tc>
      </w:tr>
      <w:tr w:rsidR="00526DE0" w:rsidRPr="006E0AAA" w:rsidTr="00CD02E1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6E0AAA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6E0AAA">
              <w:rPr>
                <w:b/>
                <w:bCs/>
              </w:rPr>
              <w:t>100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7. Учебно-методическое и информационное обеспечение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</w:rPr>
        <w:t xml:space="preserve">7.1. </w:t>
      </w:r>
      <w:r w:rsidRPr="006E0AAA">
        <w:rPr>
          <w:bCs/>
          <w:i/>
          <w:iCs/>
        </w:rPr>
        <w:t>Основная литература</w:t>
      </w:r>
    </w:p>
    <w:p w:rsidR="00526DE0" w:rsidRPr="006E0AAA" w:rsidRDefault="00526DE0" w:rsidP="00526DE0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6E0AAA">
        <w:rPr>
          <w:rFonts w:ascii="Times New Roman" w:hAnsi="Times New Roman"/>
          <w:sz w:val="24"/>
          <w:szCs w:val="24"/>
          <w:shd w:val="clear" w:color="auto" w:fill="FFFFFF"/>
        </w:rPr>
        <w:t>Общая философия : учебник для академического бакалавриата / А. Г. Спиркин. — Москва : Издательство Юрайт, 2019. — 267 с. — (Бакалавр. Академический курс). — ISBN 978-5-534-01346-7. — Текст : электронный // ЭБС Юрайт [сайт]. — URL: </w:t>
      </w:r>
      <w:hyperlink r:id="rId10" w:tgtFrame="_blank" w:history="1">
        <w:r w:rsidRPr="006E0AAA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526DE0" w:rsidRPr="006E0AAA" w:rsidRDefault="00526DE0" w:rsidP="00526DE0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6E0AAA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r w:rsidRPr="006E0AAA">
        <w:rPr>
          <w:rFonts w:ascii="Times New Roman" w:hAnsi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 Издательство Юрайт, 2019. — 478 с. — (Бакалавр. Академический курс). — ISBN 978-5-9916-4016-9. — Текст : электронный // ЭБС Юрайт [сайт]. — URL: </w:t>
      </w:r>
      <w:hyperlink r:id="rId11" w:tgtFrame="_blank" w:history="1">
        <w:r w:rsidRPr="006E0AAA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526DE0" w:rsidRPr="006E0AAA" w:rsidRDefault="00526DE0" w:rsidP="00526DE0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 Издательство Юрайт, 2016. — 598 с. — (Бакалавр. Академический курс). — ISBN 978-5-9916-4656-7. — Текст : электронный // ЭБС Юрайт [сайт]. — URL: </w:t>
      </w:r>
      <w:hyperlink r:id="rId12" w:tgtFrame="_blank" w:history="1">
        <w:r w:rsidRPr="006E0AAA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7.2. Дополнительная литература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6E0AAA"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3" w:history="1">
        <w:r w:rsidRPr="006E0AAA">
          <w:rPr>
            <w:rStyle w:val="af0"/>
            <w:color w:val="auto"/>
          </w:rPr>
          <w:t>http://biblioclub.ru/index.php?page=book&amp;id=430312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6E0AAA"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6E0AAA">
        <w:rPr>
          <w:iCs/>
          <w:shd w:val="clear" w:color="auto" w:fill="FFFFFF"/>
        </w:rPr>
        <w:t>3. Ушаков, Е. В. </w:t>
      </w:r>
      <w:r w:rsidRPr="006E0AAA">
        <w:rPr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 Издательство Юрайт, 2019. — 392 с. — (Бакалавр и магистр. Академический курс). — ISBN 978-5-534-02637-5. — Текст : электронный // ЭБС Юрайт [сайт]. — URL: </w:t>
      </w:r>
      <w:hyperlink r:id="rId14" w:tgtFrame="_blank" w:history="1">
        <w:r w:rsidRPr="006E0AAA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26DE0" w:rsidRPr="006E0AAA" w:rsidRDefault="00526DE0" w:rsidP="00526DE0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6E0AAA">
        <w:rPr>
          <w:rFonts w:ascii="Times New Roman" w:hAnsi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526DE0" w:rsidRPr="006E0AAA" w:rsidRDefault="00526DE0" w:rsidP="00526DE0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bCs/>
          <w:sz w:val="24"/>
          <w:szCs w:val="24"/>
        </w:rPr>
        <w:t>Философия</w:t>
      </w:r>
      <w:r w:rsidRPr="006E0AAA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E0AAA">
        <w:t xml:space="preserve">ЭБС «Университетская библиотека онлайн» - </w:t>
      </w:r>
      <w:r w:rsidRPr="006E0AAA">
        <w:rPr>
          <w:rStyle w:val="ab"/>
          <w:bCs/>
          <w:lang w:val="en-US"/>
        </w:rPr>
        <w:t>URL</w:t>
      </w:r>
      <w:r w:rsidRPr="006E0AAA">
        <w:rPr>
          <w:rStyle w:val="ab"/>
          <w:bCs/>
        </w:rPr>
        <w:t xml:space="preserve">: </w:t>
      </w:r>
      <w:hyperlink r:id="rId15" w:tgtFrame="_blank" w:history="1">
        <w:r w:rsidRPr="006E0AAA">
          <w:rPr>
            <w:rStyle w:val="af0"/>
            <w:color w:val="auto"/>
          </w:rPr>
          <w:t>www.biblioclub.ru</w:t>
        </w:r>
      </w:hyperlink>
      <w:r w:rsidRPr="006E0AAA">
        <w:t>.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E0AAA">
        <w:t xml:space="preserve">Научная библиотека eLIBRARY.RU - </w:t>
      </w:r>
      <w:r w:rsidRPr="006E0AAA">
        <w:rPr>
          <w:rStyle w:val="ab"/>
          <w:bCs/>
          <w:lang w:val="en-US"/>
        </w:rPr>
        <w:t>URL</w:t>
      </w:r>
      <w:r w:rsidRPr="006E0AAA">
        <w:rPr>
          <w:rStyle w:val="ab"/>
          <w:bCs/>
        </w:rPr>
        <w:t xml:space="preserve">: </w:t>
      </w:r>
      <w:hyperlink r:id="rId16" w:history="1">
        <w:r w:rsidRPr="006E0AAA">
          <w:rPr>
            <w:rStyle w:val="af0"/>
            <w:color w:val="auto"/>
          </w:rPr>
          <w:t>www.elibrary.ru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6E0AAA">
        <w:t xml:space="preserve">Федеральная ЭБС </w:t>
      </w:r>
      <w:r w:rsidRPr="006E0AAA">
        <w:rPr>
          <w:rStyle w:val="ab"/>
          <w:bCs/>
        </w:rPr>
        <w:t xml:space="preserve">"Единое окно доступа к образовательным ресурсам". – </w:t>
      </w:r>
      <w:r w:rsidRPr="006E0AAA">
        <w:rPr>
          <w:rStyle w:val="ab"/>
          <w:bCs/>
          <w:lang w:val="en-US"/>
        </w:rPr>
        <w:t>URL</w:t>
      </w:r>
      <w:r w:rsidRPr="006E0AAA">
        <w:rPr>
          <w:rStyle w:val="ab"/>
          <w:bCs/>
        </w:rPr>
        <w:t xml:space="preserve">: </w:t>
      </w:r>
      <w:hyperlink r:id="rId17" w:history="1">
        <w:r w:rsidRPr="006E0AAA">
          <w:rPr>
            <w:rStyle w:val="af0"/>
            <w:color w:val="auto"/>
          </w:rPr>
          <w:t>http://window.edu.ru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E0AAA">
        <w:t xml:space="preserve">Библиотека сайта </w:t>
      </w:r>
      <w:r w:rsidRPr="006E0AAA">
        <w:rPr>
          <w:lang w:val="en-US"/>
        </w:rPr>
        <w:t>philosophy</w:t>
      </w:r>
      <w:r w:rsidRPr="006E0AAA">
        <w:t>.</w:t>
      </w:r>
      <w:r w:rsidRPr="006E0AAA">
        <w:rPr>
          <w:lang w:val="en-US"/>
        </w:rPr>
        <w:t>ru</w:t>
      </w:r>
      <w:r w:rsidRPr="006E0AAA">
        <w:t xml:space="preserve">. </w:t>
      </w:r>
      <w:r w:rsidRPr="006E0AAA">
        <w:rPr>
          <w:rStyle w:val="ab"/>
          <w:bCs/>
        </w:rPr>
        <w:t xml:space="preserve">– </w:t>
      </w:r>
      <w:r w:rsidRPr="006E0AAA">
        <w:rPr>
          <w:rStyle w:val="ab"/>
          <w:bCs/>
          <w:lang w:val="en-US"/>
        </w:rPr>
        <w:t>URL</w:t>
      </w:r>
      <w:r w:rsidRPr="006E0AAA">
        <w:rPr>
          <w:rStyle w:val="ab"/>
          <w:bCs/>
        </w:rPr>
        <w:t xml:space="preserve">: </w:t>
      </w:r>
      <w:hyperlink r:id="rId18" w:history="1">
        <w:r w:rsidRPr="006E0AAA">
          <w:rPr>
            <w:rStyle w:val="af0"/>
            <w:color w:val="auto"/>
            <w:lang w:val="en-US"/>
          </w:rPr>
          <w:t>http</w:t>
        </w:r>
        <w:r w:rsidRPr="006E0AAA">
          <w:rPr>
            <w:rStyle w:val="af0"/>
            <w:color w:val="auto"/>
          </w:rPr>
          <w:t>://</w:t>
        </w:r>
        <w:r w:rsidRPr="006E0AAA">
          <w:rPr>
            <w:rStyle w:val="af0"/>
            <w:color w:val="auto"/>
            <w:lang w:val="en-US"/>
          </w:rPr>
          <w:t>www</w:t>
        </w:r>
        <w:r w:rsidRPr="006E0AAA">
          <w:rPr>
            <w:rStyle w:val="af0"/>
            <w:color w:val="auto"/>
          </w:rPr>
          <w:t>.</w:t>
        </w:r>
        <w:r w:rsidRPr="006E0AAA">
          <w:rPr>
            <w:rStyle w:val="af0"/>
            <w:color w:val="auto"/>
            <w:lang w:val="en-US"/>
          </w:rPr>
          <w:t>philosophy</w:t>
        </w:r>
        <w:r w:rsidRPr="006E0AAA">
          <w:rPr>
            <w:rStyle w:val="af0"/>
            <w:color w:val="auto"/>
          </w:rPr>
          <w:t>.</w:t>
        </w:r>
        <w:r w:rsidRPr="006E0AAA">
          <w:rPr>
            <w:rStyle w:val="af0"/>
            <w:color w:val="auto"/>
            <w:lang w:val="en-US"/>
          </w:rPr>
          <w:t>ru</w:t>
        </w:r>
      </w:hyperlink>
      <w:r w:rsidRPr="006E0AAA">
        <w:t>.</w:t>
      </w:r>
    </w:p>
    <w:p w:rsidR="00526DE0" w:rsidRPr="006E0AAA" w:rsidRDefault="00526DE0" w:rsidP="00526DE0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6E0AAA">
        <w:rPr>
          <w:sz w:val="24"/>
          <w:szCs w:val="24"/>
        </w:rPr>
        <w:t xml:space="preserve">Библиотека философского факультета МГУ. </w:t>
      </w:r>
      <w:r w:rsidRPr="006E0AAA">
        <w:rPr>
          <w:rStyle w:val="ab"/>
          <w:bCs/>
          <w:sz w:val="24"/>
          <w:szCs w:val="24"/>
        </w:rPr>
        <w:t xml:space="preserve">– </w:t>
      </w:r>
      <w:r w:rsidRPr="006E0AAA">
        <w:rPr>
          <w:rStyle w:val="ab"/>
          <w:bCs/>
          <w:sz w:val="24"/>
          <w:szCs w:val="24"/>
          <w:lang w:val="en-US"/>
        </w:rPr>
        <w:t>URL</w:t>
      </w:r>
      <w:r w:rsidRPr="006E0AAA">
        <w:rPr>
          <w:rStyle w:val="ab"/>
          <w:bCs/>
          <w:sz w:val="24"/>
          <w:szCs w:val="24"/>
        </w:rPr>
        <w:t xml:space="preserve">: </w:t>
      </w:r>
      <w:r w:rsidRPr="006E0AAA">
        <w:rPr>
          <w:sz w:val="24"/>
          <w:szCs w:val="24"/>
        </w:rPr>
        <w:t>http://philos.msu.ru</w:t>
      </w:r>
    </w:p>
    <w:p w:rsidR="00526DE0" w:rsidRPr="006E0AAA" w:rsidRDefault="00526DE0" w:rsidP="00526DE0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6E0AAA">
        <w:rPr>
          <w:sz w:val="24"/>
          <w:szCs w:val="24"/>
        </w:rPr>
        <w:t xml:space="preserve">Библиотека философии и религии. </w:t>
      </w:r>
      <w:r w:rsidRPr="006E0AAA">
        <w:rPr>
          <w:rStyle w:val="ab"/>
          <w:bCs/>
          <w:sz w:val="24"/>
          <w:szCs w:val="24"/>
        </w:rPr>
        <w:t xml:space="preserve">– </w:t>
      </w:r>
      <w:r w:rsidRPr="006E0AAA">
        <w:rPr>
          <w:rStyle w:val="ab"/>
          <w:bCs/>
          <w:sz w:val="24"/>
          <w:szCs w:val="24"/>
          <w:lang w:val="en-US"/>
        </w:rPr>
        <w:t>URL</w:t>
      </w:r>
      <w:r w:rsidRPr="006E0AAA">
        <w:rPr>
          <w:rStyle w:val="ab"/>
          <w:bCs/>
          <w:sz w:val="24"/>
          <w:szCs w:val="24"/>
        </w:rPr>
        <w:t xml:space="preserve">: </w:t>
      </w:r>
      <w:r w:rsidRPr="006E0AAA">
        <w:rPr>
          <w:sz w:val="24"/>
          <w:szCs w:val="24"/>
        </w:rPr>
        <w:t>http://filosofia.ru/articles</w:t>
      </w:r>
    </w:p>
    <w:p w:rsidR="00526DE0" w:rsidRPr="006E0AAA" w:rsidRDefault="00526DE0" w:rsidP="00526DE0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6E0AAA">
        <w:rPr>
          <w:sz w:val="24"/>
          <w:szCs w:val="24"/>
        </w:rPr>
        <w:t xml:space="preserve">Новая философская энциклопедия. - </w:t>
      </w:r>
      <w:r w:rsidRPr="006E0AAA">
        <w:rPr>
          <w:rStyle w:val="ab"/>
          <w:bCs/>
          <w:sz w:val="24"/>
          <w:szCs w:val="24"/>
          <w:lang w:val="en-US"/>
        </w:rPr>
        <w:t>URL</w:t>
      </w:r>
      <w:r w:rsidRPr="006E0AAA">
        <w:rPr>
          <w:rStyle w:val="ab"/>
          <w:bCs/>
          <w:sz w:val="24"/>
          <w:szCs w:val="24"/>
        </w:rPr>
        <w:t>: http://iph.ras.ru/enc.htm</w:t>
      </w:r>
    </w:p>
    <w:p w:rsidR="00526DE0" w:rsidRPr="006E0AAA" w:rsidRDefault="00526DE0" w:rsidP="00526DE0">
      <w:pPr>
        <w:pStyle w:val="Default"/>
        <w:ind w:firstLine="709"/>
        <w:rPr>
          <w:color w:val="auto"/>
        </w:rPr>
      </w:pPr>
      <w:r w:rsidRPr="006E0AAA">
        <w:rPr>
          <w:color w:val="auto"/>
        </w:rPr>
        <w:t xml:space="preserve">Книги по философии на федеральном портале «Российское образование» - </w:t>
      </w:r>
      <w:r w:rsidRPr="006E0AAA">
        <w:rPr>
          <w:rStyle w:val="ab"/>
          <w:bCs/>
          <w:color w:val="auto"/>
          <w:lang w:val="en-US"/>
        </w:rPr>
        <w:t>URL</w:t>
      </w:r>
      <w:r w:rsidRPr="006E0AAA">
        <w:rPr>
          <w:rStyle w:val="ab"/>
          <w:bCs/>
          <w:color w:val="auto"/>
        </w:rPr>
        <w:t>: http://window.edu.ru/catalog/?p_rubr=2.2.73.11</w:t>
      </w:r>
    </w:p>
    <w:p w:rsidR="00526DE0" w:rsidRPr="006E0AAA" w:rsidRDefault="00526DE0" w:rsidP="00526DE0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6E0AAA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6E0AAA">
        <w:rPr>
          <w:rStyle w:val="ab"/>
          <w:bCs/>
          <w:sz w:val="24"/>
          <w:szCs w:val="24"/>
        </w:rPr>
        <w:t xml:space="preserve">– </w:t>
      </w:r>
      <w:r w:rsidRPr="006E0AAA">
        <w:rPr>
          <w:rStyle w:val="ab"/>
          <w:bCs/>
          <w:sz w:val="24"/>
          <w:szCs w:val="24"/>
          <w:lang w:val="en-US"/>
        </w:rPr>
        <w:t>URL</w:t>
      </w:r>
      <w:r w:rsidRPr="006E0AAA">
        <w:rPr>
          <w:rStyle w:val="ab"/>
          <w:bCs/>
          <w:sz w:val="24"/>
          <w:szCs w:val="24"/>
        </w:rPr>
        <w:t xml:space="preserve">: </w:t>
      </w:r>
      <w:r w:rsidRPr="006E0AAA">
        <w:rPr>
          <w:sz w:val="24"/>
          <w:szCs w:val="24"/>
        </w:rPr>
        <w:lastRenderedPageBreak/>
        <w:t>http://www.nsu.ru/filf/rpha/lib/index.htm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9.1. Описание материально-технической базы</w:t>
      </w:r>
    </w:p>
    <w:p w:rsidR="00526DE0" w:rsidRPr="006E0AAA" w:rsidRDefault="00526DE0" w:rsidP="00526DE0">
      <w:pPr>
        <w:ind w:firstLine="709"/>
        <w:jc w:val="both"/>
      </w:pPr>
      <w:r w:rsidRPr="006E0AAA">
        <w:t xml:space="preserve">Материально-техническое обеспечение преподавания философии включает: </w:t>
      </w:r>
    </w:p>
    <w:p w:rsidR="00526DE0" w:rsidRPr="006E0AAA" w:rsidRDefault="00526DE0" w:rsidP="00526DE0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526DE0" w:rsidRPr="006E0AAA" w:rsidRDefault="00526DE0" w:rsidP="00526DE0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526DE0" w:rsidRPr="006E0AAA" w:rsidRDefault="00526DE0" w:rsidP="00526DE0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526DE0" w:rsidRPr="006E0AAA" w:rsidRDefault="00526DE0" w:rsidP="00526DE0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E0AAA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526DE0" w:rsidRPr="006E0AAA" w:rsidRDefault="00526DE0" w:rsidP="00526DE0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6E0AAA">
        <w:t>Интернет-тренажёр на сайте i-exam.ru (режимы «Самообучение», «Самоконтроль», «Контроль»).</w:t>
      </w:r>
    </w:p>
    <w:p w:rsidR="00526DE0" w:rsidRPr="006E0AAA" w:rsidRDefault="00526DE0" w:rsidP="00526DE0">
      <w:pPr>
        <w:rPr>
          <w:bCs/>
          <w:lang w:val="en-US"/>
        </w:rPr>
      </w:pPr>
      <w:r w:rsidRPr="006E0AAA">
        <w:rPr>
          <w:bCs/>
          <w:i/>
        </w:rPr>
        <w:t>Программное</w:t>
      </w:r>
      <w:r w:rsidRPr="006E0AAA">
        <w:rPr>
          <w:bCs/>
          <w:i/>
          <w:lang w:val="en-US"/>
        </w:rPr>
        <w:t xml:space="preserve"> </w:t>
      </w:r>
      <w:r w:rsidRPr="006E0AAA">
        <w:rPr>
          <w:bCs/>
          <w:i/>
        </w:rPr>
        <w:t>обеспечение</w:t>
      </w:r>
      <w:r w:rsidRPr="006E0AAA">
        <w:rPr>
          <w:bCs/>
          <w:i/>
          <w:lang w:val="en-US"/>
        </w:rPr>
        <w:t xml:space="preserve">: </w:t>
      </w:r>
      <w:r w:rsidRPr="006E0AAA">
        <w:rPr>
          <w:bCs/>
          <w:lang w:val="en-US"/>
        </w:rPr>
        <w:t xml:space="preserve">MS Office, PDF Reader, Djvu Browser WinDjView. </w:t>
      </w:r>
    </w:p>
    <w:p w:rsidR="00526DE0" w:rsidRPr="006E0AAA" w:rsidRDefault="00526DE0" w:rsidP="00526DE0">
      <w:pPr>
        <w:rPr>
          <w:bCs/>
        </w:rPr>
      </w:pPr>
      <w:r w:rsidRPr="006E0AAA">
        <w:rPr>
          <w:bCs/>
        </w:rPr>
        <w:t xml:space="preserve">Учебная среда </w:t>
      </w:r>
      <w:r w:rsidRPr="006E0AAA">
        <w:rPr>
          <w:bCs/>
          <w:lang w:val="en-US"/>
        </w:rPr>
        <w:t>MOODLE</w:t>
      </w:r>
      <w:r w:rsidRPr="006E0AAA">
        <w:rPr>
          <w:bCs/>
        </w:rPr>
        <w:t xml:space="preserve">. </w:t>
      </w:r>
    </w:p>
    <w:p w:rsidR="00526DE0" w:rsidRPr="006E0AAA" w:rsidRDefault="00526DE0" w:rsidP="00526DE0">
      <w:pPr>
        <w:rPr>
          <w:bCs/>
        </w:rPr>
      </w:pPr>
      <w:r w:rsidRPr="006E0AAA">
        <w:rPr>
          <w:bCs/>
        </w:rPr>
        <w:t>Поисковые систем Google, Rambler, Yandex и др.;</w:t>
      </w:r>
    </w:p>
    <w:p w:rsidR="00526DE0" w:rsidRPr="006E0AAA" w:rsidRDefault="00526DE0" w:rsidP="00526DE0">
      <w:pPr>
        <w:tabs>
          <w:tab w:val="left" w:pos="1134"/>
        </w:tabs>
        <w:ind w:firstLine="709"/>
        <w:rPr>
          <w:bCs/>
        </w:rPr>
      </w:pPr>
    </w:p>
    <w:p w:rsidR="00526DE0" w:rsidRPr="006E0AAA" w:rsidRDefault="00526DE0" w:rsidP="00526DE0">
      <w:pPr>
        <w:pStyle w:val="2"/>
        <w:spacing w:after="0" w:line="276" w:lineRule="auto"/>
        <w:jc w:val="center"/>
        <w:rPr>
          <w:b/>
          <w:caps/>
        </w:rPr>
      </w:pPr>
    </w:p>
    <w:p w:rsidR="00526DE0" w:rsidRPr="006E0AAA" w:rsidRDefault="00526DE0" w:rsidP="00526DE0">
      <w:pPr>
        <w:pStyle w:val="2"/>
        <w:spacing w:after="0" w:line="240" w:lineRule="auto"/>
        <w:ind w:left="0" w:firstLine="709"/>
        <w:jc w:val="center"/>
        <w:rPr>
          <w:b/>
        </w:rPr>
      </w:pPr>
      <w:r w:rsidRPr="006E0AAA">
        <w:rPr>
          <w:b/>
        </w:rPr>
        <w:t>5.2. ПРОГРАММА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6E0AAA">
        <w:rPr>
          <w:b/>
          <w:bCs/>
        </w:rPr>
        <w:t>«КОНЦЕПЦИИ СОВРЕМЕННОГО ЕСТЕСТВОЗНАНИЯ»</w:t>
      </w:r>
    </w:p>
    <w:p w:rsidR="00526DE0" w:rsidRPr="006E0AAA" w:rsidRDefault="00526DE0" w:rsidP="00526DE0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1. Пояснительная записка</w:t>
      </w:r>
    </w:p>
    <w:p w:rsidR="00526DE0" w:rsidRPr="006E0AAA" w:rsidRDefault="00526DE0" w:rsidP="00526DE0">
      <w:pPr>
        <w:shd w:val="clear" w:color="auto" w:fill="FFFFFF"/>
        <w:ind w:firstLine="709"/>
        <w:jc w:val="both"/>
      </w:pPr>
      <w:r w:rsidRPr="006E0AAA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526DE0" w:rsidRPr="006E0AAA" w:rsidRDefault="00526DE0" w:rsidP="00526DE0">
      <w:pPr>
        <w:pStyle w:val="3"/>
        <w:spacing w:after="0"/>
        <w:ind w:firstLine="709"/>
        <w:jc w:val="both"/>
        <w:rPr>
          <w:sz w:val="24"/>
          <w:szCs w:val="24"/>
        </w:rPr>
      </w:pPr>
      <w:r w:rsidRPr="006E0AAA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526DE0" w:rsidRPr="006E0AAA" w:rsidRDefault="00526DE0" w:rsidP="00526DE0">
      <w:pPr>
        <w:pStyle w:val="3"/>
        <w:spacing w:after="0"/>
        <w:ind w:firstLine="709"/>
        <w:jc w:val="both"/>
        <w:rPr>
          <w:sz w:val="24"/>
          <w:szCs w:val="24"/>
        </w:rPr>
      </w:pPr>
      <w:r w:rsidRPr="006E0AAA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6E0AAA">
        <w:rPr>
          <w:sz w:val="24"/>
          <w:szCs w:val="24"/>
          <w:lang w:val="ru-RU"/>
        </w:rPr>
        <w:t xml:space="preserve"> </w:t>
      </w:r>
      <w:r w:rsidRPr="006E0AAA">
        <w:rPr>
          <w:sz w:val="24"/>
          <w:szCs w:val="24"/>
        </w:rPr>
        <w:t>системы знаний о естественнонаучной картине мира.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 xml:space="preserve">2. Место в структуре модуля </w:t>
      </w:r>
    </w:p>
    <w:p w:rsidR="00526DE0" w:rsidRPr="006E0AAA" w:rsidRDefault="00526DE0" w:rsidP="00526DE0">
      <w:pPr>
        <w:tabs>
          <w:tab w:val="right" w:leader="underscore" w:pos="9356"/>
        </w:tabs>
        <w:ind w:firstLine="709"/>
        <w:jc w:val="both"/>
        <w:rPr>
          <w:bCs/>
        </w:rPr>
      </w:pPr>
      <w:r w:rsidRPr="006E0AAA">
        <w:rPr>
          <w:bCs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</w:t>
      </w:r>
      <w:r w:rsidRPr="006E0AAA">
        <w:rPr>
          <w:bCs/>
        </w:rPr>
        <w:lastRenderedPageBreak/>
        <w:t>ченные в средней общеобразовательной школе при изучении химии, физики, биологии, географии, астрономии.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3. Цели и задачи</w:t>
      </w:r>
    </w:p>
    <w:p w:rsidR="00526DE0" w:rsidRPr="006E0AAA" w:rsidRDefault="00526DE0" w:rsidP="00526DE0">
      <w:pPr>
        <w:tabs>
          <w:tab w:val="right" w:leader="underscore" w:pos="8505"/>
        </w:tabs>
        <w:ind w:firstLine="709"/>
        <w:jc w:val="both"/>
      </w:pPr>
      <w:r w:rsidRPr="006E0AAA">
        <w:t>Целями освоения дисциплины «Концепции современного естествознания» являются:</w:t>
      </w:r>
    </w:p>
    <w:p w:rsidR="00526DE0" w:rsidRPr="006E0AAA" w:rsidRDefault="00526DE0" w:rsidP="00526DE0">
      <w:pPr>
        <w:tabs>
          <w:tab w:val="right" w:leader="underscore" w:pos="8505"/>
        </w:tabs>
        <w:ind w:firstLine="709"/>
        <w:jc w:val="both"/>
      </w:pPr>
      <w:r w:rsidRPr="006E0AAA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526DE0" w:rsidRPr="006E0AAA" w:rsidRDefault="00526DE0" w:rsidP="00526DE0">
      <w:pPr>
        <w:tabs>
          <w:tab w:val="right" w:leader="underscore" w:pos="8505"/>
        </w:tabs>
        <w:ind w:firstLine="709"/>
        <w:jc w:val="both"/>
      </w:pPr>
      <w:r w:rsidRPr="006E0AAA"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526DE0" w:rsidRPr="006E0AAA" w:rsidRDefault="00526DE0" w:rsidP="00526DE0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6E0AAA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526DE0" w:rsidRPr="006E0AAA" w:rsidRDefault="00526DE0" w:rsidP="00526DE0">
      <w:pPr>
        <w:ind w:firstLine="709"/>
        <w:jc w:val="both"/>
        <w:rPr>
          <w:b/>
          <w:i/>
        </w:rPr>
      </w:pPr>
      <w:r w:rsidRPr="006E0AAA">
        <w:rPr>
          <w:b/>
          <w:i/>
        </w:rPr>
        <w:t xml:space="preserve">Задачи дисциплины: </w:t>
      </w:r>
    </w:p>
    <w:p w:rsidR="00526DE0" w:rsidRPr="006E0AAA" w:rsidRDefault="00526DE0" w:rsidP="00526DE0">
      <w:pPr>
        <w:ind w:firstLine="709"/>
        <w:jc w:val="both"/>
      </w:pPr>
      <w:r w:rsidRPr="006E0AAA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526DE0" w:rsidRPr="006E0AAA" w:rsidRDefault="00526DE0" w:rsidP="00526DE0">
      <w:pPr>
        <w:ind w:firstLine="709"/>
        <w:jc w:val="both"/>
      </w:pPr>
      <w:r w:rsidRPr="006E0AAA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526DE0" w:rsidRPr="006E0AAA" w:rsidRDefault="00526DE0" w:rsidP="00526DE0">
      <w:pPr>
        <w:ind w:firstLine="709"/>
        <w:jc w:val="both"/>
      </w:pPr>
      <w:r w:rsidRPr="006E0AAA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526DE0" w:rsidRPr="006E0AAA" w:rsidRDefault="00526DE0" w:rsidP="00526DE0">
      <w:pPr>
        <w:ind w:firstLine="709"/>
        <w:jc w:val="both"/>
      </w:pPr>
      <w:r w:rsidRPr="006E0AAA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526DE0" w:rsidRPr="006E0AAA" w:rsidRDefault="00526DE0" w:rsidP="00526DE0">
      <w:pPr>
        <w:ind w:firstLine="709"/>
        <w:jc w:val="both"/>
      </w:pPr>
      <w:r w:rsidRPr="006E0AAA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526DE0" w:rsidRPr="006E0AAA" w:rsidRDefault="00526DE0" w:rsidP="00526DE0">
      <w:pPr>
        <w:ind w:firstLine="709"/>
        <w:jc w:val="both"/>
        <w:rPr>
          <w:rFonts w:eastAsia="TimesNewRomanPSMT"/>
          <w:lang w:eastAsia="en-US"/>
        </w:rPr>
      </w:pPr>
      <w:r w:rsidRPr="006E0AAA">
        <w:t>–</w:t>
      </w:r>
      <w:r w:rsidRPr="006E0AAA">
        <w:rPr>
          <w:rFonts w:eastAsia="TimesNewRomanPSMT"/>
          <w:lang w:eastAsia="en-US"/>
        </w:rPr>
        <w:t>формирование базового понятийного аппарата, необходимого для осмысления и дальнейшего изучения научных теорий.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 xml:space="preserve">4. Образовательные результаты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0"/>
        <w:gridCol w:w="1956"/>
        <w:gridCol w:w="1104"/>
        <w:gridCol w:w="2886"/>
        <w:gridCol w:w="1273"/>
        <w:gridCol w:w="1378"/>
      </w:tblGrid>
      <w:tr w:rsidR="00526DE0" w:rsidRPr="006E0AAA" w:rsidTr="00CD02E1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  <w:jc w:val="both"/>
            </w:pPr>
            <w:r w:rsidRPr="006E0AAA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Средства оценивания ОР</w:t>
            </w:r>
          </w:p>
        </w:tc>
      </w:tr>
      <w:tr w:rsidR="00526DE0" w:rsidRPr="006E0AAA" w:rsidTr="00CD02E1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</w:pPr>
            <w:r w:rsidRPr="006E0AAA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</w:t>
            </w:r>
            <w:r w:rsidRPr="006E0AAA">
              <w:lastRenderedPageBreak/>
              <w:t>качества учебно-воспитательного процесса средствами преподаваемых учебных предметов.</w:t>
            </w:r>
          </w:p>
          <w:p w:rsidR="00526DE0" w:rsidRPr="006E0AAA" w:rsidRDefault="00526DE0" w:rsidP="00CD02E1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lastRenderedPageBreak/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jc w:val="both"/>
            </w:pPr>
            <w:r w:rsidRPr="006E0AAA">
              <w:t>Тесты</w:t>
            </w:r>
          </w:p>
        </w:tc>
      </w:tr>
      <w:tr w:rsidR="00526DE0" w:rsidRPr="006E0AAA" w:rsidTr="00CD02E1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jc w:val="both"/>
            </w:pPr>
            <w:r w:rsidRPr="006E0AAA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Форма для оценки: доклада и презентации(п.6.1),</w:t>
            </w:r>
          </w:p>
          <w:p w:rsidR="00526DE0" w:rsidRPr="006E0AAA" w:rsidRDefault="00526DE0" w:rsidP="00CD02E1">
            <w:pPr>
              <w:jc w:val="both"/>
            </w:pPr>
            <w:r w:rsidRPr="006E0AAA">
              <w:t>Форма для оценки: реферата (п.6.2)</w:t>
            </w:r>
          </w:p>
        </w:tc>
      </w:tr>
      <w:tr w:rsidR="00526DE0" w:rsidRPr="006E0AAA" w:rsidTr="00CD02E1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ОР.2-2-3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jc w:val="both"/>
            </w:pPr>
            <w:r w:rsidRPr="006E0AAA">
              <w:t>Демонстрирует умения применять естественно</w:t>
            </w:r>
            <w:r w:rsidRPr="006E0AAA">
              <w:lastRenderedPageBreak/>
              <w:t>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lastRenderedPageBreak/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 xml:space="preserve">Форма для оценки: </w:t>
            </w:r>
            <w:r w:rsidRPr="006E0AAA">
              <w:lastRenderedPageBreak/>
              <w:t>доклада и презентации (п.6.1),</w:t>
            </w:r>
          </w:p>
          <w:p w:rsidR="00526DE0" w:rsidRPr="006E0AAA" w:rsidRDefault="00526DE0" w:rsidP="00CD02E1">
            <w:pPr>
              <w:jc w:val="both"/>
            </w:pP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6E0AAA">
        <w:rPr>
          <w:b/>
          <w:bCs/>
        </w:rPr>
        <w:lastRenderedPageBreak/>
        <w:t xml:space="preserve">5. </w:t>
      </w:r>
      <w:r w:rsidRPr="006E0AAA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6E0AAA">
        <w:rPr>
          <w:bCs/>
          <w:i/>
        </w:rPr>
        <w:t xml:space="preserve">5.1. </w:t>
      </w:r>
      <w:r w:rsidRPr="006E0AAA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1"/>
        <w:gridCol w:w="829"/>
        <w:gridCol w:w="1378"/>
        <w:gridCol w:w="1203"/>
        <w:gridCol w:w="865"/>
      </w:tblGrid>
      <w:tr w:rsidR="00526DE0" w:rsidRPr="006E0AAA" w:rsidTr="00A47B2A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Всего часов по дисциплине</w:t>
            </w:r>
          </w:p>
        </w:tc>
      </w:tr>
      <w:tr w:rsidR="00526DE0" w:rsidRPr="006E0AAA" w:rsidTr="00A47B2A">
        <w:trPr>
          <w:trHeight w:val="533"/>
        </w:trPr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 xml:space="preserve">КСР (в т.ч. 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</w:tr>
      <w:tr w:rsidR="00526DE0" w:rsidRPr="006E0AAA" w:rsidTr="00A47B2A">
        <w:trPr>
          <w:trHeight w:val="1"/>
        </w:trPr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Тема 1.1 Естественнонаучная и гуманитарная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1.2 Наука как способ познания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24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Тема 2.1 Корпускулярное и континуальное описание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Тема 2.2 Пространство и время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Тема 2.3 Фундаментальные теории и принципы современной физики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  <w:r>
              <w:rPr>
                <w:b/>
              </w:rPr>
              <w:t>2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Тема 3.1</w:t>
            </w:r>
            <w:r w:rsidRPr="00516FCD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 xml:space="preserve">Тема 3.2 </w:t>
            </w:r>
            <w:r w:rsidRPr="00516FCD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Тема 3.3 Системная организация и эволюция Вселенной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 xml:space="preserve">Тема 4.3 </w:t>
            </w:r>
            <w:r w:rsidRPr="00516FCD">
              <w:t>Физиология и здоровье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DE02ED" w:rsidRPr="006E0AAA" w:rsidTr="00A47B2A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2ED" w:rsidRPr="00516FCD" w:rsidRDefault="00DE02ED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72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5.2. Методы обучения</w:t>
      </w:r>
    </w:p>
    <w:p w:rsidR="00526DE0" w:rsidRPr="006E0AAA" w:rsidRDefault="00526DE0" w:rsidP="00526DE0">
      <w:pPr>
        <w:jc w:val="both"/>
        <w:rPr>
          <w:b/>
          <w:bCs/>
        </w:rPr>
      </w:pPr>
      <w:r w:rsidRPr="006E0AAA">
        <w:lastRenderedPageBreak/>
        <w:t>Проблемный, исследовательский, частично-поисковый, проектный</w:t>
      </w:r>
      <w:r w:rsidRPr="006E0AAA">
        <w:rPr>
          <w:b/>
          <w:bCs/>
        </w:rPr>
        <w:t>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1258"/>
        <w:gridCol w:w="1647"/>
        <w:gridCol w:w="1659"/>
        <w:gridCol w:w="1094"/>
        <w:gridCol w:w="973"/>
        <w:gridCol w:w="1100"/>
        <w:gridCol w:w="1094"/>
      </w:tblGrid>
      <w:tr w:rsidR="00526DE0" w:rsidRPr="006E0AAA" w:rsidTr="00CD02E1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Виды учебной деятельности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Балл за конкретное задание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(</w:t>
            </w:r>
            <w:r w:rsidRPr="006E0AAA">
              <w:rPr>
                <w:lang w:val="en-US"/>
              </w:rPr>
              <w:t>min</w:t>
            </w:r>
            <w:r w:rsidRPr="006E0AAA">
              <w:t>-</w:t>
            </w:r>
            <w:r w:rsidRPr="006E0AAA">
              <w:rPr>
                <w:lang w:val="en-US"/>
              </w:rPr>
              <w:t>max</w:t>
            </w:r>
            <w:r w:rsidRPr="006E0AAA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Баллы</w:t>
            </w:r>
          </w:p>
        </w:tc>
      </w:tr>
      <w:tr w:rsidR="00526DE0" w:rsidRPr="006E0AAA" w:rsidTr="00CD02E1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Максимальный</w:t>
            </w:r>
          </w:p>
        </w:tc>
      </w:tr>
      <w:tr w:rsidR="00526DE0" w:rsidRPr="006E0AAA" w:rsidTr="00CD0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ОР.2-2-2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Форма для оценки реферата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10</w:t>
            </w:r>
          </w:p>
        </w:tc>
      </w:tr>
      <w:tr w:rsidR="00526DE0" w:rsidRPr="006E0AAA" w:rsidTr="00CD0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ОР.2-2-2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Форма для оценки: доклада и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30</w:t>
            </w:r>
          </w:p>
        </w:tc>
      </w:tr>
      <w:tr w:rsidR="00526DE0" w:rsidRPr="006E0AAA" w:rsidTr="00CD0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30</w:t>
            </w:r>
          </w:p>
        </w:tc>
      </w:tr>
      <w:tr w:rsidR="00526DE0" w:rsidRPr="006E0AAA" w:rsidTr="00CD0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ОР.2-.2-1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ОР.2-2-2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70</w:t>
            </w:r>
          </w:p>
        </w:tc>
      </w:tr>
      <w:tr w:rsidR="00526DE0" w:rsidRPr="006E0AAA" w:rsidTr="00CD0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E0AAA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30</w:t>
            </w:r>
          </w:p>
        </w:tc>
      </w:tr>
      <w:tr w:rsidR="00526DE0" w:rsidRPr="006E0AAA" w:rsidTr="00CD02E1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E0AAA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100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7. Учебно-методическое и информационное обеспечение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</w:rPr>
        <w:t xml:space="preserve">7.1. </w:t>
      </w:r>
      <w:r w:rsidRPr="006E0AAA">
        <w:rPr>
          <w:bCs/>
          <w:i/>
          <w:iCs/>
        </w:rPr>
        <w:t>Основная литература</w:t>
      </w:r>
    </w:p>
    <w:p w:rsidR="00526DE0" w:rsidRPr="006E0AAA" w:rsidRDefault="00526DE0" w:rsidP="00526DE0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6E0AAA">
        <w:rPr>
          <w:bCs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19" w:history="1">
        <w:r w:rsidRPr="006E0AAA">
          <w:rPr>
            <w:rStyle w:val="af0"/>
            <w:bCs/>
            <w:color w:val="auto"/>
          </w:rPr>
          <w:t>http://biblioclub.ru/index.php?page=book&amp;id=115169</w:t>
        </w:r>
      </w:hyperlink>
      <w:r w:rsidRPr="006E0AAA">
        <w:rPr>
          <w:bCs/>
        </w:rPr>
        <w:t> </w:t>
      </w:r>
    </w:p>
    <w:p w:rsidR="00526DE0" w:rsidRPr="006E0AAA" w:rsidRDefault="00526DE0" w:rsidP="00526DE0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6E0AAA">
        <w:rPr>
          <w:bCs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0" w:history="1">
        <w:r w:rsidRPr="006E0AAA">
          <w:rPr>
            <w:rStyle w:val="af0"/>
            <w:bCs/>
            <w:color w:val="auto"/>
          </w:rPr>
          <w:t>http://biblioclub.ru/index.php?page=book&amp;id=115396</w:t>
        </w:r>
      </w:hyperlink>
      <w:r w:rsidRPr="006E0AAA">
        <w:rPr>
          <w:bCs/>
        </w:rPr>
        <w:t> </w:t>
      </w:r>
    </w:p>
    <w:p w:rsidR="00526DE0" w:rsidRPr="006E0AAA" w:rsidRDefault="00526DE0" w:rsidP="00526DE0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r w:rsidRPr="006E0AAA">
        <w:rPr>
          <w:rFonts w:ascii="Times New Roman" w:hAnsi="Times New Roman"/>
          <w:bCs/>
          <w:sz w:val="24"/>
          <w:szCs w:val="24"/>
        </w:rPr>
        <w:t>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1" w:history="1">
        <w:r w:rsidRPr="006E0AAA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7.2. Дополнительная литература</w:t>
      </w:r>
    </w:p>
    <w:p w:rsidR="00526DE0" w:rsidRPr="006E0AAA" w:rsidRDefault="00526DE0" w:rsidP="00526DE0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6E0AAA">
        <w:rPr>
          <w:bCs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2" w:history="1">
        <w:r w:rsidRPr="006E0AAA">
          <w:rPr>
            <w:rStyle w:val="af0"/>
            <w:bCs/>
            <w:color w:val="auto"/>
          </w:rPr>
          <w:t>http://biblioclub.ru/index.php?page=book&amp;id=229405</w:t>
        </w:r>
      </w:hyperlink>
      <w:r w:rsidRPr="006E0AAA">
        <w:rPr>
          <w:bCs/>
        </w:rPr>
        <w:t> </w:t>
      </w:r>
    </w:p>
    <w:p w:rsidR="00526DE0" w:rsidRPr="006E0AAA" w:rsidRDefault="00526DE0" w:rsidP="00526DE0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6E0AAA">
        <w:rPr>
          <w:bCs/>
        </w:rPr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3" w:history="1">
        <w:r w:rsidRPr="006E0AAA">
          <w:rPr>
            <w:rStyle w:val="af0"/>
            <w:bCs/>
            <w:color w:val="auto"/>
          </w:rPr>
          <w:t>http://biblioclub.ru/index.php?page=book&amp;id=453499</w:t>
        </w:r>
      </w:hyperlink>
      <w:r w:rsidRPr="006E0AAA">
        <w:rPr>
          <w:bCs/>
        </w:rPr>
        <w:t> </w:t>
      </w:r>
    </w:p>
    <w:p w:rsidR="00526DE0" w:rsidRPr="006E0AAA" w:rsidRDefault="00526DE0" w:rsidP="00526DE0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6E0AAA">
        <w:rPr>
          <w:bCs/>
        </w:rPr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4" w:history="1">
        <w:r w:rsidRPr="006E0AAA">
          <w:rPr>
            <w:rStyle w:val="af0"/>
            <w:bCs/>
            <w:color w:val="auto"/>
          </w:rPr>
          <w:t>http://biblioclub.ru/index.php?page=book&amp;id=115179</w:t>
        </w:r>
      </w:hyperlink>
      <w:r w:rsidRPr="006E0AAA">
        <w:rPr>
          <w:bCs/>
        </w:rPr>
        <w:t> </w:t>
      </w:r>
    </w:p>
    <w:p w:rsidR="00526DE0" w:rsidRPr="006E0AAA" w:rsidRDefault="00526DE0" w:rsidP="00526DE0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6E0AAA">
        <w:rPr>
          <w:bCs/>
        </w:rPr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5" w:history="1">
        <w:r w:rsidRPr="006E0AAA">
          <w:rPr>
            <w:rStyle w:val="af0"/>
            <w:bCs/>
            <w:color w:val="auto"/>
          </w:rPr>
          <w:t>http://biblioclub.ru/index.php?page=book&amp;id=115158</w:t>
        </w:r>
      </w:hyperlink>
      <w:r w:rsidRPr="006E0AAA">
        <w:rPr>
          <w:bCs/>
        </w:rPr>
        <w:t> </w:t>
      </w:r>
    </w:p>
    <w:p w:rsidR="00526DE0" w:rsidRPr="006E0AAA" w:rsidRDefault="00526DE0" w:rsidP="00526DE0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6E0AAA">
        <w:rPr>
          <w:bCs/>
        </w:rPr>
        <w:lastRenderedPageBreak/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6" w:history="1">
        <w:r w:rsidRPr="006E0AAA">
          <w:rPr>
            <w:rStyle w:val="af0"/>
            <w:bCs/>
            <w:color w:val="auto"/>
          </w:rPr>
          <w:t>http://biblioclub.ru/index.php?page=book&amp;id=258169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26DE0" w:rsidRPr="006E0AAA" w:rsidRDefault="00526DE0" w:rsidP="00526DE0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6E0AAA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526DE0" w:rsidRPr="006E0AAA" w:rsidRDefault="00526DE0" w:rsidP="00526DE0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6E0AAA">
        <w:rPr>
          <w:bCs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526DE0" w:rsidRPr="006E0AAA" w:rsidRDefault="00526DE0" w:rsidP="00526DE0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6E0AAA">
        <w:rPr>
          <w:bCs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jc w:val="both"/>
            </w:pPr>
            <w:r w:rsidRPr="006E0AAA">
              <w:t>ЭБС «Университетская библиотека онлайн»</w:t>
            </w:r>
          </w:p>
        </w:tc>
      </w:tr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jc w:val="both"/>
            </w:pPr>
            <w:r w:rsidRPr="006E0AAA">
              <w:t>Научная электронная библиотека</w:t>
            </w:r>
          </w:p>
        </w:tc>
      </w:tr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jc w:val="both"/>
            </w:pPr>
            <w:r w:rsidRPr="006E0AAA">
              <w:t xml:space="preserve">Универсальные базы данных изданий 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8. Фонды оценочных средств</w:t>
      </w:r>
    </w:p>
    <w:p w:rsidR="00526DE0" w:rsidRPr="006E0AAA" w:rsidRDefault="00526DE0" w:rsidP="00526DE0">
      <w:pPr>
        <w:ind w:firstLine="709"/>
        <w:jc w:val="both"/>
        <w:rPr>
          <w:spacing w:val="-4"/>
        </w:rPr>
      </w:pPr>
      <w:r w:rsidRPr="006E0AAA">
        <w:rPr>
          <w:spacing w:val="-4"/>
        </w:rPr>
        <w:t>Фонд оценочных средств представлен в Приложении 1.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9.1. Описание материально-технической базы</w:t>
      </w:r>
    </w:p>
    <w:p w:rsidR="00526DE0" w:rsidRPr="006E0AAA" w:rsidRDefault="00526DE0" w:rsidP="00526DE0">
      <w:pPr>
        <w:ind w:firstLine="709"/>
        <w:jc w:val="both"/>
        <w:rPr>
          <w:bCs/>
        </w:rPr>
      </w:pPr>
      <w:r w:rsidRPr="006E0AAA">
        <w:rPr>
          <w:bCs/>
        </w:rPr>
        <w:t xml:space="preserve">Реализация дисциплины требует наличия </w:t>
      </w:r>
      <w:r w:rsidRPr="006E0AAA">
        <w:t>аудитории, оснащенной  необходимым оборудованием</w:t>
      </w:r>
      <w:r w:rsidRPr="006E0AAA">
        <w:rPr>
          <w:bCs/>
        </w:rPr>
        <w:t xml:space="preserve"> для проведения мультимедийной презентации.</w:t>
      </w:r>
    </w:p>
    <w:p w:rsidR="00526DE0" w:rsidRPr="006E0AAA" w:rsidRDefault="00526DE0" w:rsidP="00526DE0">
      <w:pPr>
        <w:ind w:firstLine="709"/>
        <w:jc w:val="both"/>
        <w:rPr>
          <w:bCs/>
        </w:rPr>
      </w:pPr>
      <w:r w:rsidRPr="006E0AAA">
        <w:rPr>
          <w:bCs/>
        </w:rPr>
        <w:t>Оборудование учебного кабинета: учебные и учебно-методические пособия,</w:t>
      </w:r>
      <w:r w:rsidRPr="006E0AAA">
        <w:rPr>
          <w:spacing w:val="-1"/>
        </w:rPr>
        <w:t xml:space="preserve"> комплект презентаций по курсу.</w:t>
      </w:r>
    </w:p>
    <w:p w:rsidR="00526DE0" w:rsidRPr="006E0AAA" w:rsidRDefault="00526DE0" w:rsidP="00526DE0">
      <w:pPr>
        <w:ind w:firstLine="709"/>
        <w:jc w:val="both"/>
        <w:rPr>
          <w:bCs/>
        </w:rPr>
      </w:pPr>
      <w:r w:rsidRPr="006E0AAA">
        <w:rPr>
          <w:bCs/>
        </w:rPr>
        <w:t>Технические средства обучения: ноутбук, проектор, экран.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6E0AAA">
        <w:rPr>
          <w:bCs/>
          <w:i/>
          <w:lang w:val="en-US"/>
        </w:rPr>
        <w:t xml:space="preserve">MS Office, PDF Reader, Djvu Browser WinDjView, </w:t>
      </w:r>
      <w:r w:rsidRPr="006E0AAA">
        <w:rPr>
          <w:bCs/>
          <w:i/>
        </w:rPr>
        <w:t>Учебнаясреда</w:t>
      </w:r>
      <w:r w:rsidRPr="006E0AAA">
        <w:rPr>
          <w:bCs/>
          <w:i/>
          <w:lang w:val="en-US"/>
        </w:rPr>
        <w:t>MOODLE.</w:t>
      </w:r>
    </w:p>
    <w:p w:rsidR="00526DE0" w:rsidRPr="006E0AAA" w:rsidRDefault="00526DE0" w:rsidP="00526DE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526DE0" w:rsidRPr="006E0AAA" w:rsidRDefault="00526DE0" w:rsidP="00526DE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526DE0" w:rsidRPr="006E0AAA" w:rsidRDefault="00526DE0" w:rsidP="00526DE0">
      <w:pPr>
        <w:pStyle w:val="2"/>
        <w:spacing w:after="0" w:line="23" w:lineRule="atLeast"/>
        <w:ind w:left="0" w:firstLine="709"/>
        <w:jc w:val="center"/>
        <w:rPr>
          <w:b/>
        </w:rPr>
      </w:pPr>
      <w:r w:rsidRPr="006E0AAA">
        <w:rPr>
          <w:b/>
        </w:rPr>
        <w:t>5.3. ПРОГРАММА ДИСЦИПЛИНЫ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6E0AAA">
        <w:rPr>
          <w:b/>
          <w:bCs/>
        </w:rPr>
        <w:t>«МАТЕМАТИЧЕСКИЕ МЕТОДЫ ОБРАБОТКИ ДАННЫХ»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/>
          <w:bCs/>
        </w:rPr>
      </w:pPr>
      <w:r w:rsidRPr="006E0AAA">
        <w:rPr>
          <w:b/>
          <w:bCs/>
        </w:rPr>
        <w:t>1. Пояснительная записка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>Данный учебный курс включен в систему подготовки студентов, осваивающих модуль  «</w:t>
      </w:r>
      <w:r w:rsidRPr="006E0AAA">
        <w:rPr>
          <w:bCs/>
        </w:rPr>
        <w:t>Основы научных знаний</w:t>
      </w:r>
      <w:r w:rsidRPr="006E0AAA">
        <w:t>» по направлению подготовки 44.03.05 «Педагогическое образование (с двумя профилями подготовки)». Учебная дисциплина «</w:t>
      </w:r>
      <w:r w:rsidRPr="006E0AAA">
        <w:rPr>
          <w:bCs/>
        </w:rPr>
        <w:t>Математические методы обработки данных</w:t>
      </w:r>
      <w:r w:rsidRPr="006E0AAA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/>
          <w:bCs/>
        </w:rPr>
      </w:pPr>
      <w:r w:rsidRPr="006E0AAA">
        <w:rPr>
          <w:b/>
          <w:bCs/>
        </w:rPr>
        <w:lastRenderedPageBreak/>
        <w:t>2. Место в структуре модуля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>Дисциплина «</w:t>
      </w:r>
      <w:r w:rsidRPr="006E0AAA">
        <w:rPr>
          <w:bCs/>
        </w:rPr>
        <w:t>Математические методы обработки данных</w:t>
      </w:r>
      <w:r w:rsidRPr="006E0AAA">
        <w:t>» является обязательной для изучения в образовательном  модуле «</w:t>
      </w:r>
      <w:r w:rsidRPr="006E0AAA">
        <w:rPr>
          <w:bCs/>
        </w:rPr>
        <w:t>Основы научных знаний</w:t>
      </w:r>
      <w:r w:rsidRPr="006E0AAA">
        <w:t>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/>
          <w:bCs/>
        </w:rPr>
      </w:pPr>
      <w:r w:rsidRPr="006E0AAA">
        <w:rPr>
          <w:b/>
          <w:bCs/>
        </w:rPr>
        <w:t>3. Цели и задачи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rPr>
          <w:i/>
          <w:iCs/>
        </w:rPr>
        <w:t>Цель дисциплины</w:t>
      </w:r>
      <w:r w:rsidRPr="006E0AAA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i/>
        </w:rPr>
      </w:pPr>
      <w:r w:rsidRPr="006E0AAA">
        <w:rPr>
          <w:i/>
        </w:rPr>
        <w:t>Задачи дисциплины</w:t>
      </w:r>
      <w:r w:rsidRPr="006E0AAA">
        <w:t>: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/>
          <w:bCs/>
        </w:rPr>
      </w:pPr>
      <w:r w:rsidRPr="006E0AAA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29"/>
        <w:gridCol w:w="2030"/>
        <w:gridCol w:w="1103"/>
        <w:gridCol w:w="2064"/>
        <w:gridCol w:w="1516"/>
        <w:gridCol w:w="1820"/>
      </w:tblGrid>
      <w:tr w:rsidR="00526DE0" w:rsidRPr="006E0AAA" w:rsidTr="00CD02E1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Средства оценивания ОР</w:t>
            </w:r>
          </w:p>
        </w:tc>
      </w:tr>
      <w:tr w:rsidR="00526DE0" w:rsidRPr="006E0AAA" w:rsidTr="00CD02E1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</w:pPr>
            <w:r w:rsidRPr="006E0AAA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26DE0" w:rsidRPr="006E0AAA" w:rsidRDefault="00526DE0" w:rsidP="00CD02E1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ОР.2-3-1</w:t>
            </w:r>
          </w:p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Форма для оценки проектного задания</w:t>
            </w:r>
          </w:p>
        </w:tc>
      </w:tr>
      <w:tr w:rsidR="00526DE0" w:rsidRPr="006E0AAA" w:rsidTr="00CD02E1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 xml:space="preserve">Демонстрирует способности </w:t>
            </w:r>
            <w:r w:rsidRPr="006E0AAA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Форма для оценки проектного задания</w:t>
            </w:r>
          </w:p>
        </w:tc>
      </w:tr>
    </w:tbl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/>
          <w:bCs/>
        </w:rPr>
      </w:pPr>
      <w:r w:rsidRPr="006E0AAA">
        <w:rPr>
          <w:b/>
          <w:bCs/>
        </w:rPr>
        <w:lastRenderedPageBreak/>
        <w:t>5. Содержание дисциплины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Cs/>
          <w:i/>
        </w:rPr>
      </w:pPr>
      <w:r w:rsidRPr="006E0AA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30"/>
        <w:gridCol w:w="1378"/>
        <w:gridCol w:w="1203"/>
        <w:gridCol w:w="865"/>
      </w:tblGrid>
      <w:tr w:rsidR="00526DE0" w:rsidRPr="006E0AAA" w:rsidTr="00CD02E1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 w:firstLine="709"/>
            </w:pPr>
            <w:r w:rsidRPr="006E0AAA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Всего часов по дисциплине</w:t>
            </w:r>
          </w:p>
        </w:tc>
      </w:tr>
      <w:tr w:rsidR="00526DE0" w:rsidRPr="006E0AAA" w:rsidTr="00CD02E1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 xml:space="preserve">КСР (в т.ч. 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</w:tr>
      <w:tr w:rsidR="00526DE0" w:rsidRPr="006E0AAA" w:rsidTr="00CD02E1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</w:tr>
      <w:tr w:rsidR="00526DE0" w:rsidRPr="006E0AAA" w:rsidTr="00CD02E1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6E0AAA">
              <w:rPr>
                <w:b/>
                <w:bCs/>
              </w:rPr>
              <w:t xml:space="preserve">Раздел 1. </w:t>
            </w:r>
            <w:r w:rsidRPr="006E0AAA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526DE0" w:rsidRPr="006E0AAA" w:rsidTr="00CD02E1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</w:pPr>
            <w:r w:rsidRPr="006E0AAA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</w:pPr>
            <w:r w:rsidRPr="006E0AAA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18</w:t>
            </w:r>
          </w:p>
        </w:tc>
      </w:tr>
      <w:tr w:rsidR="00526DE0" w:rsidRPr="006E0AAA" w:rsidTr="00CD02E1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6E0AAA">
              <w:rPr>
                <w:b/>
                <w:bCs/>
              </w:rPr>
              <w:t>Раздел 2.</w:t>
            </w:r>
            <w:r w:rsidRPr="006E0AAA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526DE0" w:rsidRPr="006E0AAA" w:rsidTr="00CD02E1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</w:pPr>
            <w:r w:rsidRPr="006E0AAA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</w:pPr>
            <w:r w:rsidRPr="006E0AAA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18</w:t>
            </w:r>
          </w:p>
        </w:tc>
      </w:tr>
      <w:tr w:rsidR="00526DE0" w:rsidRPr="006E0AAA" w:rsidTr="00CD02E1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6E0AAA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526DE0" w:rsidRPr="006E0AAA" w:rsidTr="00CD02E1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</w:pPr>
            <w:r w:rsidRPr="006E0AAA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</w:pPr>
            <w:r w:rsidRPr="006E0AAA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18</w:t>
            </w:r>
          </w:p>
        </w:tc>
      </w:tr>
      <w:tr w:rsidR="00526DE0" w:rsidRPr="006E0AAA" w:rsidTr="00CD02E1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6E0AAA">
              <w:rPr>
                <w:b/>
              </w:rPr>
              <w:t>Раздел 4 Элементы теории вероятностей</w:t>
            </w:r>
          </w:p>
        </w:tc>
      </w:tr>
      <w:tr w:rsidR="00526DE0" w:rsidRPr="006E0AAA" w:rsidTr="00CD02E1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</w:pPr>
            <w:r w:rsidRPr="006E0AAA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18</w:t>
            </w:r>
          </w:p>
        </w:tc>
      </w:tr>
      <w:tr w:rsidR="00526DE0" w:rsidRPr="006E0AAA" w:rsidTr="00CD02E1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 w:firstLine="709"/>
            </w:pPr>
            <w:r w:rsidRPr="006E0AAA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</w:pPr>
            <w:r w:rsidRPr="006E0AAA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72</w:t>
            </w:r>
          </w:p>
        </w:tc>
      </w:tr>
    </w:tbl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Cs/>
          <w:i/>
        </w:rPr>
      </w:pPr>
      <w:r w:rsidRPr="006E0AAA">
        <w:rPr>
          <w:bCs/>
          <w:i/>
        </w:rPr>
        <w:t>5.2. Методы обучения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 xml:space="preserve">Формы обучения – очная, аудиторная и дистанционная через систему </w:t>
      </w:r>
      <w:r w:rsidRPr="006E0AAA">
        <w:rPr>
          <w:lang w:val="en-US"/>
        </w:rPr>
        <w:t>Moodle</w:t>
      </w:r>
      <w:r w:rsidRPr="006E0AAA">
        <w:t>; коллективная, групповая и индивидуальная.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 xml:space="preserve">Методы: развивающего обучения; проблемного обучения; проектный; </w:t>
      </w:r>
      <w:r w:rsidRPr="006E0AAA">
        <w:rPr>
          <w:lang w:val="en-US"/>
        </w:rPr>
        <w:t>case</w:t>
      </w:r>
      <w:r w:rsidRPr="006E0AAA">
        <w:t>-</w:t>
      </w:r>
      <w:r w:rsidRPr="006E0AAA">
        <w:rPr>
          <w:lang w:val="en-US"/>
        </w:rPr>
        <w:t>study</w:t>
      </w:r>
      <w:r w:rsidRPr="006E0AAA">
        <w:t>; исследовательский.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/>
          <w:bCs/>
        </w:rPr>
      </w:pPr>
      <w:r w:rsidRPr="006E0AAA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498"/>
        <w:gridCol w:w="1785"/>
        <w:gridCol w:w="1375"/>
        <w:gridCol w:w="1239"/>
        <w:gridCol w:w="828"/>
        <w:gridCol w:w="1136"/>
        <w:gridCol w:w="965"/>
      </w:tblGrid>
      <w:tr w:rsidR="00526DE0" w:rsidRPr="006E0AAA" w:rsidTr="00CD02E1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 w:firstLine="709"/>
            </w:pPr>
            <w:r w:rsidRPr="006E0AAA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Виды учебной деятельности</w:t>
            </w:r>
          </w:p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Балл за конкретное задание</w:t>
            </w:r>
          </w:p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(</w:t>
            </w:r>
            <w:r w:rsidRPr="006E0AAA">
              <w:rPr>
                <w:lang w:val="en-US"/>
              </w:rPr>
              <w:t>min</w:t>
            </w:r>
            <w:r w:rsidRPr="006E0AAA">
              <w:t>-</w:t>
            </w:r>
            <w:r w:rsidRPr="006E0AAA">
              <w:rPr>
                <w:lang w:val="en-US"/>
              </w:rPr>
              <w:t>max</w:t>
            </w:r>
            <w:r w:rsidRPr="006E0AAA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Баллы</w:t>
            </w:r>
          </w:p>
        </w:tc>
      </w:tr>
      <w:tr w:rsidR="00526DE0" w:rsidRPr="006E0AAA" w:rsidTr="00CD02E1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Максимальный</w:t>
            </w:r>
          </w:p>
        </w:tc>
      </w:tr>
      <w:tr w:rsidR="00526DE0" w:rsidRPr="006E0AAA" w:rsidTr="00CD0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 w:firstLine="709"/>
            </w:pPr>
            <w:r w:rsidRPr="006E0AAA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70</w:t>
            </w:r>
          </w:p>
        </w:tc>
      </w:tr>
      <w:tr w:rsidR="00526DE0" w:rsidRPr="006E0AAA" w:rsidTr="00CD0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 w:firstLine="709"/>
            </w:pPr>
            <w:r w:rsidRPr="006E0AAA"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ОР.2-3-1</w:t>
            </w:r>
          </w:p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jc w:val="center"/>
            </w:pPr>
            <w:r w:rsidRPr="006E0AAA">
              <w:t>30</w:t>
            </w:r>
          </w:p>
        </w:tc>
      </w:tr>
      <w:tr w:rsidR="00526DE0" w:rsidRPr="006E0AAA" w:rsidTr="00CD0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</w:pPr>
            <w:r w:rsidRPr="006E0AAA">
              <w:t>100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7. Учебно-методическое и информационное обеспечение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6E0AAA">
        <w:rPr>
          <w:bCs/>
          <w:i/>
        </w:rPr>
        <w:t xml:space="preserve">7.1. </w:t>
      </w:r>
      <w:r w:rsidRPr="006E0AAA">
        <w:rPr>
          <w:bCs/>
          <w:i/>
          <w:iCs/>
        </w:rPr>
        <w:t>Основная литература</w:t>
      </w:r>
    </w:p>
    <w:p w:rsidR="00526DE0" w:rsidRPr="006E0AAA" w:rsidRDefault="00526DE0" w:rsidP="00526DE0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6E0AAA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</w:t>
      </w:r>
      <w:r w:rsidRPr="006E0AAA">
        <w:lastRenderedPageBreak/>
        <w:t>02108-4 ; То же [Электронный ресурс]. - URL: </w:t>
      </w:r>
      <w:hyperlink r:id="rId27" w:history="1">
        <w:r w:rsidRPr="006E0AAA">
          <w:rPr>
            <w:rStyle w:val="af0"/>
            <w:color w:val="auto"/>
          </w:rPr>
          <w:t>http://biblioclub.ru/index.php?page=book&amp;id=453249</w:t>
        </w:r>
      </w:hyperlink>
    </w:p>
    <w:p w:rsidR="00526DE0" w:rsidRPr="006E0AAA" w:rsidRDefault="00526DE0" w:rsidP="00526DE0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r w:rsidRPr="006E0AAA">
        <w:rPr>
          <w:rFonts w:ascii="Times New Roman" w:hAnsi="Times New Roman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библиотека). - ISBN 978-5-98699-113-9 ; То же [Электронный ресурс]. - URL: </w:t>
      </w:r>
      <w:hyperlink r:id="rId28" w:history="1">
        <w:r w:rsidRPr="006E0AAA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526DE0" w:rsidRPr="006E0AAA" w:rsidRDefault="00526DE0" w:rsidP="00526DE0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6E0AAA">
        <w:t>Судоплатов, С.В. </w:t>
      </w:r>
      <w:r w:rsidRPr="006E0AAA">
        <w:rPr>
          <w:b/>
          <w:bCs/>
        </w:rPr>
        <w:t>Математическая</w:t>
      </w:r>
      <w:r w:rsidRPr="006E0AAA">
        <w:t> </w:t>
      </w:r>
      <w:r w:rsidRPr="006E0AAA">
        <w:rPr>
          <w:b/>
          <w:bCs/>
        </w:rPr>
        <w:t>логика</w:t>
      </w:r>
      <w:r w:rsidRPr="006E0AAA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29" w:history="1">
        <w:r w:rsidRPr="006E0AAA">
          <w:rPr>
            <w:rStyle w:val="af0"/>
            <w:color w:val="auto"/>
          </w:rPr>
          <w:t>http://biblioclub.ru/index.php?page=book&amp;id=135676</w:t>
        </w:r>
      </w:hyperlink>
    </w:p>
    <w:p w:rsidR="00526DE0" w:rsidRPr="006E0AAA" w:rsidRDefault="00526DE0" w:rsidP="00526DE0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6E0AAA">
        <w:rPr>
          <w:bCs/>
          <w:i/>
        </w:rPr>
        <w:t>7.2. Дополнительная литература</w:t>
      </w:r>
    </w:p>
    <w:p w:rsidR="00526DE0" w:rsidRPr="006E0AAA" w:rsidRDefault="00526DE0" w:rsidP="00526DE0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6E0AAA">
        <w:t>Балдин, К.В. Высшая </w:t>
      </w:r>
      <w:r w:rsidRPr="006E0AAA">
        <w:rPr>
          <w:b/>
          <w:bCs/>
        </w:rPr>
        <w:t>математик</w:t>
      </w:r>
      <w:r w:rsidRPr="006E0AAA">
        <w:t>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30" w:history="1">
        <w:r w:rsidRPr="006E0AAA">
          <w:rPr>
            <w:rStyle w:val="af0"/>
            <w:color w:val="auto"/>
          </w:rPr>
          <w:t>http://biblioclub.ru/index.php?page=book&amp;id=79497</w:t>
        </w:r>
      </w:hyperlink>
    </w:p>
    <w:p w:rsidR="00526DE0" w:rsidRPr="006E0AAA" w:rsidRDefault="00526DE0" w:rsidP="00526DE0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6E0AAA">
        <w:t>Кундышева, Е.С. </w:t>
      </w:r>
      <w:r w:rsidRPr="006E0AAA">
        <w:rPr>
          <w:b/>
          <w:bCs/>
        </w:rPr>
        <w:t>Математик</w:t>
      </w:r>
      <w:r w:rsidRPr="006E0AAA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31" w:history="1">
        <w:r w:rsidRPr="006E0AAA">
          <w:rPr>
            <w:rStyle w:val="af0"/>
            <w:color w:val="auto"/>
          </w:rPr>
          <w:t>http://biblioclub.ru/index.php?page=book&amp;id=452840</w:t>
        </w:r>
      </w:hyperlink>
      <w:r w:rsidRPr="006E0AAA">
        <w:t xml:space="preserve"> </w:t>
      </w:r>
    </w:p>
    <w:p w:rsidR="00526DE0" w:rsidRPr="006E0AAA" w:rsidRDefault="00526DE0" w:rsidP="00526DE0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6E0AAA">
        <w:t>Смирнова, Е.Н. Дополнительные главы </w:t>
      </w:r>
      <w:r w:rsidRPr="006E0AAA">
        <w:rPr>
          <w:b/>
          <w:bCs/>
        </w:rPr>
        <w:t>математик</w:t>
      </w:r>
      <w:r w:rsidRPr="006E0AAA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32" w:history="1">
        <w:r w:rsidRPr="006E0AAA">
          <w:rPr>
            <w:rStyle w:val="af0"/>
            <w:color w:val="auto"/>
          </w:rPr>
          <w:t>http://biblioclub.ru/index.php?page=book&amp;id=485395</w:t>
        </w:r>
      </w:hyperlink>
    </w:p>
    <w:p w:rsidR="00526DE0" w:rsidRPr="006E0AAA" w:rsidRDefault="00526DE0" w:rsidP="00526DE0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6E0AAA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33" w:history="1">
        <w:r w:rsidRPr="006E0AAA">
          <w:rPr>
            <w:rStyle w:val="af0"/>
            <w:color w:val="auto"/>
          </w:rPr>
          <w:t>http://biblioclub.ru/index.php?page=book&amp;id=452649</w:t>
        </w:r>
      </w:hyperlink>
    </w:p>
    <w:p w:rsidR="00526DE0" w:rsidRPr="006E0AAA" w:rsidRDefault="00526DE0" w:rsidP="00526DE0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26DE0" w:rsidRPr="006E0AAA" w:rsidRDefault="00526DE0" w:rsidP="00526DE0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6E0AAA">
        <w:rPr>
          <w:bCs/>
        </w:rPr>
        <w:t xml:space="preserve">Елизарова, Е.Ю. </w:t>
      </w:r>
      <w:r w:rsidRPr="006E0AAA">
        <w:t xml:space="preserve">Компьютерная математика [Текст]:Учеб.-метод.пособие.- Н.Новгород : НГПУ, 2013. - 80 с. </w:t>
      </w:r>
    </w:p>
    <w:p w:rsidR="00526DE0" w:rsidRPr="006E0AAA" w:rsidRDefault="00526DE0" w:rsidP="00526DE0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6E0AAA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526DE0" w:rsidRPr="006E0AAA" w:rsidTr="00CD02E1">
        <w:tc>
          <w:tcPr>
            <w:tcW w:w="6062" w:type="dxa"/>
            <w:shd w:val="clear" w:color="auto" w:fill="auto"/>
            <w:vAlign w:val="bottom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6E0AAA">
              <w:rPr>
                <w:bCs/>
                <w:i/>
                <w:iCs/>
              </w:rPr>
              <w:t>О</w:t>
            </w:r>
            <w:hyperlink r:id="rId34" w:tgtFrame="_blank" w:history="1">
              <w:r w:rsidRPr="006E0AAA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6E0AAA">
              <w:rPr>
                <w:bCs/>
                <w:i/>
                <w:iCs/>
              </w:rPr>
              <w:t>http://www.exponenta.ru</w:t>
            </w:r>
          </w:p>
        </w:tc>
      </w:tr>
      <w:tr w:rsidR="00526DE0" w:rsidRPr="006E0AAA" w:rsidTr="00CD02E1">
        <w:tc>
          <w:tcPr>
            <w:tcW w:w="6062" w:type="dxa"/>
            <w:shd w:val="clear" w:color="auto" w:fill="auto"/>
            <w:vAlign w:val="bottom"/>
          </w:tcPr>
          <w:p w:rsidR="00526DE0" w:rsidRPr="006E0AAA" w:rsidRDefault="00390DC7" w:rsidP="00CD02E1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5" w:tgtFrame="_blank" w:history="1">
              <w:r w:rsidR="00526DE0" w:rsidRPr="006E0AAA">
                <w:rPr>
                  <w:rStyle w:val="af0"/>
                  <w:bCs/>
                  <w:i/>
                  <w:iCs/>
                  <w:color w:val="auto"/>
                </w:rPr>
                <w:t>Общероссийский математический портал Math_Net.Ru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6E0AAA">
              <w:rPr>
                <w:bCs/>
                <w:i/>
                <w:iCs/>
              </w:rPr>
              <w:t>http://www.mathnet.ru</w:t>
            </w:r>
          </w:p>
        </w:tc>
      </w:tr>
      <w:tr w:rsidR="00526DE0" w:rsidRPr="006E0AAA" w:rsidTr="00CD02E1">
        <w:tc>
          <w:tcPr>
            <w:tcW w:w="6062" w:type="dxa"/>
            <w:shd w:val="clear" w:color="auto" w:fill="auto"/>
            <w:vAlign w:val="bottom"/>
          </w:tcPr>
          <w:p w:rsidR="00526DE0" w:rsidRPr="006E0AAA" w:rsidRDefault="00390DC7" w:rsidP="00CD02E1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6" w:tgtFrame="_blank" w:history="1">
              <w:r w:rsidR="00526DE0" w:rsidRPr="006E0AAA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526DE0" w:rsidRPr="006E0AAA" w:rsidRDefault="00526DE0" w:rsidP="00CD02E1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6E0AAA">
              <w:rPr>
                <w:bCs/>
                <w:i/>
                <w:iCs/>
              </w:rPr>
              <w:t>http://mathematics.ru/</w:t>
            </w:r>
          </w:p>
        </w:tc>
      </w:tr>
    </w:tbl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/>
          <w:bCs/>
        </w:rPr>
      </w:pPr>
      <w:r w:rsidRPr="006E0AAA">
        <w:rPr>
          <w:b/>
          <w:bCs/>
        </w:rPr>
        <w:t>8. Фонды оценочных средств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>Фонд оценочных средств представлен в Приложении 1.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/>
          <w:bCs/>
        </w:rPr>
      </w:pPr>
      <w:r w:rsidRPr="006E0AAA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Cs/>
          <w:i/>
        </w:rPr>
      </w:pPr>
      <w:r w:rsidRPr="006E0AAA">
        <w:rPr>
          <w:bCs/>
          <w:i/>
        </w:rPr>
        <w:t>9.1. Описание материально-технической базы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Cs/>
          <w:i/>
        </w:rPr>
      </w:pPr>
      <w:r w:rsidRPr="006E0AAA">
        <w:rPr>
          <w:bCs/>
        </w:rPr>
        <w:t>Реализация дисциплины  требует наличия учебной аудитории.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Cs/>
        </w:rPr>
      </w:pPr>
      <w:r w:rsidRPr="006E0AAA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Cs/>
        </w:rPr>
      </w:pPr>
      <w:r w:rsidRPr="006E0AAA">
        <w:rPr>
          <w:bCs/>
        </w:rPr>
        <w:t>Технические средства обучения: мультимедийное оборудование.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rPr>
          <w:bCs/>
          <w:i/>
        </w:rPr>
      </w:pPr>
      <w:r w:rsidRPr="006E0AAA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jc w:val="both"/>
      </w:pPr>
      <w:r w:rsidRPr="006E0AAA">
        <w:t>При изучении студентами дисциплины «Математические методы обработки информации» используются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  <w:jc w:val="both"/>
      </w:pPr>
      <w:r w:rsidRPr="006E0AAA">
        <w:t>Для выполнения практических работ необходимы пакет прикладных программ: MicrosoftOffice и программы С</w:t>
      </w:r>
      <w:r w:rsidRPr="006E0AAA">
        <w:rPr>
          <w:lang w:val="en-US"/>
        </w:rPr>
        <w:t>amstasia</w:t>
      </w:r>
      <w:r w:rsidRPr="006E0AAA">
        <w:t xml:space="preserve">, </w:t>
      </w:r>
      <w:r w:rsidRPr="006E0AAA">
        <w:rPr>
          <w:lang w:val="en-US"/>
        </w:rPr>
        <w:t>MP</w:t>
      </w:r>
      <w:r w:rsidRPr="006E0AAA">
        <w:t xml:space="preserve">4, электронная образовательная среда </w:t>
      </w:r>
      <w:r w:rsidRPr="006E0AAA">
        <w:rPr>
          <w:lang w:val="en-US"/>
        </w:rPr>
        <w:t>Moodle</w:t>
      </w:r>
      <w:r w:rsidRPr="006E0AAA">
        <w:t>.</w:t>
      </w:r>
    </w:p>
    <w:p w:rsidR="00526DE0" w:rsidRPr="006E0AAA" w:rsidRDefault="00526DE0" w:rsidP="00526DE0">
      <w:pPr>
        <w:pStyle w:val="2"/>
        <w:spacing w:after="0" w:line="23" w:lineRule="atLeast"/>
        <w:ind w:left="0" w:firstLine="709"/>
      </w:pPr>
      <w:r w:rsidRPr="006E0AAA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spacing w:line="276" w:lineRule="auto"/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spacing w:line="276" w:lineRule="auto"/>
              <w:jc w:val="both"/>
            </w:pPr>
            <w:r w:rsidRPr="006E0AAA">
              <w:t>ЭБС «Университетская библиотека онлайн»</w:t>
            </w:r>
          </w:p>
        </w:tc>
      </w:tr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spacing w:line="276" w:lineRule="auto"/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spacing w:line="276" w:lineRule="auto"/>
              <w:jc w:val="both"/>
            </w:pPr>
            <w:r w:rsidRPr="006E0AAA">
              <w:t>Научная электронная библиотека</w:t>
            </w:r>
          </w:p>
        </w:tc>
      </w:tr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spacing w:line="276" w:lineRule="auto"/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spacing w:line="276" w:lineRule="auto"/>
              <w:jc w:val="both"/>
            </w:pPr>
            <w:r w:rsidRPr="006E0AAA">
              <w:t xml:space="preserve">Универсальные базы данных изданий </w:t>
            </w:r>
          </w:p>
        </w:tc>
      </w:tr>
    </w:tbl>
    <w:p w:rsidR="00526DE0" w:rsidRPr="006E0AAA" w:rsidRDefault="00526DE0" w:rsidP="00526DE0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526DE0" w:rsidRPr="006E0AAA" w:rsidRDefault="00526DE0" w:rsidP="00526DE0">
      <w:pPr>
        <w:pStyle w:val="2"/>
        <w:spacing w:after="0" w:line="240" w:lineRule="auto"/>
        <w:ind w:left="0"/>
        <w:jc w:val="center"/>
        <w:rPr>
          <w:b/>
          <w:caps/>
        </w:rPr>
      </w:pPr>
      <w:r w:rsidRPr="006E0AAA">
        <w:rPr>
          <w:b/>
          <w:caps/>
        </w:rPr>
        <w:t>5.4. ПРОГРАММА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6E0AAA">
        <w:rPr>
          <w:b/>
        </w:rPr>
        <w:t xml:space="preserve">«ОСНОВЫ НАУЧНО-ИССЛЕДОВАТЕЛЬСКОЙ ДЕЯТЕЛЬНОСТИ» </w:t>
      </w:r>
    </w:p>
    <w:p w:rsidR="00526DE0" w:rsidRPr="006E0AAA" w:rsidRDefault="00526DE0" w:rsidP="00526DE0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1. Пояснительная записка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526DE0" w:rsidRPr="006E0AAA" w:rsidRDefault="00526DE0" w:rsidP="00526DE0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2. Место в структуре модуля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44.03.05 «Педагогическое образование (с двумя профилями подготовки)». Уровень высшего образования: бакалавриат.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3. Цели и задачи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rPr>
          <w:i/>
          <w:iCs/>
        </w:rPr>
        <w:t>Цели дисциплины:</w:t>
      </w:r>
      <w:r w:rsidRPr="006E0AA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E0AAA">
        <w:rPr>
          <w:i/>
          <w:iCs/>
        </w:rPr>
        <w:t>Задачи дисциплины: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- знакомство с принципами и правилами организации научно-исследовательской деятельности;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- формирование навыков поиска и работы с различными информационными источниками;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lastRenderedPageBreak/>
        <w:t>- формирование навыков презентации результатов своего труда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 xml:space="preserve">4. Образовательные результаты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1"/>
        <w:gridCol w:w="1102"/>
        <w:gridCol w:w="2644"/>
        <w:gridCol w:w="1242"/>
        <w:gridCol w:w="1517"/>
      </w:tblGrid>
      <w:tr w:rsidR="00526DE0" w:rsidRPr="006E0AAA" w:rsidTr="00CD02E1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6E0AAA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6E0AA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6E0AAA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6E0AA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6E0AAA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6E0AAA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26DE0" w:rsidRPr="006E0AAA" w:rsidTr="00CD02E1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6E0AAA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6E0AAA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ОР.3-4-1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</w:pPr>
            <w:r w:rsidRPr="006E0AAA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</w:pPr>
            <w:r w:rsidRPr="006E0AAA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r w:rsidRPr="006E0AAA">
              <w:t>Форма для оценки контекстной задачи</w:t>
            </w:r>
          </w:p>
        </w:tc>
      </w:tr>
      <w:tr w:rsidR="00526DE0" w:rsidRPr="006E0AAA" w:rsidTr="00CD02E1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ОР.3-4-2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</w:pPr>
            <w:r w:rsidRPr="006E0AAA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r w:rsidRPr="006E0AAA">
              <w:t>ОК-6</w:t>
            </w:r>
          </w:p>
          <w:p w:rsidR="00526DE0" w:rsidRPr="006E0AAA" w:rsidRDefault="00526DE0" w:rsidP="00CD02E1">
            <w:r w:rsidRPr="006E0AAA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r w:rsidRPr="006E0AAA">
              <w:t>Форма для оценки проектного задания</w:t>
            </w:r>
          </w:p>
        </w:tc>
      </w:tr>
      <w:tr w:rsidR="00526DE0" w:rsidRPr="006E0AAA" w:rsidTr="00CD02E1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6E0AAA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6E0AA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ОР.4-4-1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6E0AAA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r w:rsidRPr="006E0AAA">
              <w:t xml:space="preserve">ПК-12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Форма для оценки контекстной задачи</w:t>
            </w:r>
          </w:p>
        </w:tc>
      </w:tr>
      <w:tr w:rsidR="00526DE0" w:rsidRPr="006E0AAA" w:rsidTr="00CD02E1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ОР.4-4-2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</w:pPr>
            <w:r w:rsidRPr="006E0AAA"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r w:rsidRPr="006E0AAA">
              <w:t>ПК-11</w:t>
            </w:r>
          </w:p>
          <w:p w:rsidR="00526DE0" w:rsidRPr="006E0AAA" w:rsidRDefault="00526DE0" w:rsidP="00CD02E1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Форма для оценки проектного задания</w:t>
            </w:r>
          </w:p>
        </w:tc>
      </w:tr>
      <w:tr w:rsidR="00526DE0" w:rsidRPr="006E0AAA" w:rsidTr="00CD02E1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ОР.4-4-3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r w:rsidRPr="006E0AAA">
              <w:t xml:space="preserve">ПК-11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Форма для оценки контрольной работы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lastRenderedPageBreak/>
        <w:t>5. Содержание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200"/>
        <w:gridCol w:w="879"/>
      </w:tblGrid>
      <w:tr w:rsidR="00526DE0" w:rsidRPr="006E0AAA" w:rsidTr="00A47B2A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Наименование темы</w:t>
            </w:r>
          </w:p>
        </w:tc>
        <w:tc>
          <w:tcPr>
            <w:tcW w:w="30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Контактная работа</w:t>
            </w:r>
          </w:p>
        </w:tc>
        <w:tc>
          <w:tcPr>
            <w:tcW w:w="12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Самостоятельная работа</w:t>
            </w:r>
          </w:p>
        </w:tc>
        <w:tc>
          <w:tcPr>
            <w:tcW w:w="8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Всего часов по дисциплине</w:t>
            </w:r>
          </w:p>
        </w:tc>
      </w:tr>
      <w:tr w:rsidR="00526DE0" w:rsidRPr="006E0AAA" w:rsidTr="00A47B2A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 xml:space="preserve">КСР (в т.ч. 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в ЭИОС)</w:t>
            </w:r>
          </w:p>
        </w:tc>
        <w:tc>
          <w:tcPr>
            <w:tcW w:w="12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</w:tr>
      <w:tr w:rsidR="00526DE0" w:rsidRPr="006E0AAA" w:rsidTr="00A47B2A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Лекции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Практич.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2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8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</w:tr>
      <w:tr w:rsidR="00156377" w:rsidRPr="006E0AAA" w:rsidTr="00A47B2A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377" w:rsidRPr="006E0AAA" w:rsidRDefault="00156377" w:rsidP="0015637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E0AAA">
              <w:rPr>
                <w:b/>
                <w:bCs/>
              </w:rPr>
              <w:t xml:space="preserve">Раздел 1. </w:t>
            </w:r>
            <w:r w:rsidRPr="006E0AAA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156377" w:rsidRPr="006E0AAA" w:rsidTr="00A47B2A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377" w:rsidRPr="006E0AAA" w:rsidRDefault="00156377" w:rsidP="00156377">
            <w:pPr>
              <w:autoSpaceDE w:val="0"/>
              <w:autoSpaceDN w:val="0"/>
              <w:adjustRightInd w:val="0"/>
            </w:pPr>
            <w:r w:rsidRPr="006E0AAA">
              <w:t>Тема 1.1 Организация науки в Российской Федерации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-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156377" w:rsidRPr="006E0AAA" w:rsidTr="00A47B2A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377" w:rsidRPr="006E0AAA" w:rsidRDefault="00156377" w:rsidP="00156377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 xml:space="preserve">Тема 1.2 </w:t>
            </w:r>
            <w:r w:rsidRPr="006E0AAA">
              <w:t>Методология проведения научного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156377" w:rsidRPr="006E0AAA" w:rsidTr="00A47B2A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377" w:rsidRPr="006E0AAA" w:rsidRDefault="00156377" w:rsidP="00156377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Тема 1.3 О</w:t>
            </w:r>
            <w:r w:rsidRPr="006E0AAA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156377" w:rsidRPr="006E0AAA" w:rsidTr="00A47B2A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377" w:rsidRPr="006E0AAA" w:rsidRDefault="00156377" w:rsidP="00156377">
            <w:pPr>
              <w:autoSpaceDE w:val="0"/>
              <w:autoSpaceDN w:val="0"/>
              <w:adjustRightInd w:val="0"/>
              <w:rPr>
                <w:b/>
              </w:rPr>
            </w:pPr>
            <w:r w:rsidRPr="006E0AAA">
              <w:rPr>
                <w:b/>
                <w:bCs/>
              </w:rPr>
              <w:t>Раздел 2. И</w:t>
            </w:r>
            <w:r w:rsidRPr="006E0AAA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52</w:t>
            </w:r>
          </w:p>
        </w:tc>
      </w:tr>
      <w:tr w:rsidR="00156377" w:rsidRPr="006E0AAA" w:rsidTr="00A47B2A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377" w:rsidRPr="006E0AAA" w:rsidRDefault="00156377" w:rsidP="00156377">
            <w:pPr>
              <w:autoSpaceDE w:val="0"/>
              <w:autoSpaceDN w:val="0"/>
              <w:adjustRightInd w:val="0"/>
            </w:pPr>
            <w:r w:rsidRPr="006E0AAA">
              <w:t>Тема 2.1 Оформление документов, имеющих сложную структуру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156377" w:rsidRPr="006E0AAA" w:rsidTr="00A47B2A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377" w:rsidRPr="006E0AAA" w:rsidRDefault="00156377" w:rsidP="00156377">
            <w:pPr>
              <w:autoSpaceDE w:val="0"/>
              <w:autoSpaceDN w:val="0"/>
              <w:adjustRightInd w:val="0"/>
            </w:pPr>
            <w:r w:rsidRPr="006E0AAA">
              <w:t xml:space="preserve">Тема 2.2 Анализ и обработка числовых данных средствами </w:t>
            </w:r>
            <w:r w:rsidRPr="006E0AAA">
              <w:rPr>
                <w:lang w:val="en-US"/>
              </w:rPr>
              <w:t>MSExcel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</w:tr>
      <w:tr w:rsidR="00156377" w:rsidRPr="006E0AAA" w:rsidTr="00A47B2A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377" w:rsidRPr="006E0AAA" w:rsidRDefault="00156377" w:rsidP="00156377">
            <w:pPr>
              <w:autoSpaceDE w:val="0"/>
              <w:autoSpaceDN w:val="0"/>
              <w:adjustRightInd w:val="0"/>
            </w:pPr>
            <w:r w:rsidRPr="006E0AAA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516FCD" w:rsidRDefault="00156377" w:rsidP="0015637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</w:tr>
      <w:tr w:rsidR="00156377" w:rsidRPr="006E0AAA" w:rsidTr="00A47B2A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6377" w:rsidRPr="00156377" w:rsidRDefault="00156377" w:rsidP="0015637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156377">
              <w:rPr>
                <w:b/>
                <w:bCs/>
              </w:rPr>
              <w:t>Итого: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156377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56377">
              <w:rPr>
                <w:b/>
              </w:rPr>
              <w:t>8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156377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56377">
              <w:rPr>
                <w:b/>
              </w:rPr>
              <w:t>16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156377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56377">
              <w:rPr>
                <w:b/>
              </w:rPr>
              <w:t>12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156377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56377">
              <w:rPr>
                <w:b/>
              </w:rPr>
              <w:t>36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56377" w:rsidRPr="00156377" w:rsidRDefault="00156377" w:rsidP="0015637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56377">
              <w:rPr>
                <w:b/>
              </w:rPr>
              <w:t>72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5.2. Методы обучения</w:t>
      </w:r>
    </w:p>
    <w:p w:rsidR="00526DE0" w:rsidRPr="006E0AAA" w:rsidRDefault="00526DE0" w:rsidP="00526DE0">
      <w:r w:rsidRPr="006E0AAA">
        <w:t>Проблемный, исследовательский, частично-поисковый, проектный.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1"/>
        <w:gridCol w:w="1368"/>
        <w:gridCol w:w="1816"/>
        <w:gridCol w:w="1350"/>
        <w:gridCol w:w="1263"/>
        <w:gridCol w:w="1102"/>
        <w:gridCol w:w="966"/>
        <w:gridCol w:w="966"/>
      </w:tblGrid>
      <w:tr w:rsidR="00526DE0" w:rsidRPr="006E0AAA" w:rsidTr="00CD02E1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Виды учебной деятельности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Балл за конкретное задание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Баллы</w:t>
            </w:r>
          </w:p>
        </w:tc>
      </w:tr>
      <w:tr w:rsidR="00526DE0" w:rsidRPr="006E0AAA" w:rsidTr="00CD02E1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Максимальный</w:t>
            </w:r>
          </w:p>
        </w:tc>
      </w:tr>
      <w:tr w:rsidR="00526DE0" w:rsidRPr="006E0AAA" w:rsidTr="00CD02E1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 xml:space="preserve">ОР.3.5.4.1; 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ОР.4.5.4.1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Форма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30</w:t>
            </w:r>
          </w:p>
        </w:tc>
      </w:tr>
      <w:tr w:rsidR="00526DE0" w:rsidRPr="006E0AAA" w:rsidTr="00CD02E1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ОР.4.5.4.2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Форма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25</w:t>
            </w:r>
          </w:p>
        </w:tc>
      </w:tr>
      <w:tr w:rsidR="00526DE0" w:rsidRPr="006E0AAA" w:rsidTr="00CD02E1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</w:pPr>
            <w:r w:rsidRPr="006E0AAA">
              <w:t>ОР.3.5.4.2;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6E0AAA">
              <w:t>ОР.4.5.4.3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Подготовка и защита учеб</w:t>
            </w:r>
            <w:r w:rsidRPr="006E0AAA">
              <w:lastRenderedPageBreak/>
              <w:t>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lastRenderedPageBreak/>
              <w:t xml:space="preserve">Форма для оценки </w:t>
            </w:r>
            <w:r w:rsidRPr="006E0AAA">
              <w:lastRenderedPageBreak/>
              <w:t>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lastRenderedPageBreak/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30</w:t>
            </w:r>
          </w:p>
        </w:tc>
      </w:tr>
      <w:tr w:rsidR="00526DE0" w:rsidRPr="006E0AAA" w:rsidTr="00CD02E1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E0AAA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85</w:t>
            </w:r>
          </w:p>
        </w:tc>
      </w:tr>
      <w:tr w:rsidR="00526DE0" w:rsidRPr="006E0AAA" w:rsidTr="00CD02E1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E0AAA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15</w:t>
            </w:r>
          </w:p>
        </w:tc>
      </w:tr>
      <w:tr w:rsidR="00526DE0" w:rsidRPr="006E0AAA" w:rsidTr="00CD02E1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100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7. Учебно-методическое и информационное обеспечение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</w:rPr>
        <w:t xml:space="preserve">7.1. </w:t>
      </w:r>
      <w:r w:rsidRPr="006E0AAA">
        <w:rPr>
          <w:bCs/>
          <w:i/>
          <w:iCs/>
        </w:rPr>
        <w:t>Основная литература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E0AAA"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37" w:history="1">
        <w:r w:rsidRPr="006E0AAA">
          <w:rPr>
            <w:rStyle w:val="af0"/>
            <w:color w:val="auto"/>
          </w:rPr>
          <w:t>http://biblioclub.ru/index.php?page=book&amp;id=450782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E0AAA"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38" w:history="1">
        <w:r w:rsidRPr="006E0AAA">
          <w:rPr>
            <w:rStyle w:val="af0"/>
            <w:color w:val="auto"/>
          </w:rPr>
          <w:t>http://biblioclub.ru/index.php?page=book&amp;id=450759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E0AAA"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39" w:history="1">
        <w:r w:rsidRPr="006E0AAA">
          <w:rPr>
            <w:rStyle w:val="af0"/>
            <w:color w:val="auto"/>
          </w:rPr>
          <w:t>http://biblioclub.ru/index.php?page=book&amp;id=443846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7.2. Дополнительная литература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E0AAA"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40" w:history="1">
        <w:r w:rsidRPr="006E0AAA">
          <w:rPr>
            <w:rStyle w:val="af0"/>
            <w:color w:val="auto"/>
          </w:rPr>
          <w:t>http://biblioclub.ru/index.php?page=book&amp;id=459296</w:t>
        </w:r>
      </w:hyperlink>
      <w:r w:rsidRPr="006E0AAA">
        <w:t> 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E0AAA">
        <w:t>2. Рузавин Г.И. Методология научного познания : учебное пособие. - Москва : Юнити-Дана, 2015. - 287 с. - Библиогр. в кн. - ISBN 978-5-238-00920-9 ; То же [Электронный ресурс]. - URL: </w:t>
      </w:r>
      <w:hyperlink r:id="rId41" w:history="1">
        <w:r w:rsidRPr="006E0AAA">
          <w:rPr>
            <w:rStyle w:val="af0"/>
            <w:color w:val="auto"/>
          </w:rPr>
          <w:t>http://biblioclub.ru/index.php?page=book&amp;id=115020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42" w:history="1">
        <w:r w:rsidRPr="006E0AAA">
          <w:rPr>
            <w:rStyle w:val="af0"/>
            <w:color w:val="auto"/>
          </w:rPr>
          <w:t>http://biblioclub.ru/index.php?page=book&amp;id=494307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jc w:val="both"/>
            </w:pPr>
            <w:r w:rsidRPr="006E0AAA">
              <w:t>ЭБС «Университетская библиотека онлайн»</w:t>
            </w:r>
          </w:p>
        </w:tc>
      </w:tr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jc w:val="both"/>
            </w:pPr>
            <w:r w:rsidRPr="006E0AAA">
              <w:t>Научная электронная библиотека</w:t>
            </w:r>
          </w:p>
        </w:tc>
      </w:tr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jc w:val="both"/>
            </w:pPr>
            <w:r w:rsidRPr="006E0AAA">
              <w:t xml:space="preserve">Универсальные базы данных изданий </w:t>
            </w:r>
          </w:p>
        </w:tc>
      </w:tr>
    </w:tbl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 xml:space="preserve">Искусство написания научно-исследовательской работы - </w:t>
      </w:r>
      <w:hyperlink r:id="rId43" w:history="1">
        <w:r w:rsidRPr="006E0AAA">
          <w:rPr>
            <w:rStyle w:val="af0"/>
            <w:color w:val="auto"/>
          </w:rPr>
          <w:t>http://www.youtube.com/watch?v=GNBjRk8MyFM</w:t>
        </w:r>
      </w:hyperlink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 xml:space="preserve">Научно-исследовательская деятельность вузов в UK. - </w:t>
      </w:r>
      <w:hyperlink r:id="rId44" w:history="1">
        <w:r w:rsidRPr="006E0AAA">
          <w:rPr>
            <w:rStyle w:val="af0"/>
            <w:color w:val="auto"/>
          </w:rPr>
          <w:t>http://www.youtube.com/watch?v=Dvhk_I-BplE</w:t>
        </w:r>
      </w:hyperlink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45" w:history="1">
        <w:r w:rsidRPr="006E0AAA">
          <w:rPr>
            <w:rStyle w:val="af0"/>
            <w:color w:val="auto"/>
          </w:rPr>
          <w:t>http://www.youtube.com/watch?v=DPloBQFhvBw</w:t>
        </w:r>
      </w:hyperlink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 xml:space="preserve">Основы научно-исследовательской работы. - </w:t>
      </w:r>
      <w:hyperlink r:id="rId46" w:history="1">
        <w:r w:rsidRPr="006E0AAA">
          <w:rPr>
            <w:rStyle w:val="af0"/>
            <w:color w:val="auto"/>
          </w:rPr>
          <w:t>http://www.youtube.com/watch?v=TQLsi9yqjU4</w:t>
        </w:r>
      </w:hyperlink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8. Фонды оценочных средств</w:t>
      </w:r>
    </w:p>
    <w:p w:rsidR="00526DE0" w:rsidRPr="006E0AAA" w:rsidRDefault="00526DE0" w:rsidP="00526DE0">
      <w:pPr>
        <w:ind w:firstLine="709"/>
        <w:jc w:val="both"/>
        <w:rPr>
          <w:spacing w:val="-4"/>
        </w:rPr>
      </w:pPr>
      <w:r w:rsidRPr="006E0AAA">
        <w:rPr>
          <w:spacing w:val="-4"/>
        </w:rPr>
        <w:t>Фонд оценочных средств представлен в Приложении 1.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lastRenderedPageBreak/>
        <w:t>9. Материально-техническое обеспечение образовательного процесса по дисциплине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9.1. Описание материально-технической базы</w:t>
      </w:r>
    </w:p>
    <w:p w:rsidR="00526DE0" w:rsidRPr="006E0AAA" w:rsidRDefault="00526DE0" w:rsidP="00526DE0">
      <w:pPr>
        <w:ind w:firstLine="709"/>
        <w:jc w:val="both"/>
        <w:rPr>
          <w:bCs/>
        </w:rPr>
      </w:pPr>
      <w:r w:rsidRPr="006E0AAA">
        <w:rPr>
          <w:bCs/>
        </w:rPr>
        <w:t xml:space="preserve">Реализация дисциплины требует наличия </w:t>
      </w:r>
      <w:r w:rsidRPr="006E0AAA">
        <w:t>аудитории, оснащенной  необходимым оборудованием</w:t>
      </w:r>
      <w:r w:rsidRPr="006E0AAA">
        <w:rPr>
          <w:bCs/>
        </w:rPr>
        <w:t xml:space="preserve"> для проведения мультимедийной презентации и выхода в Интернет .</w:t>
      </w:r>
    </w:p>
    <w:p w:rsidR="00526DE0" w:rsidRPr="006E0AAA" w:rsidRDefault="00526DE0" w:rsidP="00526DE0">
      <w:pPr>
        <w:ind w:firstLine="709"/>
        <w:jc w:val="both"/>
        <w:rPr>
          <w:bCs/>
        </w:rPr>
      </w:pPr>
      <w:r w:rsidRPr="006E0AAA">
        <w:rPr>
          <w:bCs/>
        </w:rPr>
        <w:t>Оборудование учебного кабинета: учебные и учебно-методические пособия,</w:t>
      </w:r>
      <w:r w:rsidRPr="006E0AAA">
        <w:rPr>
          <w:spacing w:val="-1"/>
        </w:rPr>
        <w:t xml:space="preserve"> ПК.</w:t>
      </w:r>
    </w:p>
    <w:p w:rsidR="00526DE0" w:rsidRPr="006E0AAA" w:rsidRDefault="00526DE0" w:rsidP="00526DE0">
      <w:pPr>
        <w:ind w:firstLine="709"/>
        <w:jc w:val="both"/>
        <w:rPr>
          <w:bCs/>
        </w:rPr>
      </w:pPr>
      <w:r w:rsidRPr="006E0AAA">
        <w:rPr>
          <w:bCs/>
        </w:rPr>
        <w:t>Технические средства обучения: ноутбук, проектор, экран.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6DE0" w:rsidRPr="006E0AAA" w:rsidRDefault="00526DE0" w:rsidP="00526DE0">
      <w:pPr>
        <w:autoSpaceDE w:val="0"/>
        <w:autoSpaceDN w:val="0"/>
        <w:adjustRightInd w:val="0"/>
        <w:jc w:val="both"/>
        <w:rPr>
          <w:bCs/>
        </w:rPr>
      </w:pPr>
      <w:r w:rsidRPr="006E0AAA">
        <w:rPr>
          <w:bCs/>
          <w:lang w:val="en-US"/>
        </w:rPr>
        <w:t xml:space="preserve">MS Office, PDF Reader, Djvu Browser WinDjView, </w:t>
      </w:r>
      <w:r w:rsidRPr="006E0AAA">
        <w:rPr>
          <w:bCs/>
        </w:rPr>
        <w:t>Учебная</w:t>
      </w:r>
      <w:r w:rsidRPr="006E0AAA">
        <w:rPr>
          <w:bCs/>
          <w:lang w:val="en-US"/>
        </w:rPr>
        <w:t xml:space="preserve"> </w:t>
      </w:r>
      <w:r w:rsidRPr="006E0AAA">
        <w:rPr>
          <w:bCs/>
        </w:rPr>
        <w:t>среда</w:t>
      </w:r>
      <w:r w:rsidRPr="006E0AAA">
        <w:rPr>
          <w:bCs/>
          <w:lang w:val="en-US"/>
        </w:rPr>
        <w:t xml:space="preserve"> MOODLE. </w:t>
      </w:r>
      <w:r w:rsidRPr="006E0AAA">
        <w:rPr>
          <w:bCs/>
        </w:rPr>
        <w:t>Поисковые систем Google, Rambler, Yandex и др.;технология Вики.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526DE0" w:rsidRPr="006E0AAA" w:rsidRDefault="00526DE0" w:rsidP="00526DE0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526DE0" w:rsidRPr="006E0AAA" w:rsidRDefault="00526DE0" w:rsidP="00526DE0">
      <w:pPr>
        <w:pStyle w:val="a5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6E0AAA">
        <w:rPr>
          <w:rFonts w:ascii="Times New Roman" w:hAnsi="Times New Roman"/>
          <w:b/>
          <w:sz w:val="28"/>
          <w:szCs w:val="28"/>
        </w:rPr>
        <w:t>Программы дисциплин по выбору</w:t>
      </w:r>
    </w:p>
    <w:p w:rsidR="00526DE0" w:rsidRPr="006E0AAA" w:rsidRDefault="00526DE0" w:rsidP="00526DE0">
      <w:pPr>
        <w:pStyle w:val="2"/>
        <w:spacing w:after="0" w:line="240" w:lineRule="auto"/>
        <w:ind w:left="0"/>
        <w:jc w:val="center"/>
        <w:rPr>
          <w:b/>
          <w:caps/>
        </w:rPr>
      </w:pPr>
      <w:r w:rsidRPr="006E0AAA">
        <w:rPr>
          <w:b/>
        </w:rPr>
        <w:t xml:space="preserve">5.5. ПРОГРАММА ДИСЦИПЛИНЫ </w:t>
      </w:r>
      <w:r w:rsidRPr="006E0AAA">
        <w:rPr>
          <w:b/>
          <w:caps/>
        </w:rPr>
        <w:t>«математика»</w:t>
      </w:r>
    </w:p>
    <w:p w:rsidR="00526DE0" w:rsidRPr="006E0AAA" w:rsidRDefault="00526DE0" w:rsidP="00526DE0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1. Пояснительная записка</w:t>
      </w:r>
    </w:p>
    <w:p w:rsidR="00526DE0" w:rsidRPr="006E0AAA" w:rsidRDefault="00526DE0" w:rsidP="00526DE0">
      <w:pPr>
        <w:shd w:val="clear" w:color="auto" w:fill="FFFFFF"/>
        <w:tabs>
          <w:tab w:val="left" w:pos="1123"/>
        </w:tabs>
        <w:ind w:firstLine="709"/>
        <w:jc w:val="both"/>
      </w:pPr>
      <w:r w:rsidRPr="006E0AAA">
        <w:t xml:space="preserve">Дисциплина «Математика»  относится к вариативной части образовательного </w:t>
      </w:r>
      <w:r w:rsidRPr="006E0AAA">
        <w:rPr>
          <w:szCs w:val="22"/>
        </w:rPr>
        <w:t>модуля «</w:t>
      </w:r>
      <w:r w:rsidRPr="006E0AAA">
        <w:t>Основы научных знаний</w:t>
      </w:r>
      <w:r w:rsidRPr="006E0AAA">
        <w:rPr>
          <w:szCs w:val="22"/>
        </w:rPr>
        <w:t xml:space="preserve">». Дисциплина </w:t>
      </w:r>
      <w:r w:rsidRPr="006E0AAA">
        <w:t>предназначена для формирования у студентов необходимого уровня математической</w:t>
      </w:r>
      <w:r w:rsidRPr="006E0AAA">
        <w:rPr>
          <w:sz w:val="19"/>
          <w:szCs w:val="19"/>
        </w:rPr>
        <w:t xml:space="preserve"> </w:t>
      </w:r>
      <w:r w:rsidRPr="006E0AAA">
        <w:t>подготовки,  для понимания основ математики.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2. Место в структуре модуля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E0AAA"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6E0AAA">
        <w:rPr>
          <w:szCs w:val="22"/>
        </w:rPr>
        <w:t>необходимы знания по дисциплине «Математика» в объеме программы средней школы.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3. Цели и задачи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rPr>
          <w:i/>
          <w:iCs/>
        </w:rPr>
        <w:t xml:space="preserve">Цель дисциплины </w:t>
      </w:r>
      <w:r w:rsidRPr="006E0AAA">
        <w:t>–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E0AAA">
        <w:rPr>
          <w:i/>
          <w:iCs/>
        </w:rPr>
        <w:t>Задачи дисциплины: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rPr>
          <w:spacing w:val="3"/>
        </w:rPr>
        <w:t>с</w:t>
      </w:r>
      <w:r w:rsidRPr="006E0AAA">
        <w:rPr>
          <w:rFonts w:eastAsia="Calibri"/>
          <w:lang w:eastAsia="en-US"/>
        </w:rPr>
        <w:t>оздать условия для</w:t>
      </w:r>
      <w:r w:rsidRPr="006E0AAA">
        <w:t xml:space="preserve"> формирования у обучающихся: 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- обучения студентов основным понятиям и теоремам разделов математики;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- формирования у студентов необходимого уровня математической подготовки для понимания основ математики;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- приобретения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- формирования умений решения профессиональных задач с использованием математического аппарата.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</w:rPr>
      </w:pPr>
      <w:r w:rsidRPr="006E0AAA">
        <w:rPr>
          <w:rFonts w:ascii="Times New Roman CYR" w:hAnsi="Times New Roman CYR" w:cs="Times New Roman CYR"/>
          <w:b/>
        </w:rPr>
        <w:t xml:space="preserve">Образовательные результаты </w:t>
      </w:r>
    </w:p>
    <w:p w:rsidR="00526DE0" w:rsidRPr="006E0AAA" w:rsidRDefault="00526DE0" w:rsidP="00526DE0">
      <w:pPr>
        <w:rPr>
          <w:rFonts w:ascii="Times New Roman CYR" w:hAnsi="Times New Roman CYR" w:cs="Times New Roman CYR"/>
          <w:b/>
        </w:rPr>
      </w:pPr>
      <w:r w:rsidRPr="006E0AAA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0"/>
        <w:gridCol w:w="1516"/>
        <w:gridCol w:w="2063"/>
        <w:gridCol w:w="1136"/>
        <w:gridCol w:w="1787"/>
      </w:tblGrid>
      <w:tr w:rsidR="00526DE0" w:rsidRPr="006E0AAA" w:rsidTr="00CD02E1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E0AAA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E0AA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6E0AAA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E0AA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6E0AAA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E0AAA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26DE0" w:rsidRPr="006E0AAA" w:rsidTr="00CD02E1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6E0AAA">
              <w:rPr>
                <w:rFonts w:ascii="Times New Roman CYR" w:hAnsi="Times New Roman CYR" w:cs="Times New Roman CYR"/>
              </w:rPr>
              <w:t>ОР.2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</w:pPr>
            <w:r w:rsidRPr="006E0AAA">
              <w:t xml:space="preserve">Демонстрирует умения использовать естественнонаучные, математические знания и методы </w:t>
            </w:r>
            <w:r w:rsidRPr="006E0AAA">
              <w:lastRenderedPageBreak/>
              <w:t>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26DE0" w:rsidRPr="006E0AAA" w:rsidRDefault="00526DE0" w:rsidP="00CD02E1">
            <w:pPr>
              <w:tabs>
                <w:tab w:val="left" w:pos="318"/>
              </w:tabs>
              <w:jc w:val="both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6E0AAA">
              <w:lastRenderedPageBreak/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r w:rsidRPr="006E0AAA">
              <w:t xml:space="preserve">Демонстрирует умение использовать возможности образовательной среды для достижения </w:t>
            </w:r>
            <w:r w:rsidRPr="006E0AAA">
              <w:lastRenderedPageBreak/>
              <w:t xml:space="preserve">личностных, метапредметных и предметных результатов обучения средствами математики; владение современными знаниями о математике 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ОК-3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lastRenderedPageBreak/>
              <w:t>ПК-4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jc w:val="both"/>
            </w:pPr>
          </w:p>
          <w:p w:rsidR="00526DE0" w:rsidRPr="006E0AAA" w:rsidRDefault="00526DE0" w:rsidP="00CD02E1">
            <w:pPr>
              <w:jc w:val="both"/>
            </w:pPr>
          </w:p>
          <w:p w:rsidR="00526DE0" w:rsidRPr="006E0AAA" w:rsidRDefault="00526DE0" w:rsidP="00CD02E1">
            <w:pPr>
              <w:jc w:val="both"/>
            </w:pPr>
          </w:p>
          <w:p w:rsidR="00526DE0" w:rsidRPr="006E0AAA" w:rsidRDefault="00526DE0" w:rsidP="00CD02E1">
            <w:pPr>
              <w:jc w:val="both"/>
            </w:pPr>
          </w:p>
          <w:p w:rsidR="00526DE0" w:rsidRPr="006E0AAA" w:rsidRDefault="00526DE0" w:rsidP="00CD02E1">
            <w:pPr>
              <w:jc w:val="both"/>
            </w:pPr>
            <w:r w:rsidRPr="006E0AAA">
              <w:t>1)самостоятельная работа</w:t>
            </w:r>
          </w:p>
          <w:p w:rsidR="00526DE0" w:rsidRPr="006E0AAA" w:rsidRDefault="00526DE0" w:rsidP="00CD02E1">
            <w:pPr>
              <w:jc w:val="both"/>
            </w:pPr>
            <w:r w:rsidRPr="006E0AAA">
              <w:lastRenderedPageBreak/>
              <w:t>2)контрольная работа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6E0AAA">
        <w:rPr>
          <w:b/>
          <w:bCs/>
        </w:rPr>
        <w:lastRenderedPageBreak/>
        <w:t xml:space="preserve">5. </w:t>
      </w:r>
      <w:r w:rsidRPr="006E0AAA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6E0AAA">
        <w:rPr>
          <w:bCs/>
          <w:i/>
        </w:rPr>
        <w:t xml:space="preserve">5.1. </w:t>
      </w:r>
      <w:r w:rsidRPr="006E0AAA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28"/>
        <w:gridCol w:w="926"/>
        <w:gridCol w:w="1016"/>
        <w:gridCol w:w="1298"/>
        <w:gridCol w:w="1154"/>
        <w:gridCol w:w="1149"/>
      </w:tblGrid>
      <w:tr w:rsidR="00526DE0" w:rsidRPr="006E0AAA" w:rsidTr="00CD02E1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</w:pPr>
            <w:r w:rsidRPr="006E0AAA">
              <w:t>Раздел дисциплины</w:t>
            </w:r>
          </w:p>
        </w:tc>
        <w:tc>
          <w:tcPr>
            <w:tcW w:w="2296" w:type="pct"/>
            <w:gridSpan w:val="4"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</w:pPr>
            <w:r w:rsidRPr="006E0AAA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</w:pPr>
            <w:r w:rsidRPr="006E0AAA">
              <w:t>Итого</w:t>
            </w:r>
          </w:p>
          <w:p w:rsidR="00526DE0" w:rsidRPr="006E0AAA" w:rsidRDefault="00526DE0" w:rsidP="00CD02E1">
            <w:pPr>
              <w:jc w:val="center"/>
            </w:pPr>
            <w:r w:rsidRPr="006E0AAA">
              <w:t>по разделам</w:t>
            </w:r>
          </w:p>
          <w:p w:rsidR="00526DE0" w:rsidRPr="006E0AAA" w:rsidRDefault="00526DE0" w:rsidP="00CD02E1">
            <w:pPr>
              <w:jc w:val="center"/>
            </w:pPr>
            <w:r w:rsidRPr="006E0AAA">
              <w:t>дисциплины</w:t>
            </w:r>
          </w:p>
        </w:tc>
      </w:tr>
      <w:tr w:rsidR="00526DE0" w:rsidRPr="006E0AAA" w:rsidTr="00CD02E1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</w:pPr>
            <w:r w:rsidRPr="006E0AAA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</w:pPr>
            <w:r w:rsidRPr="006E0AAA">
              <w:t>Практические занятия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</w:pPr>
            <w:r w:rsidRPr="006E0AAA">
              <w:t>Самостоятельная работа</w:t>
            </w:r>
          </w:p>
        </w:tc>
        <w:tc>
          <w:tcPr>
            <w:tcW w:w="603" w:type="pct"/>
          </w:tcPr>
          <w:p w:rsidR="00526DE0" w:rsidRPr="006E0AAA" w:rsidRDefault="00526DE0" w:rsidP="00CD02E1">
            <w:pPr>
              <w:jc w:val="center"/>
            </w:pPr>
            <w:r w:rsidRPr="006E0AAA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</w:p>
        </w:tc>
      </w:tr>
      <w:tr w:rsidR="00526DE0" w:rsidRPr="006E0AAA" w:rsidTr="00CD02E1">
        <w:trPr>
          <w:cantSplit/>
        </w:trPr>
        <w:tc>
          <w:tcPr>
            <w:tcW w:w="2104" w:type="pct"/>
            <w:shd w:val="clear" w:color="auto" w:fill="auto"/>
          </w:tcPr>
          <w:p w:rsidR="00526DE0" w:rsidRPr="006E0AAA" w:rsidRDefault="00526DE0" w:rsidP="00CD02E1">
            <w:pPr>
              <w:rPr>
                <w:b/>
              </w:rPr>
            </w:pPr>
            <w:r w:rsidRPr="006E0AAA">
              <w:rPr>
                <w:b/>
              </w:rPr>
              <w:t xml:space="preserve">Раздел 1. </w:t>
            </w:r>
            <w:r w:rsidRPr="006E0AAA">
              <w:rPr>
                <w:b/>
                <w:sz w:val="19"/>
                <w:szCs w:val="19"/>
              </w:rPr>
              <w:t>Действительные числа</w:t>
            </w:r>
          </w:p>
        </w:tc>
        <w:tc>
          <w:tcPr>
            <w:tcW w:w="484" w:type="pct"/>
            <w:shd w:val="clear" w:color="auto" w:fill="auto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20</w:t>
            </w:r>
          </w:p>
        </w:tc>
        <w:tc>
          <w:tcPr>
            <w:tcW w:w="603" w:type="pct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38</w:t>
            </w:r>
          </w:p>
        </w:tc>
      </w:tr>
      <w:tr w:rsidR="00526DE0" w:rsidRPr="006E0AAA" w:rsidTr="00CD02E1">
        <w:trPr>
          <w:cantSplit/>
        </w:trPr>
        <w:tc>
          <w:tcPr>
            <w:tcW w:w="2104" w:type="pct"/>
            <w:shd w:val="clear" w:color="auto" w:fill="auto"/>
          </w:tcPr>
          <w:p w:rsidR="00526DE0" w:rsidRPr="006E0AAA" w:rsidRDefault="00526DE0" w:rsidP="00CD02E1">
            <w:r w:rsidRPr="006E0AAA">
              <w:t xml:space="preserve">1.1. </w:t>
            </w:r>
            <w:r w:rsidRPr="006E0AAA">
              <w:rPr>
                <w:sz w:val="19"/>
                <w:szCs w:val="19"/>
              </w:rPr>
              <w:t>Натуральные числа. Метод математической индукции.</w:t>
            </w:r>
          </w:p>
        </w:tc>
        <w:tc>
          <w:tcPr>
            <w:tcW w:w="484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2</w:t>
            </w:r>
          </w:p>
        </w:tc>
        <w:tc>
          <w:tcPr>
            <w:tcW w:w="531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4</w:t>
            </w:r>
          </w:p>
        </w:tc>
        <w:tc>
          <w:tcPr>
            <w:tcW w:w="678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6</w:t>
            </w:r>
          </w:p>
        </w:tc>
        <w:tc>
          <w:tcPr>
            <w:tcW w:w="603" w:type="pct"/>
          </w:tcPr>
          <w:p w:rsidR="00526DE0" w:rsidRPr="006E0AAA" w:rsidRDefault="00526DE0" w:rsidP="00CD02E1">
            <w:pPr>
              <w:jc w:val="center"/>
            </w:pPr>
            <w:r w:rsidRPr="006E0AAA">
              <w:t>2</w:t>
            </w:r>
          </w:p>
        </w:tc>
        <w:tc>
          <w:tcPr>
            <w:tcW w:w="600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14</w:t>
            </w:r>
          </w:p>
        </w:tc>
      </w:tr>
      <w:tr w:rsidR="00526DE0" w:rsidRPr="006E0AAA" w:rsidTr="00CD02E1">
        <w:trPr>
          <w:cantSplit/>
        </w:trPr>
        <w:tc>
          <w:tcPr>
            <w:tcW w:w="2104" w:type="pct"/>
            <w:shd w:val="clear" w:color="auto" w:fill="auto"/>
          </w:tcPr>
          <w:p w:rsidR="00526DE0" w:rsidRPr="006E0AAA" w:rsidRDefault="00526DE0" w:rsidP="00CD02E1">
            <w:r w:rsidRPr="006E0AAA">
              <w:t>1.2.</w:t>
            </w:r>
            <w:r w:rsidRPr="006E0AAA">
              <w:rPr>
                <w:sz w:val="19"/>
                <w:szCs w:val="19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484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2</w:t>
            </w:r>
          </w:p>
        </w:tc>
        <w:tc>
          <w:tcPr>
            <w:tcW w:w="678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7</w:t>
            </w:r>
          </w:p>
        </w:tc>
        <w:tc>
          <w:tcPr>
            <w:tcW w:w="603" w:type="pct"/>
          </w:tcPr>
          <w:p w:rsidR="00526DE0" w:rsidRPr="006E0AAA" w:rsidRDefault="00526DE0" w:rsidP="00CD02E1">
            <w:pPr>
              <w:jc w:val="center"/>
            </w:pPr>
            <w:r w:rsidRPr="006E0AAA">
              <w:t>3</w:t>
            </w:r>
          </w:p>
        </w:tc>
        <w:tc>
          <w:tcPr>
            <w:tcW w:w="600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12</w:t>
            </w:r>
          </w:p>
        </w:tc>
      </w:tr>
      <w:tr w:rsidR="00526DE0" w:rsidRPr="006E0AAA" w:rsidTr="00CD02E1">
        <w:tc>
          <w:tcPr>
            <w:tcW w:w="2104" w:type="pct"/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 xml:space="preserve">1.3. </w:t>
            </w:r>
            <w:r w:rsidRPr="006E0AAA">
              <w:rPr>
                <w:sz w:val="19"/>
                <w:szCs w:val="19"/>
              </w:rPr>
              <w:t>Решение уравнений и неравенств, содержащих знак модуля</w:t>
            </w:r>
          </w:p>
        </w:tc>
        <w:tc>
          <w:tcPr>
            <w:tcW w:w="484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2</w:t>
            </w:r>
          </w:p>
        </w:tc>
        <w:tc>
          <w:tcPr>
            <w:tcW w:w="678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7</w:t>
            </w:r>
          </w:p>
        </w:tc>
        <w:tc>
          <w:tcPr>
            <w:tcW w:w="603" w:type="pct"/>
          </w:tcPr>
          <w:p w:rsidR="00526DE0" w:rsidRPr="006E0AAA" w:rsidRDefault="00526DE0" w:rsidP="00CD02E1">
            <w:pPr>
              <w:jc w:val="center"/>
            </w:pPr>
            <w:r w:rsidRPr="006E0AAA">
              <w:t>3</w:t>
            </w:r>
          </w:p>
        </w:tc>
        <w:tc>
          <w:tcPr>
            <w:tcW w:w="600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12</w:t>
            </w:r>
          </w:p>
        </w:tc>
      </w:tr>
      <w:tr w:rsidR="00526DE0" w:rsidRPr="006E0AAA" w:rsidTr="00CD02E1">
        <w:tc>
          <w:tcPr>
            <w:tcW w:w="2104" w:type="pct"/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rPr>
                <w:b/>
              </w:rPr>
              <w:t xml:space="preserve">Раздел 2. </w:t>
            </w:r>
            <w:r w:rsidRPr="006E0AAA">
              <w:rPr>
                <w:b/>
                <w:sz w:val="19"/>
                <w:szCs w:val="19"/>
              </w:rPr>
              <w:t>Ограниченные и неограниченные множества</w:t>
            </w:r>
          </w:p>
        </w:tc>
        <w:tc>
          <w:tcPr>
            <w:tcW w:w="484" w:type="pct"/>
            <w:shd w:val="clear" w:color="auto" w:fill="auto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6</w:t>
            </w:r>
          </w:p>
        </w:tc>
        <w:tc>
          <w:tcPr>
            <w:tcW w:w="531" w:type="pct"/>
            <w:shd w:val="clear" w:color="auto" w:fill="auto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16</w:t>
            </w:r>
          </w:p>
        </w:tc>
        <w:tc>
          <w:tcPr>
            <w:tcW w:w="603" w:type="pct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4</w:t>
            </w:r>
          </w:p>
        </w:tc>
        <w:tc>
          <w:tcPr>
            <w:tcW w:w="600" w:type="pct"/>
            <w:shd w:val="clear" w:color="auto" w:fill="auto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34</w:t>
            </w:r>
          </w:p>
        </w:tc>
      </w:tr>
      <w:tr w:rsidR="00526DE0" w:rsidRPr="006E0AAA" w:rsidTr="00CD02E1">
        <w:tc>
          <w:tcPr>
            <w:tcW w:w="2104" w:type="pct"/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2.1.</w:t>
            </w:r>
            <w:r w:rsidRPr="006E0AAA">
              <w:rPr>
                <w:sz w:val="19"/>
                <w:szCs w:val="19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484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2</w:t>
            </w:r>
          </w:p>
        </w:tc>
        <w:tc>
          <w:tcPr>
            <w:tcW w:w="531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4</w:t>
            </w:r>
          </w:p>
        </w:tc>
        <w:tc>
          <w:tcPr>
            <w:tcW w:w="678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8</w:t>
            </w:r>
          </w:p>
        </w:tc>
        <w:tc>
          <w:tcPr>
            <w:tcW w:w="603" w:type="pct"/>
          </w:tcPr>
          <w:p w:rsidR="00526DE0" w:rsidRPr="006E0AAA" w:rsidRDefault="00526DE0" w:rsidP="00CD02E1">
            <w:pPr>
              <w:jc w:val="center"/>
            </w:pPr>
            <w:r w:rsidRPr="006E0AAA">
              <w:t>2</w:t>
            </w:r>
          </w:p>
        </w:tc>
        <w:tc>
          <w:tcPr>
            <w:tcW w:w="600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16</w:t>
            </w:r>
          </w:p>
        </w:tc>
      </w:tr>
      <w:tr w:rsidR="00526DE0" w:rsidRPr="006E0AAA" w:rsidTr="00CD02E1">
        <w:tc>
          <w:tcPr>
            <w:tcW w:w="2104" w:type="pct"/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2.2.</w:t>
            </w:r>
            <w:r w:rsidRPr="006E0AAA">
              <w:rPr>
                <w:sz w:val="19"/>
                <w:szCs w:val="19"/>
              </w:rPr>
              <w:t xml:space="preserve"> Верхняя и нижняя грани числовых множеств.</w:t>
            </w:r>
          </w:p>
        </w:tc>
        <w:tc>
          <w:tcPr>
            <w:tcW w:w="484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4</w:t>
            </w:r>
          </w:p>
        </w:tc>
        <w:tc>
          <w:tcPr>
            <w:tcW w:w="531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4</w:t>
            </w:r>
          </w:p>
        </w:tc>
        <w:tc>
          <w:tcPr>
            <w:tcW w:w="678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8</w:t>
            </w:r>
          </w:p>
        </w:tc>
        <w:tc>
          <w:tcPr>
            <w:tcW w:w="603" w:type="pct"/>
          </w:tcPr>
          <w:p w:rsidR="00526DE0" w:rsidRPr="006E0AAA" w:rsidRDefault="00526DE0" w:rsidP="00CD02E1">
            <w:pPr>
              <w:jc w:val="center"/>
            </w:pPr>
            <w:r w:rsidRPr="006E0AAA">
              <w:t>2</w:t>
            </w:r>
          </w:p>
        </w:tc>
        <w:tc>
          <w:tcPr>
            <w:tcW w:w="600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  <w:r w:rsidRPr="006E0AAA">
              <w:t>18</w:t>
            </w:r>
          </w:p>
        </w:tc>
      </w:tr>
      <w:tr w:rsidR="00526DE0" w:rsidRPr="006E0AAA" w:rsidTr="00CD02E1">
        <w:tc>
          <w:tcPr>
            <w:tcW w:w="2104" w:type="pct"/>
            <w:shd w:val="clear" w:color="auto" w:fill="auto"/>
          </w:tcPr>
          <w:p w:rsidR="00526DE0" w:rsidRPr="006E0AAA" w:rsidRDefault="00526DE0" w:rsidP="00CD02E1">
            <w:pPr>
              <w:jc w:val="both"/>
            </w:pPr>
            <w:r w:rsidRPr="006E0AAA">
              <w:t>2.3</w:t>
            </w:r>
          </w:p>
        </w:tc>
        <w:tc>
          <w:tcPr>
            <w:tcW w:w="484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</w:p>
        </w:tc>
        <w:tc>
          <w:tcPr>
            <w:tcW w:w="678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</w:p>
        </w:tc>
        <w:tc>
          <w:tcPr>
            <w:tcW w:w="603" w:type="pct"/>
          </w:tcPr>
          <w:p w:rsidR="00526DE0" w:rsidRPr="006E0AAA" w:rsidRDefault="00526DE0" w:rsidP="00CD02E1">
            <w:pPr>
              <w:jc w:val="center"/>
            </w:pPr>
          </w:p>
        </w:tc>
        <w:tc>
          <w:tcPr>
            <w:tcW w:w="600" w:type="pct"/>
            <w:shd w:val="clear" w:color="auto" w:fill="auto"/>
          </w:tcPr>
          <w:p w:rsidR="00526DE0" w:rsidRPr="006E0AAA" w:rsidRDefault="00526DE0" w:rsidP="00CD02E1">
            <w:pPr>
              <w:jc w:val="center"/>
            </w:pPr>
          </w:p>
        </w:tc>
      </w:tr>
      <w:tr w:rsidR="00526DE0" w:rsidRPr="006E0AAA" w:rsidTr="00CD02E1">
        <w:tc>
          <w:tcPr>
            <w:tcW w:w="2104" w:type="pct"/>
            <w:shd w:val="clear" w:color="auto" w:fill="auto"/>
          </w:tcPr>
          <w:p w:rsidR="00526DE0" w:rsidRPr="006E0AAA" w:rsidRDefault="00526DE0" w:rsidP="00CD02E1">
            <w:pPr>
              <w:rPr>
                <w:b/>
              </w:rPr>
            </w:pPr>
            <w:r w:rsidRPr="006E0AAA">
              <w:rPr>
                <w:b/>
              </w:rPr>
              <w:t>Итого:</w:t>
            </w:r>
          </w:p>
        </w:tc>
        <w:tc>
          <w:tcPr>
            <w:tcW w:w="484" w:type="pct"/>
            <w:shd w:val="clear" w:color="auto" w:fill="auto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8</w:t>
            </w:r>
          </w:p>
        </w:tc>
        <w:tc>
          <w:tcPr>
            <w:tcW w:w="531" w:type="pct"/>
            <w:shd w:val="clear" w:color="auto" w:fill="auto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16</w:t>
            </w:r>
          </w:p>
        </w:tc>
        <w:tc>
          <w:tcPr>
            <w:tcW w:w="678" w:type="pct"/>
            <w:shd w:val="clear" w:color="auto" w:fill="auto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36</w:t>
            </w:r>
          </w:p>
        </w:tc>
        <w:tc>
          <w:tcPr>
            <w:tcW w:w="603" w:type="pct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12</w:t>
            </w:r>
          </w:p>
        </w:tc>
        <w:tc>
          <w:tcPr>
            <w:tcW w:w="600" w:type="pct"/>
            <w:shd w:val="clear" w:color="auto" w:fill="auto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  <w:r w:rsidRPr="006E0AAA">
              <w:rPr>
                <w:b/>
              </w:rPr>
              <w:t>72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5.2. Методы обучения</w:t>
      </w:r>
    </w:p>
    <w:p w:rsidR="00526DE0" w:rsidRPr="006E0AAA" w:rsidRDefault="00526DE0" w:rsidP="00526DE0">
      <w:pPr>
        <w:ind w:firstLine="709"/>
        <w:jc w:val="both"/>
      </w:pPr>
      <w:r w:rsidRPr="006E0AAA">
        <w:t>При изучении дисциплины рекомендуется применение технологии проблемного обучения, интерактивных технологий.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6. Технологическая карта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4"/>
        <w:gridCol w:w="1419"/>
        <w:gridCol w:w="1647"/>
        <w:gridCol w:w="1918"/>
        <w:gridCol w:w="1374"/>
        <w:gridCol w:w="1102"/>
        <w:gridCol w:w="831"/>
        <w:gridCol w:w="796"/>
      </w:tblGrid>
      <w:tr w:rsidR="00526DE0" w:rsidRPr="006E0AAA" w:rsidTr="00CD02E1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Виды учебной деятельности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Балл за конкретное задание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(</w:t>
            </w:r>
            <w:r w:rsidRPr="006E0AAA">
              <w:rPr>
                <w:bCs/>
                <w:lang w:val="en-US"/>
              </w:rPr>
              <w:t>min</w:t>
            </w:r>
            <w:r w:rsidRPr="006E0AAA">
              <w:rPr>
                <w:bCs/>
              </w:rPr>
              <w:t>-</w:t>
            </w:r>
            <w:r w:rsidRPr="006E0AAA">
              <w:rPr>
                <w:bCs/>
                <w:lang w:val="en-US"/>
              </w:rPr>
              <w:t>max</w:t>
            </w:r>
            <w:r w:rsidRPr="006E0AAA">
              <w:rPr>
                <w:bCs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Баллы</w:t>
            </w:r>
          </w:p>
        </w:tc>
      </w:tr>
      <w:tr w:rsidR="00526DE0" w:rsidRPr="006E0AAA" w:rsidTr="00CD02E1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Максимальный</w:t>
            </w:r>
          </w:p>
        </w:tc>
      </w:tr>
      <w:tr w:rsidR="00526DE0" w:rsidRPr="006E0AAA" w:rsidTr="00CD02E1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lastRenderedPageBreak/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r w:rsidRPr="006E0AAA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 xml:space="preserve">Самостоятельная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Разноуровневые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20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40</w:t>
            </w:r>
          </w:p>
        </w:tc>
      </w:tr>
      <w:tr w:rsidR="00526DE0" w:rsidRPr="006E0AAA" w:rsidTr="00CD02E1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r w:rsidRPr="006E0AAA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 xml:space="preserve">Контрольная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Разноуровневая контрольная работа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5- 8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35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60</w:t>
            </w:r>
          </w:p>
        </w:tc>
      </w:tr>
      <w:tr w:rsidR="00526DE0" w:rsidRPr="006E0AAA" w:rsidTr="00CD02E1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Итого: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Cs/>
              </w:rPr>
            </w:pPr>
            <w:r w:rsidRPr="006E0AAA">
              <w:rPr>
                <w:bCs/>
              </w:rPr>
              <w:t>100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7. Учебно-методическое и информационное обеспечение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</w:rPr>
        <w:t xml:space="preserve">7.1. </w:t>
      </w:r>
      <w:r w:rsidRPr="006E0AAA">
        <w:rPr>
          <w:bCs/>
          <w:i/>
          <w:iCs/>
        </w:rPr>
        <w:t>Основная литература</w:t>
      </w:r>
    </w:p>
    <w:p w:rsidR="00526DE0" w:rsidRPr="006E0AAA" w:rsidRDefault="00526DE0" w:rsidP="00526DE0">
      <w:pPr>
        <w:ind w:firstLine="709"/>
      </w:pPr>
      <w:r w:rsidRPr="006E0AAA">
        <w:t xml:space="preserve">1. </w:t>
      </w:r>
      <w:r w:rsidRPr="006E0AAA">
        <w:rPr>
          <w:sz w:val="23"/>
          <w:szCs w:val="23"/>
        </w:rPr>
        <w:t>Шабаршина, И.С. Математика: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Ростов-на-Дону; Таганрог: Издательство Южного федерального университета, 2017. - Ч. 1. - 163 с. : ил. - Библиогр.: с. 159 - ISBN 978-5-9275-2431-0 ; То же [Электронный ресурс]. - URL: </w:t>
      </w:r>
      <w:hyperlink r:id="rId47" w:history="1">
        <w:r w:rsidRPr="006E0AAA">
          <w:rPr>
            <w:rStyle w:val="af0"/>
            <w:color w:val="auto"/>
            <w:sz w:val="23"/>
            <w:szCs w:val="23"/>
          </w:rPr>
          <w:t>http://biblioclub.ru/index.php?page=book&amp;id=500053</w:t>
        </w:r>
      </w:hyperlink>
    </w:p>
    <w:p w:rsidR="00526DE0" w:rsidRPr="006E0AAA" w:rsidRDefault="00526DE0" w:rsidP="00526DE0">
      <w:pPr>
        <w:ind w:firstLine="709"/>
        <w:rPr>
          <w:bCs/>
          <w:iCs/>
        </w:rPr>
      </w:pPr>
      <w:r w:rsidRPr="006E0AAA">
        <w:t xml:space="preserve">2. </w:t>
      </w:r>
      <w:r w:rsidRPr="006E0AAA">
        <w:rPr>
          <w:sz w:val="23"/>
          <w:szCs w:val="23"/>
        </w:rPr>
        <w:t>Фоминых, Е.И. Математика: практикум : учебное пособие / Е.И. Фоминых. - Минск : РИПО, 2017. - 440 с. - Библиогр.: с. 320 - ISBN 978-985-503-702-7 ; То же [Электронный ресурс]. - URL: </w:t>
      </w:r>
      <w:hyperlink r:id="rId48" w:history="1">
        <w:r w:rsidRPr="006E0AAA">
          <w:rPr>
            <w:rStyle w:val="af0"/>
            <w:color w:val="auto"/>
            <w:sz w:val="23"/>
            <w:szCs w:val="23"/>
          </w:rPr>
          <w:t>http://biblioclub.ru/index.php?page=book&amp;id=487914</w:t>
        </w:r>
      </w:hyperlink>
      <w:r w:rsidRPr="006E0AAA">
        <w:rPr>
          <w:sz w:val="23"/>
          <w:szCs w:val="23"/>
        </w:rPr>
        <w:t> </w:t>
      </w:r>
      <w:r w:rsidRPr="006E0AAA">
        <w:t xml:space="preserve">. 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7.2. Дополнительная литература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E0AAA">
        <w:rPr>
          <w:bCs/>
          <w:iCs/>
        </w:rPr>
        <w:t>1</w:t>
      </w:r>
      <w:r w:rsidRPr="006E0AAA">
        <w:rPr>
          <w:bCs/>
          <w:i/>
          <w:iCs/>
        </w:rPr>
        <w:t>.</w:t>
      </w:r>
      <w:r w:rsidRPr="006E0AAA">
        <w:rPr>
          <w:sz w:val="19"/>
          <w:szCs w:val="19"/>
        </w:rPr>
        <w:t xml:space="preserve"> </w:t>
      </w:r>
      <w:r w:rsidRPr="006E0AAA">
        <w:rPr>
          <w:sz w:val="23"/>
          <w:szCs w:val="23"/>
        </w:rPr>
        <w:t>Балдин, К.В. Высшая математика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 </w:t>
      </w:r>
      <w:hyperlink r:id="rId49" w:history="1">
        <w:r w:rsidRPr="006E0AAA">
          <w:rPr>
            <w:rStyle w:val="af0"/>
            <w:color w:val="auto"/>
            <w:sz w:val="23"/>
            <w:szCs w:val="23"/>
          </w:rPr>
          <w:t>http://biblioclub.ru/index.php?page=book&amp;id=79497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1.</w:t>
      </w:r>
      <w:r w:rsidRPr="006E0AAA">
        <w:rPr>
          <w:sz w:val="19"/>
          <w:szCs w:val="19"/>
        </w:rPr>
        <w:t xml:space="preserve"> </w:t>
      </w:r>
      <w:r w:rsidRPr="006E0AAA">
        <w:rPr>
          <w:sz w:val="23"/>
          <w:szCs w:val="23"/>
        </w:rPr>
        <w:t>Высшая математика для экономистов : учебник / Н.Ш. Кремер, Б.А. Путко, И.М. Тришин, М.Н. 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 </w:t>
      </w:r>
      <w:hyperlink r:id="rId50" w:history="1">
        <w:r w:rsidRPr="006E0AAA">
          <w:rPr>
            <w:rStyle w:val="af0"/>
            <w:color w:val="auto"/>
            <w:sz w:val="23"/>
            <w:szCs w:val="23"/>
          </w:rPr>
          <w:t>http://biblioclub.ru/index.php?page=book&amp;id=114541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6E0AAA">
        <w:t xml:space="preserve">1. </w:t>
      </w:r>
      <w:r w:rsidRPr="006E0AAA">
        <w:rPr>
          <w:sz w:val="23"/>
          <w:szCs w:val="23"/>
        </w:rPr>
        <w:t>Краткий курс высшей математики: учебник / К.В. Балдин, Ф.К. Балдин, В.И. Джеффаль и др. ; под общ. ред. К.В. Балдина. - 2-е изд. - Москва : Издательско-торговая корпорация «Дашков и К°», 2017. - 512 с. : табл., граф., схем., ил. - Библиогр. в кн. - ISBN 978-5-394-02103-9; То же [Электронный ресурс] - URL: </w:t>
      </w:r>
      <w:hyperlink r:id="rId51" w:history="1">
        <w:r w:rsidRPr="006E0AAA">
          <w:rPr>
            <w:sz w:val="23"/>
            <w:szCs w:val="23"/>
          </w:rPr>
          <w:t>http://biblioclub.ru/index.php?page=book&amp;id=450751</w:t>
        </w:r>
      </w:hyperlink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8. Фонды оценочных средств</w:t>
      </w:r>
    </w:p>
    <w:p w:rsidR="00526DE0" w:rsidRPr="006E0AAA" w:rsidRDefault="00526DE0" w:rsidP="00526DE0">
      <w:pPr>
        <w:ind w:firstLine="709"/>
        <w:jc w:val="both"/>
        <w:rPr>
          <w:spacing w:val="-4"/>
        </w:rPr>
      </w:pPr>
      <w:r w:rsidRPr="006E0AAA">
        <w:rPr>
          <w:spacing w:val="-4"/>
        </w:rPr>
        <w:t>Фонд оценочных средств представлен в Приложении 1.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9.1. Описание материально-технической базы</w:t>
      </w:r>
    </w:p>
    <w:p w:rsidR="00526DE0" w:rsidRPr="006E0AAA" w:rsidRDefault="00526DE0" w:rsidP="00526DE0">
      <w:pPr>
        <w:ind w:firstLine="709"/>
        <w:jc w:val="both"/>
        <w:rPr>
          <w:bCs/>
        </w:rPr>
      </w:pPr>
      <w:r w:rsidRPr="006E0AAA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6E0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rPr>
          <w:bCs/>
        </w:rPr>
      </w:pPr>
      <w:r w:rsidRPr="006E0AAA">
        <w:rPr>
          <w:bCs/>
        </w:rPr>
        <w:t xml:space="preserve">Перечень программного обеспечения. Пакет </w:t>
      </w:r>
      <w:r w:rsidRPr="006E0AAA">
        <w:rPr>
          <w:bCs/>
          <w:lang w:val="en-US"/>
        </w:rPr>
        <w:t>MSOffice</w:t>
      </w:r>
      <w:r w:rsidRPr="006E0AAA">
        <w:rPr>
          <w:bCs/>
        </w:rPr>
        <w:t xml:space="preserve">, </w:t>
      </w:r>
      <w:r w:rsidRPr="006E0AAA">
        <w:rPr>
          <w:bCs/>
          <w:lang w:val="en-US"/>
        </w:rPr>
        <w:t>LMSMoodle</w:t>
      </w:r>
      <w:r w:rsidRPr="006E0AAA">
        <w:rPr>
          <w:bCs/>
        </w:rPr>
        <w:t>, Интернет браузер и т.д.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center"/>
        <w:rPr>
          <w:bCs/>
        </w:rPr>
      </w:pPr>
      <w:r w:rsidRPr="006E0AAA">
        <w:rPr>
          <w:bCs/>
        </w:rPr>
        <w:t>Перечень информационных справочных систем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jc w:val="both"/>
            </w:pPr>
            <w:r w:rsidRPr="006E0AAA">
              <w:t>ЭБС «Университетская библиотека онлайн»</w:t>
            </w:r>
          </w:p>
        </w:tc>
      </w:tr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jc w:val="both"/>
            </w:pPr>
            <w:r w:rsidRPr="006E0AAA">
              <w:t>Научная электронная библиотека</w:t>
            </w:r>
          </w:p>
        </w:tc>
      </w:tr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jc w:val="both"/>
            </w:pPr>
            <w:r w:rsidRPr="006E0AAA">
              <w:t xml:space="preserve">Универсальные базы данных изданий </w:t>
            </w:r>
          </w:p>
        </w:tc>
      </w:tr>
    </w:tbl>
    <w:p w:rsidR="00526DE0" w:rsidRPr="006E0AAA" w:rsidRDefault="00526DE0" w:rsidP="00526DE0">
      <w:pPr>
        <w:spacing w:line="276" w:lineRule="auto"/>
        <w:jc w:val="center"/>
        <w:rPr>
          <w:b/>
        </w:rPr>
      </w:pPr>
    </w:p>
    <w:p w:rsidR="00526DE0" w:rsidRPr="006E0AAA" w:rsidRDefault="00526DE0" w:rsidP="00526DE0">
      <w:pPr>
        <w:ind w:left="360"/>
        <w:jc w:val="both"/>
      </w:pPr>
    </w:p>
    <w:p w:rsidR="00526DE0" w:rsidRPr="006E0AAA" w:rsidRDefault="00526DE0" w:rsidP="00526DE0">
      <w:pPr>
        <w:jc w:val="center"/>
        <w:rPr>
          <w:b/>
        </w:rPr>
      </w:pPr>
      <w:r w:rsidRPr="006E0AAA">
        <w:rPr>
          <w:b/>
        </w:rPr>
        <w:t>5.6. ПРОГРАММА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6E0AAA">
        <w:rPr>
          <w:b/>
          <w:bCs/>
        </w:rPr>
        <w:t>«</w:t>
      </w:r>
      <w:r w:rsidRPr="006E0AAA">
        <w:rPr>
          <w:b/>
        </w:rPr>
        <w:t>СТАТИСТИКА</w:t>
      </w:r>
      <w:r w:rsidRPr="006E0AAA">
        <w:rPr>
          <w:b/>
          <w:bCs/>
        </w:rPr>
        <w:t>»</w:t>
      </w:r>
    </w:p>
    <w:p w:rsidR="00526DE0" w:rsidRPr="006E0AAA" w:rsidRDefault="00526DE0" w:rsidP="00526DE0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1. Пояснительная записка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 xml:space="preserve">Дисциплина «Статистика» включена в систему подготовки студентов, осваивающих модуль  «Основы научных знаний» по направлению подготовки 44.03.05 «Педагогическое образование (с двумя профилями подготовки)». 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2. Место в структуре модуля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E0AAA">
        <w:t>Дисциплина «Статистика» является дисциплиной по выбору для изучения в образовательном  модуле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E0AAA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3. Цели и задачи</w:t>
      </w:r>
    </w:p>
    <w:p w:rsidR="00526DE0" w:rsidRPr="006E0AAA" w:rsidRDefault="00526DE0" w:rsidP="00526DE0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6E0AAA">
        <w:rPr>
          <w:b/>
        </w:rPr>
        <w:t>Целью</w:t>
      </w:r>
      <w:r w:rsidRPr="006E0AAA">
        <w:t xml:space="preserve"> освоения дисциплины "Статистика" является изучение в теории и на практике основ</w:t>
      </w:r>
      <w:r w:rsidRPr="006E0AAA">
        <w:softHyphen/>
        <w:t>ных направлений и методов статистического анализа.</w:t>
      </w:r>
    </w:p>
    <w:p w:rsidR="00526DE0" w:rsidRPr="006E0AAA" w:rsidRDefault="00526DE0" w:rsidP="00526DE0">
      <w:pPr>
        <w:ind w:firstLine="709"/>
        <w:jc w:val="both"/>
        <w:rPr>
          <w:bCs/>
          <w:iCs/>
        </w:rPr>
      </w:pPr>
      <w:r w:rsidRPr="006E0AAA">
        <w:rPr>
          <w:b/>
          <w:bCs/>
          <w:iCs/>
        </w:rPr>
        <w:t xml:space="preserve">Задачи </w:t>
      </w:r>
      <w:r w:rsidRPr="006E0AAA">
        <w:rPr>
          <w:bCs/>
          <w:iCs/>
        </w:rPr>
        <w:t xml:space="preserve">дисциплины: </w:t>
      </w:r>
    </w:p>
    <w:p w:rsidR="00526DE0" w:rsidRPr="006E0AAA" w:rsidRDefault="00526DE0" w:rsidP="00526DE0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6E0AAA">
        <w:t>- создать условия для приобретения студентами знаний для самостоятельного сбора и регистрации статистической информации, проведения первичной обработки  материалов наблюдения;</w:t>
      </w:r>
    </w:p>
    <w:p w:rsidR="00526DE0" w:rsidRPr="006E0AAA" w:rsidRDefault="00526DE0" w:rsidP="00526DE0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6E0AAA">
        <w:t>-выполнять расчеты статистических  показателей и формулировать основные выводы;</w:t>
      </w:r>
    </w:p>
    <w:p w:rsidR="00526DE0" w:rsidRPr="006E0AAA" w:rsidRDefault="00526DE0" w:rsidP="00526DE0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6E0AAA"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526DE0" w:rsidRPr="006E0AAA" w:rsidRDefault="00526DE0" w:rsidP="00526DE0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6E0AAA">
        <w:t>- сформировать у обучающихся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4. Образовательные результаты</w:t>
      </w:r>
    </w:p>
    <w:p w:rsidR="00526DE0" w:rsidRPr="006E0AAA" w:rsidRDefault="00526DE0" w:rsidP="00526DE0">
      <w:pPr>
        <w:jc w:val="both"/>
        <w:rPr>
          <w:b/>
        </w:rPr>
      </w:pPr>
      <w:r w:rsidRPr="006E0AAA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2"/>
        <w:gridCol w:w="2027"/>
        <w:gridCol w:w="1106"/>
        <w:gridCol w:w="2062"/>
        <w:gridCol w:w="1516"/>
        <w:gridCol w:w="1819"/>
      </w:tblGrid>
      <w:tr w:rsidR="00526DE0" w:rsidRPr="006E0AAA" w:rsidTr="00CD02E1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Код ОР модуля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  <w:jc w:val="center"/>
            </w:pPr>
            <w:r w:rsidRPr="006E0AAA"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6E0AAA">
              <w:t>Код ОР дисциплины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Код компетенций ОПОП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Средства оценивания ОР</w:t>
            </w:r>
          </w:p>
        </w:tc>
      </w:tr>
      <w:tr w:rsidR="00526DE0" w:rsidRPr="006E0AAA" w:rsidTr="00CD02E1">
        <w:trPr>
          <w:trHeight w:val="1746"/>
        </w:trPr>
        <w:tc>
          <w:tcPr>
            <w:tcW w:w="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ОР.2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</w:pPr>
            <w:r w:rsidRPr="006E0AAA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</w:t>
            </w:r>
            <w:r w:rsidRPr="006E0AAA">
              <w:lastRenderedPageBreak/>
              <w:t>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26DE0" w:rsidRPr="006E0AAA" w:rsidRDefault="00526DE0" w:rsidP="00CD02E1">
            <w:pPr>
              <w:tabs>
                <w:tab w:val="left" w:pos="318"/>
              </w:tabs>
              <w:jc w:val="both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lastRenderedPageBreak/>
              <w:t>ОР.2-6-1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</w:pPr>
            <w:r w:rsidRPr="006E0AAA">
              <w:t>Демонстрирует умения собирать и регистрировать статистическую информацию, проводить первичную обработку и контроль материалов наблюдения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r w:rsidRPr="006E0AAA">
              <w:t>ОК-3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jc w:val="center"/>
            </w:pPr>
            <w:r w:rsidRPr="006E0AAA">
              <w:t>Кейс-задание.</w:t>
            </w:r>
          </w:p>
          <w:p w:rsidR="00526DE0" w:rsidRPr="006E0AAA" w:rsidRDefault="00526DE0" w:rsidP="00CD02E1">
            <w:pPr>
              <w:jc w:val="center"/>
            </w:pPr>
            <w:r w:rsidRPr="006E0AAA">
              <w:t>Электронный практикум.</w:t>
            </w:r>
          </w:p>
          <w:p w:rsidR="00526DE0" w:rsidRPr="006E0AAA" w:rsidRDefault="00526DE0" w:rsidP="00CD02E1">
            <w:pPr>
              <w:jc w:val="center"/>
            </w:pPr>
            <w:r w:rsidRPr="006E0AAA">
              <w:t>Наблюдение или демонстрация реальных профессиональных навыков.</w:t>
            </w:r>
          </w:p>
          <w:p w:rsidR="00526DE0" w:rsidRPr="006E0AAA" w:rsidRDefault="00526DE0" w:rsidP="00CD02E1">
            <w:r w:rsidRPr="006E0AAA">
              <w:t>Комплексные ситуационные задания.</w:t>
            </w:r>
          </w:p>
        </w:tc>
      </w:tr>
      <w:tr w:rsidR="00526DE0" w:rsidRPr="006E0AAA" w:rsidTr="00CD02E1">
        <w:trPr>
          <w:trHeight w:val="331"/>
        </w:trPr>
        <w:tc>
          <w:tcPr>
            <w:tcW w:w="8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ОР.2-6-2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 xml:space="preserve">Демонстрирует умение  использовать возможности образовательной среды для достижения результатов обучения, для отбора 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инструментальных средств соответствии с поставленной задачей; анализировать результаты расчетов и обосновывать полученные результаты.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r w:rsidRPr="006E0AAA">
              <w:t>ПК-4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r w:rsidRPr="006E0AAA">
              <w:rPr>
                <w:bCs/>
              </w:rPr>
              <w:t>Решение практико-ориентированных задач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lastRenderedPageBreak/>
        <w:t>5. Содержание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28"/>
        <w:gridCol w:w="926"/>
        <w:gridCol w:w="1016"/>
        <w:gridCol w:w="1298"/>
        <w:gridCol w:w="1154"/>
        <w:gridCol w:w="1149"/>
      </w:tblGrid>
      <w:tr w:rsidR="00526DE0" w:rsidRPr="006E0AAA" w:rsidTr="00CD02E1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</w:pPr>
            <w:r w:rsidRPr="006E0AAA">
              <w:t>Раздел дисциплины</w:t>
            </w:r>
          </w:p>
        </w:tc>
        <w:tc>
          <w:tcPr>
            <w:tcW w:w="2295" w:type="pct"/>
            <w:gridSpan w:val="4"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</w:pPr>
            <w:r w:rsidRPr="006E0AAA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</w:pPr>
            <w:r w:rsidRPr="006E0AAA">
              <w:t>Итого</w:t>
            </w:r>
          </w:p>
          <w:p w:rsidR="00526DE0" w:rsidRPr="006E0AAA" w:rsidRDefault="00526DE0" w:rsidP="00CD02E1">
            <w:pPr>
              <w:jc w:val="center"/>
            </w:pPr>
            <w:r w:rsidRPr="006E0AAA">
              <w:t>по разделам</w:t>
            </w:r>
          </w:p>
          <w:p w:rsidR="00526DE0" w:rsidRPr="006E0AAA" w:rsidRDefault="00526DE0" w:rsidP="00CD02E1">
            <w:pPr>
              <w:jc w:val="center"/>
            </w:pPr>
            <w:r w:rsidRPr="006E0AAA">
              <w:t>дисциплины</w:t>
            </w:r>
          </w:p>
        </w:tc>
      </w:tr>
      <w:tr w:rsidR="00526DE0" w:rsidRPr="006E0AAA" w:rsidTr="00CD02E1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</w:pPr>
            <w:r w:rsidRPr="006E0AAA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</w:pPr>
            <w:r w:rsidRPr="006E0AAA">
              <w:t>Семинары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</w:pPr>
            <w:r w:rsidRPr="006E0AAA">
              <w:t>Самостоятельная работа</w:t>
            </w:r>
          </w:p>
        </w:tc>
        <w:tc>
          <w:tcPr>
            <w:tcW w:w="603" w:type="pct"/>
          </w:tcPr>
          <w:p w:rsidR="00526DE0" w:rsidRPr="006E0AAA" w:rsidRDefault="00526DE0" w:rsidP="00CD02E1">
            <w:pPr>
              <w:jc w:val="center"/>
            </w:pPr>
            <w:r w:rsidRPr="006E0AAA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526DE0" w:rsidRPr="006E0AAA" w:rsidRDefault="00526DE0" w:rsidP="00CD02E1">
            <w:pPr>
              <w:jc w:val="center"/>
              <w:rPr>
                <w:b/>
              </w:rPr>
            </w:pPr>
          </w:p>
        </w:tc>
      </w:tr>
      <w:tr w:rsidR="00526DE0" w:rsidRPr="006E0AAA" w:rsidTr="00CD02E1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/>
              </w:rPr>
            </w:pPr>
            <w:r w:rsidRPr="006E0AAA">
              <w:rPr>
                <w:b/>
              </w:rPr>
              <w:t>Раздел 1. Теоретические основы  статистического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12</w:t>
            </w:r>
          </w:p>
        </w:tc>
        <w:tc>
          <w:tcPr>
            <w:tcW w:w="603" w:type="pct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20</w:t>
            </w:r>
          </w:p>
        </w:tc>
      </w:tr>
      <w:tr w:rsidR="00526DE0" w:rsidRPr="006E0AAA" w:rsidTr="00CD02E1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Основы статистического анализа и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6</w:t>
            </w:r>
          </w:p>
        </w:tc>
        <w:tc>
          <w:tcPr>
            <w:tcW w:w="603" w:type="pct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10</w:t>
            </w:r>
          </w:p>
        </w:tc>
      </w:tr>
      <w:tr w:rsidR="00526DE0" w:rsidRPr="006E0AAA" w:rsidTr="00CD02E1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Методы организации статистического анализа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6</w:t>
            </w:r>
          </w:p>
        </w:tc>
        <w:tc>
          <w:tcPr>
            <w:tcW w:w="603" w:type="pct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10</w:t>
            </w:r>
          </w:p>
        </w:tc>
      </w:tr>
      <w:tr w:rsidR="00526DE0" w:rsidRPr="006E0AAA" w:rsidTr="00CD02E1">
        <w:tc>
          <w:tcPr>
            <w:tcW w:w="210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/>
              </w:rPr>
            </w:pPr>
            <w:r w:rsidRPr="006E0AAA">
              <w:rPr>
                <w:b/>
              </w:rPr>
              <w:t>Раздел 2.Статистические величины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14</w:t>
            </w:r>
          </w:p>
        </w:tc>
        <w:tc>
          <w:tcPr>
            <w:tcW w:w="603" w:type="pct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22</w:t>
            </w:r>
          </w:p>
        </w:tc>
      </w:tr>
      <w:tr w:rsidR="00526DE0" w:rsidRPr="006E0AAA" w:rsidTr="00CD02E1">
        <w:tc>
          <w:tcPr>
            <w:tcW w:w="210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Статистическая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7</w:t>
            </w:r>
          </w:p>
        </w:tc>
        <w:tc>
          <w:tcPr>
            <w:tcW w:w="603" w:type="pct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11</w:t>
            </w:r>
          </w:p>
        </w:tc>
      </w:tr>
      <w:tr w:rsidR="00526DE0" w:rsidRPr="006E0AAA" w:rsidTr="00CD02E1">
        <w:tc>
          <w:tcPr>
            <w:tcW w:w="210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Основные 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7</w:t>
            </w:r>
          </w:p>
        </w:tc>
        <w:tc>
          <w:tcPr>
            <w:tcW w:w="603" w:type="pct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11</w:t>
            </w:r>
          </w:p>
        </w:tc>
      </w:tr>
      <w:tr w:rsidR="00526DE0" w:rsidRPr="006E0AAA" w:rsidTr="00CD02E1">
        <w:tc>
          <w:tcPr>
            <w:tcW w:w="210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/>
              </w:rPr>
            </w:pPr>
            <w:r w:rsidRPr="006E0AAA">
              <w:rPr>
                <w:b/>
              </w:rPr>
              <w:t xml:space="preserve">Раздел 3.Статистические ряды. 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4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10</w:t>
            </w:r>
          </w:p>
        </w:tc>
        <w:tc>
          <w:tcPr>
            <w:tcW w:w="603" w:type="pct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30</w:t>
            </w:r>
          </w:p>
        </w:tc>
      </w:tr>
      <w:tr w:rsidR="00526DE0" w:rsidRPr="006E0AAA" w:rsidTr="00CD02E1">
        <w:tc>
          <w:tcPr>
            <w:tcW w:w="210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Методы статистической группировки данных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5</w:t>
            </w:r>
          </w:p>
        </w:tc>
        <w:tc>
          <w:tcPr>
            <w:tcW w:w="603" w:type="pct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15</w:t>
            </w:r>
          </w:p>
        </w:tc>
      </w:tr>
      <w:tr w:rsidR="00526DE0" w:rsidRPr="006E0AAA" w:rsidTr="00CD02E1">
        <w:tc>
          <w:tcPr>
            <w:tcW w:w="210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5</w:t>
            </w:r>
          </w:p>
        </w:tc>
        <w:tc>
          <w:tcPr>
            <w:tcW w:w="603" w:type="pct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15</w:t>
            </w:r>
          </w:p>
        </w:tc>
      </w:tr>
      <w:tr w:rsidR="00526DE0" w:rsidRPr="006E0AAA" w:rsidTr="00CD02E1">
        <w:tc>
          <w:tcPr>
            <w:tcW w:w="210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Итого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8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16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36</w:t>
            </w:r>
          </w:p>
        </w:tc>
        <w:tc>
          <w:tcPr>
            <w:tcW w:w="603" w:type="pct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72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5.2. Методы обучения</w:t>
      </w:r>
    </w:p>
    <w:p w:rsidR="00526DE0" w:rsidRPr="006E0AAA" w:rsidRDefault="00526DE0" w:rsidP="00526DE0">
      <w:pPr>
        <w:tabs>
          <w:tab w:val="left" w:pos="160"/>
          <w:tab w:val="left" w:pos="415"/>
        </w:tabs>
        <w:jc w:val="both"/>
      </w:pPr>
      <w:r w:rsidRPr="006E0AAA">
        <w:t>Объяснительно-иллюстративный. Проблемное обучение. Метод проектов. Выполнение творческих заданий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6. Технологическая карта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4"/>
        <w:gridCol w:w="1702"/>
        <w:gridCol w:w="31"/>
        <w:gridCol w:w="1581"/>
        <w:gridCol w:w="1367"/>
        <w:gridCol w:w="37"/>
        <w:gridCol w:w="930"/>
        <w:gridCol w:w="60"/>
        <w:gridCol w:w="1043"/>
        <w:gridCol w:w="1237"/>
        <w:gridCol w:w="1084"/>
      </w:tblGrid>
      <w:tr w:rsidR="00526DE0" w:rsidRPr="006E0AAA" w:rsidTr="00CD02E1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№ п/п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Код ОР дисциплины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Виды учебной деятельности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lastRenderedPageBreak/>
              <w:t>обучающегося</w:t>
            </w:r>
          </w:p>
        </w:tc>
        <w:tc>
          <w:tcPr>
            <w:tcW w:w="1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lastRenderedPageBreak/>
              <w:t>Средства оценивания</w:t>
            </w:r>
          </w:p>
        </w:tc>
        <w:tc>
          <w:tcPr>
            <w:tcW w:w="105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 xml:space="preserve">Балл за конкретное </w:t>
            </w:r>
            <w:r w:rsidRPr="006E0AAA">
              <w:lastRenderedPageBreak/>
              <w:t>задание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(</w:t>
            </w:r>
            <w:r w:rsidRPr="006E0AAA">
              <w:rPr>
                <w:lang w:val="en-US"/>
              </w:rPr>
              <w:t>min</w:t>
            </w:r>
            <w:r w:rsidRPr="006E0AAA">
              <w:t>-</w:t>
            </w:r>
            <w:r w:rsidRPr="006E0AAA">
              <w:rPr>
                <w:lang w:val="en-US"/>
              </w:rPr>
              <w:t>max</w:t>
            </w:r>
            <w:r w:rsidRPr="006E0AAA">
              <w:t>)</w:t>
            </w:r>
          </w:p>
        </w:tc>
        <w:tc>
          <w:tcPr>
            <w:tcW w:w="10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lastRenderedPageBreak/>
              <w:t>Число заданий за се</w:t>
            </w:r>
            <w:r w:rsidRPr="006E0AAA">
              <w:lastRenderedPageBreak/>
              <w:t>местр</w:t>
            </w:r>
          </w:p>
        </w:tc>
        <w:tc>
          <w:tcPr>
            <w:tcW w:w="23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lastRenderedPageBreak/>
              <w:t>Баллы</w:t>
            </w:r>
          </w:p>
        </w:tc>
      </w:tr>
      <w:tr w:rsidR="00526DE0" w:rsidRPr="006E0AAA" w:rsidTr="00CD02E1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05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0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2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Мини</w:t>
            </w:r>
            <w:r w:rsidRPr="006E0AAA">
              <w:lastRenderedPageBreak/>
              <w:t>мальный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lastRenderedPageBreak/>
              <w:t>Макси</w:t>
            </w:r>
            <w:r w:rsidRPr="006E0AAA">
              <w:lastRenderedPageBreak/>
              <w:t>мальный</w:t>
            </w:r>
          </w:p>
        </w:tc>
      </w:tr>
      <w:tr w:rsidR="00526DE0" w:rsidRPr="006E0AAA" w:rsidTr="00CD02E1">
        <w:trPr>
          <w:trHeight w:val="300"/>
        </w:trPr>
        <w:tc>
          <w:tcPr>
            <w:tcW w:w="982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/>
              </w:rPr>
            </w:pPr>
            <w:r w:rsidRPr="006E0AAA">
              <w:rPr>
                <w:b/>
              </w:rPr>
              <w:lastRenderedPageBreak/>
              <w:t xml:space="preserve">Раздел 1 </w:t>
            </w:r>
            <w:r w:rsidRPr="006E0AAA">
              <w:t>Теоретические основы  статистического исследования</w:t>
            </w:r>
          </w:p>
        </w:tc>
      </w:tr>
      <w:tr w:rsidR="00526DE0" w:rsidRPr="006E0AAA" w:rsidTr="00CD02E1">
        <w:trPr>
          <w:trHeight w:val="54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1</w:t>
            </w:r>
          </w:p>
        </w:tc>
        <w:tc>
          <w:tcPr>
            <w:tcW w:w="17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Контрольное тестирование по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разделу 1</w:t>
            </w:r>
          </w:p>
        </w:tc>
        <w:tc>
          <w:tcPr>
            <w:tcW w:w="14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jc w:val="center"/>
            </w:pPr>
            <w:r w:rsidRPr="006E0AAA">
              <w:t>Кейс-задание.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10-20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2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20</w:t>
            </w:r>
          </w:p>
        </w:tc>
      </w:tr>
      <w:tr w:rsidR="00526DE0" w:rsidRPr="006E0AAA" w:rsidTr="00CD02E1">
        <w:trPr>
          <w:trHeight w:val="96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Комплексные ситуационные задания.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20</w:t>
            </w:r>
          </w:p>
        </w:tc>
      </w:tr>
      <w:tr w:rsidR="00526DE0" w:rsidRPr="006E0AAA" w:rsidTr="00CD02E1">
        <w:trPr>
          <w:trHeight w:val="18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/>
              </w:rPr>
            </w:pPr>
            <w:r w:rsidRPr="006E0AAA">
              <w:rPr>
                <w:b/>
              </w:rPr>
              <w:t xml:space="preserve">Раздел 2 </w:t>
            </w:r>
            <w:r w:rsidRPr="006E0AAA">
              <w:t>Статистические величины</w:t>
            </w:r>
          </w:p>
        </w:tc>
      </w:tr>
      <w:tr w:rsidR="00526DE0" w:rsidRPr="006E0AAA" w:rsidTr="00CD02E1">
        <w:trPr>
          <w:trHeight w:val="291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2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Практическая работа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jc w:val="center"/>
            </w:pPr>
            <w:r w:rsidRPr="006E0AAA">
              <w:t>Электронный практикум.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20</w:t>
            </w:r>
          </w:p>
        </w:tc>
      </w:tr>
      <w:tr w:rsidR="00526DE0" w:rsidRPr="006E0AAA" w:rsidTr="00CD02E1">
        <w:trPr>
          <w:trHeight w:val="15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b/>
              </w:rPr>
            </w:pPr>
            <w:r w:rsidRPr="006E0AAA">
              <w:rPr>
                <w:b/>
              </w:rPr>
              <w:t xml:space="preserve">Раздел 3 </w:t>
            </w:r>
            <w:r w:rsidRPr="006E0AAA">
              <w:t>Статистические ряды</w:t>
            </w:r>
          </w:p>
        </w:tc>
      </w:tr>
      <w:tr w:rsidR="00526DE0" w:rsidRPr="006E0AAA" w:rsidTr="00CD02E1">
        <w:trPr>
          <w:trHeight w:val="960"/>
        </w:trPr>
        <w:tc>
          <w:tcPr>
            <w:tcW w:w="48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3</w:t>
            </w:r>
          </w:p>
        </w:tc>
        <w:tc>
          <w:tcPr>
            <w:tcW w:w="17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rPr>
                <w:sz w:val="20"/>
                <w:szCs w:val="20"/>
              </w:rPr>
            </w:pPr>
            <w:r w:rsidRPr="006E0AAA">
              <w:rPr>
                <w:sz w:val="20"/>
                <w:szCs w:val="20"/>
              </w:rPr>
              <w:t>ОР.2-6-2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Контрольное тестирование по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t>разделу 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jc w:val="center"/>
            </w:pPr>
            <w:r w:rsidRPr="006E0AAA">
              <w:t>Кейс-задание.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20</w:t>
            </w:r>
          </w:p>
        </w:tc>
      </w:tr>
      <w:tr w:rsidR="00526DE0" w:rsidRPr="006E0AAA" w:rsidTr="00CD02E1">
        <w:trPr>
          <w:trHeight w:val="54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Комплексные ситуационные задания.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1-10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15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20</w:t>
            </w:r>
          </w:p>
        </w:tc>
      </w:tr>
      <w:tr w:rsidR="00526DE0" w:rsidRPr="006E0AAA" w:rsidTr="00CD02E1">
        <w:trPr>
          <w:trHeight w:val="195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caps/>
              </w:rPr>
            </w:pP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6E0AAA">
              <w:rPr>
                <w:bCs/>
              </w:rPr>
              <w:t>Итого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6E0AAA">
              <w:rPr>
                <w:b/>
                <w:bCs/>
              </w:rPr>
              <w:t>55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6E0AAA">
              <w:rPr>
                <w:b/>
                <w:bCs/>
              </w:rPr>
              <w:t>100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7. Учебно-методическое и информационное обеспечение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</w:rPr>
        <w:t xml:space="preserve">7.1. </w:t>
      </w:r>
      <w:r w:rsidRPr="006E0AAA">
        <w:rPr>
          <w:bCs/>
          <w:i/>
          <w:iCs/>
        </w:rPr>
        <w:t>Основная литература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6E0AAA">
        <w:rPr>
          <w:bCs/>
          <w:iCs/>
        </w:rPr>
        <w:t xml:space="preserve">1. </w:t>
      </w:r>
      <w:r w:rsidRPr="006E0AAA"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472 с. </w:t>
      </w:r>
      <w:r w:rsidRPr="006E0AAA">
        <w:rPr>
          <w:lang w:val="en-US" w:bidi="he-IL"/>
        </w:rPr>
        <w:t>URL</w:t>
      </w:r>
      <w:r w:rsidRPr="006E0AAA">
        <w:t xml:space="preserve">: </w:t>
      </w:r>
      <w:r w:rsidRPr="006E0AAA">
        <w:rPr>
          <w:lang w:val="en-US"/>
        </w:rPr>
        <w:t>http</w:t>
      </w:r>
      <w:r w:rsidRPr="006E0AAA">
        <w:t>://</w:t>
      </w:r>
      <w:r w:rsidRPr="006E0AAA">
        <w:rPr>
          <w:lang w:val="en-US"/>
        </w:rPr>
        <w:t>biblioclub</w:t>
      </w:r>
      <w:r w:rsidRPr="006E0AAA">
        <w:t>.</w:t>
      </w:r>
      <w:r w:rsidRPr="006E0AAA">
        <w:rPr>
          <w:lang w:val="en-US"/>
        </w:rPr>
        <w:t>ru</w:t>
      </w:r>
      <w:r w:rsidRPr="006E0AAA">
        <w:t>/</w:t>
      </w:r>
      <w:r w:rsidRPr="006E0AAA">
        <w:rPr>
          <w:lang w:val="en-US"/>
        </w:rPr>
        <w:t>index</w:t>
      </w:r>
      <w:r w:rsidRPr="006E0AAA">
        <w:t>.</w:t>
      </w:r>
      <w:r w:rsidRPr="006E0AAA">
        <w:rPr>
          <w:lang w:val="en-US"/>
        </w:rPr>
        <w:t>php</w:t>
      </w:r>
      <w:r w:rsidRPr="006E0AAA">
        <w:t>?</w:t>
      </w:r>
      <w:r w:rsidRPr="006E0AAA">
        <w:rPr>
          <w:lang w:val="en-US"/>
        </w:rPr>
        <w:t>page</w:t>
      </w:r>
      <w:r w:rsidRPr="006E0AAA">
        <w:t>=</w:t>
      </w:r>
      <w:r w:rsidRPr="006E0AAA">
        <w:rPr>
          <w:lang w:val="en-US"/>
        </w:rPr>
        <w:t>book</w:t>
      </w:r>
      <w:r w:rsidRPr="006E0AAA">
        <w:t>_</w:t>
      </w:r>
      <w:r w:rsidRPr="006E0AAA">
        <w:rPr>
          <w:lang w:val="en-US"/>
        </w:rPr>
        <w:t>red</w:t>
      </w:r>
      <w:r w:rsidRPr="006E0AAA">
        <w:t>&amp;</w:t>
      </w:r>
      <w:r w:rsidRPr="006E0AAA">
        <w:rPr>
          <w:lang w:val="en-US"/>
        </w:rPr>
        <w:t>id</w:t>
      </w:r>
      <w:r w:rsidRPr="006E0AAA">
        <w:t>=453249&amp;</w:t>
      </w:r>
      <w:r w:rsidRPr="006E0AAA">
        <w:rPr>
          <w:lang w:val="en-US"/>
        </w:rPr>
        <w:t>sr</w:t>
      </w:r>
      <w:r w:rsidRPr="006E0AAA">
        <w:t>=1.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6E0AAA">
        <w:rPr>
          <w:bCs/>
          <w:iCs/>
        </w:rPr>
        <w:t xml:space="preserve">2. </w:t>
      </w:r>
      <w:r w:rsidRPr="006E0AAA">
        <w:t xml:space="preserve">Илышев А. М. Общая теория статистики: учебник Москва: Юнити-Дана, 2015. </w:t>
      </w:r>
      <w:r w:rsidRPr="006E0AAA">
        <w:rPr>
          <w:lang w:val="en-US"/>
        </w:rPr>
        <w:t xml:space="preserve">535 </w:t>
      </w:r>
      <w:r w:rsidRPr="006E0AAA">
        <w:t>с</w:t>
      </w:r>
      <w:r w:rsidRPr="006E0AAA">
        <w:rPr>
          <w:lang w:val="en-US"/>
        </w:rPr>
        <w:t xml:space="preserve">. </w:t>
      </w:r>
      <w:r w:rsidRPr="006E0AAA">
        <w:rPr>
          <w:lang w:val="en-US" w:bidi="he-IL"/>
        </w:rPr>
        <w:t>URL: http://biblioclub.ru/index.php?page=book_red&amp;id=436708&amp;sr=1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6E0AAA">
        <w:rPr>
          <w:bCs/>
          <w:iCs/>
        </w:rPr>
        <w:t xml:space="preserve">3. </w:t>
      </w:r>
      <w:r w:rsidRPr="006E0AAA">
        <w:t xml:space="preserve">Плеханова Т. , Лебедева Т. Теория статистики: учебное пособие Оренбург: </w:t>
      </w:r>
      <w:hyperlink r:id="rId52" w:history="1">
        <w:r w:rsidRPr="006E0AAA">
          <w:rPr>
            <w:rStyle w:val="af0"/>
            <w:color w:val="auto"/>
          </w:rPr>
          <w:t>ОГУ</w:t>
        </w:r>
      </w:hyperlink>
      <w:r w:rsidRPr="006E0AAA">
        <w:t xml:space="preserve">, 2013. </w:t>
      </w:r>
      <w:r w:rsidRPr="006E0AAA">
        <w:rPr>
          <w:lang w:val="en-US"/>
        </w:rPr>
        <w:t xml:space="preserve">418 </w:t>
      </w:r>
      <w:r w:rsidRPr="006E0AAA">
        <w:t>с</w:t>
      </w:r>
      <w:r w:rsidRPr="006E0AAA">
        <w:rPr>
          <w:lang w:val="en-US"/>
        </w:rPr>
        <w:t xml:space="preserve">. </w:t>
      </w:r>
      <w:r w:rsidRPr="006E0AAA">
        <w:rPr>
          <w:lang w:val="en-US" w:bidi="he-IL"/>
        </w:rPr>
        <w:t xml:space="preserve">URL:  </w:t>
      </w:r>
      <w:hyperlink r:id="rId53" w:history="1">
        <w:r w:rsidRPr="006E0AAA">
          <w:rPr>
            <w:rStyle w:val="af0"/>
            <w:bCs/>
            <w:iCs/>
            <w:color w:val="auto"/>
            <w:lang w:val="en-US"/>
          </w:rPr>
          <w:t>http://biblioclub.ru/index.php?page=book_red&amp;id=259319&amp;sr=1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7.2. Дополнительная литература: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6E0AAA">
        <w:rPr>
          <w:bCs/>
          <w:iCs/>
        </w:rPr>
        <w:t xml:space="preserve">1. </w:t>
      </w:r>
      <w:r w:rsidRPr="006E0AAA"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6E0AAA">
        <w:rPr>
          <w:lang w:val="en-US" w:bidi="he-IL"/>
        </w:rPr>
        <w:t>URL</w:t>
      </w:r>
      <w:r w:rsidRPr="006E0AAA">
        <w:t xml:space="preserve">:  </w:t>
      </w:r>
      <w:r w:rsidRPr="006E0AAA">
        <w:rPr>
          <w:lang w:val="en-US"/>
        </w:rPr>
        <w:t>http</w:t>
      </w:r>
      <w:r w:rsidRPr="006E0AAA">
        <w:t>://</w:t>
      </w:r>
      <w:r w:rsidRPr="006E0AAA">
        <w:rPr>
          <w:lang w:val="en-US"/>
        </w:rPr>
        <w:t>biblioclub</w:t>
      </w:r>
      <w:r w:rsidRPr="006E0AAA">
        <w:t>.</w:t>
      </w:r>
      <w:r w:rsidRPr="006E0AAA">
        <w:rPr>
          <w:lang w:val="en-US"/>
        </w:rPr>
        <w:t>ru</w:t>
      </w:r>
      <w:r w:rsidRPr="006E0AAA">
        <w:t>/</w:t>
      </w:r>
      <w:r w:rsidRPr="006E0AAA">
        <w:rPr>
          <w:lang w:val="en-US"/>
        </w:rPr>
        <w:t>index</w:t>
      </w:r>
      <w:r w:rsidRPr="006E0AAA">
        <w:t>.</w:t>
      </w:r>
      <w:r w:rsidRPr="006E0AAA">
        <w:rPr>
          <w:lang w:val="en-US"/>
        </w:rPr>
        <w:t>php</w:t>
      </w:r>
      <w:r w:rsidRPr="006E0AAA">
        <w:t>?</w:t>
      </w:r>
      <w:r w:rsidRPr="006E0AAA">
        <w:rPr>
          <w:lang w:val="en-US"/>
        </w:rPr>
        <w:t>page</w:t>
      </w:r>
      <w:r w:rsidRPr="006E0AAA">
        <w:t>=</w:t>
      </w:r>
      <w:r w:rsidRPr="006E0AAA">
        <w:rPr>
          <w:lang w:val="en-US"/>
        </w:rPr>
        <w:t>book</w:t>
      </w:r>
      <w:r w:rsidRPr="006E0AAA">
        <w:t>_</w:t>
      </w:r>
      <w:r w:rsidRPr="006E0AAA">
        <w:rPr>
          <w:lang w:val="en-US"/>
        </w:rPr>
        <w:t>red</w:t>
      </w:r>
      <w:r w:rsidRPr="006E0AAA">
        <w:t>&amp;</w:t>
      </w:r>
      <w:r w:rsidRPr="006E0AAA">
        <w:rPr>
          <w:lang w:val="en-US"/>
        </w:rPr>
        <w:t>id</w:t>
      </w:r>
      <w:r w:rsidRPr="006E0AAA">
        <w:t>=487930&amp;</w:t>
      </w:r>
      <w:r w:rsidRPr="006E0AAA">
        <w:rPr>
          <w:lang w:val="en-US"/>
        </w:rPr>
        <w:t>sr</w:t>
      </w:r>
      <w:r w:rsidRPr="006E0AAA">
        <w:t>=1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Cs/>
        </w:rPr>
        <w:t>2.</w:t>
      </w:r>
      <w:r w:rsidRPr="006E0AAA">
        <w:rPr>
          <w:bCs/>
          <w:i/>
          <w:iCs/>
        </w:rPr>
        <w:t xml:space="preserve"> </w:t>
      </w:r>
      <w:r w:rsidRPr="006E0AAA">
        <w:t xml:space="preserve">Новосельцева М. А. Теория вероятностей и математическая статистика: учебное пособие. Кемерово: </w:t>
      </w:r>
      <w:hyperlink r:id="rId54" w:history="1">
        <w:r w:rsidRPr="006E0AAA">
          <w:rPr>
            <w:rStyle w:val="af0"/>
            <w:color w:val="auto"/>
          </w:rPr>
          <w:t>Кемеровский государственный университет</w:t>
        </w:r>
      </w:hyperlink>
      <w:r w:rsidRPr="006E0AAA">
        <w:t xml:space="preserve">, 2014.  </w:t>
      </w:r>
      <w:r w:rsidRPr="006E0AAA">
        <w:rPr>
          <w:lang w:val="en-US" w:bidi="he-IL"/>
        </w:rPr>
        <w:t>URL</w:t>
      </w:r>
      <w:r w:rsidRPr="006E0AAA">
        <w:t xml:space="preserve">: </w:t>
      </w:r>
      <w:r w:rsidRPr="006E0AAA">
        <w:rPr>
          <w:lang w:val="en-US"/>
        </w:rPr>
        <w:t>http</w:t>
      </w:r>
      <w:r w:rsidRPr="006E0AAA">
        <w:t>://</w:t>
      </w:r>
      <w:r w:rsidRPr="006E0AAA">
        <w:rPr>
          <w:lang w:val="en-US"/>
        </w:rPr>
        <w:t>biblioclub</w:t>
      </w:r>
      <w:r w:rsidRPr="006E0AAA">
        <w:t>.</w:t>
      </w:r>
      <w:r w:rsidRPr="006E0AAA">
        <w:rPr>
          <w:lang w:val="en-US"/>
        </w:rPr>
        <w:t>ru</w:t>
      </w:r>
      <w:r w:rsidRPr="006E0AAA">
        <w:t>/</w:t>
      </w:r>
      <w:r w:rsidRPr="006E0AAA">
        <w:rPr>
          <w:lang w:val="en-US"/>
        </w:rPr>
        <w:t>index</w:t>
      </w:r>
      <w:r w:rsidRPr="006E0AAA">
        <w:t>.</w:t>
      </w:r>
      <w:r w:rsidRPr="006E0AAA">
        <w:rPr>
          <w:lang w:val="en-US"/>
        </w:rPr>
        <w:t>php</w:t>
      </w:r>
      <w:r w:rsidRPr="006E0AAA">
        <w:t>?</w:t>
      </w:r>
      <w:r w:rsidRPr="006E0AAA">
        <w:rPr>
          <w:lang w:val="en-US"/>
        </w:rPr>
        <w:t>page</w:t>
      </w:r>
      <w:r w:rsidRPr="006E0AAA">
        <w:t>=</w:t>
      </w:r>
      <w:r w:rsidRPr="006E0AAA">
        <w:rPr>
          <w:lang w:val="en-US"/>
        </w:rPr>
        <w:t>book</w:t>
      </w:r>
      <w:r w:rsidRPr="006E0AAA">
        <w:t>_</w:t>
      </w:r>
      <w:r w:rsidRPr="006E0AAA">
        <w:rPr>
          <w:lang w:val="en-US"/>
        </w:rPr>
        <w:t>red</w:t>
      </w:r>
      <w:r w:rsidRPr="006E0AAA">
        <w:t>&amp;</w:t>
      </w:r>
      <w:r w:rsidRPr="006E0AAA">
        <w:rPr>
          <w:lang w:val="en-US"/>
        </w:rPr>
        <w:t>id</w:t>
      </w:r>
      <w:r w:rsidRPr="006E0AAA">
        <w:t>=278497&amp;</w:t>
      </w:r>
      <w:r w:rsidRPr="006E0AAA">
        <w:rPr>
          <w:lang w:val="en-US"/>
        </w:rPr>
        <w:t>sr</w:t>
      </w:r>
      <w:r w:rsidRPr="006E0AAA">
        <w:t>=1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rPr>
          <w:shd w:val="clear" w:color="auto" w:fill="FFFFFF"/>
        </w:rPr>
        <w:t xml:space="preserve">1. </w:t>
      </w:r>
      <w:r w:rsidRPr="006E0AAA"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281 с. </w:t>
      </w:r>
      <w:r w:rsidRPr="006E0AAA">
        <w:rPr>
          <w:lang w:val="en-US" w:bidi="he-IL"/>
        </w:rPr>
        <w:t>URL</w:t>
      </w:r>
      <w:r w:rsidRPr="006E0AAA">
        <w:t xml:space="preserve">:  </w:t>
      </w:r>
      <w:r w:rsidRPr="006E0AAA">
        <w:rPr>
          <w:lang w:val="en-US"/>
        </w:rPr>
        <w:t>http</w:t>
      </w:r>
      <w:r w:rsidRPr="006E0AAA">
        <w:t>://</w:t>
      </w:r>
      <w:r w:rsidRPr="006E0AAA">
        <w:rPr>
          <w:lang w:val="en-US"/>
        </w:rPr>
        <w:t>biblioclub</w:t>
      </w:r>
      <w:r w:rsidRPr="006E0AAA">
        <w:t>.</w:t>
      </w:r>
      <w:r w:rsidRPr="006E0AAA">
        <w:rPr>
          <w:lang w:val="en-US"/>
        </w:rPr>
        <w:t>ru</w:t>
      </w:r>
      <w:r w:rsidRPr="006E0AAA">
        <w:t>/</w:t>
      </w:r>
      <w:r w:rsidRPr="006E0AAA">
        <w:rPr>
          <w:lang w:val="en-US"/>
        </w:rPr>
        <w:t>index</w:t>
      </w:r>
      <w:r w:rsidRPr="006E0AAA">
        <w:t>.</w:t>
      </w:r>
      <w:r w:rsidRPr="006E0AAA">
        <w:rPr>
          <w:lang w:val="en-US"/>
        </w:rPr>
        <w:t>php</w:t>
      </w:r>
      <w:r w:rsidRPr="006E0AAA">
        <w:t>?</w:t>
      </w:r>
      <w:r w:rsidRPr="006E0AAA">
        <w:rPr>
          <w:lang w:val="en-US"/>
        </w:rPr>
        <w:t>page</w:t>
      </w:r>
      <w:r w:rsidRPr="006E0AAA">
        <w:t>=</w:t>
      </w:r>
      <w:r w:rsidRPr="006E0AAA">
        <w:rPr>
          <w:lang w:val="en-US"/>
        </w:rPr>
        <w:t>book</w:t>
      </w:r>
      <w:r w:rsidRPr="006E0AAA">
        <w:t>_</w:t>
      </w:r>
      <w:r w:rsidRPr="006E0AAA">
        <w:rPr>
          <w:lang w:val="en-US"/>
        </w:rPr>
        <w:t>red</w:t>
      </w:r>
      <w:r w:rsidRPr="006E0AAA">
        <w:t>&amp;</w:t>
      </w:r>
      <w:r w:rsidRPr="006E0AAA">
        <w:rPr>
          <w:lang w:val="en-US"/>
        </w:rPr>
        <w:t>id</w:t>
      </w:r>
      <w:r w:rsidRPr="006E0AAA">
        <w:t>=486562&amp;</w:t>
      </w:r>
      <w:r w:rsidRPr="006E0AAA">
        <w:rPr>
          <w:lang w:val="en-US"/>
        </w:rPr>
        <w:t>sr</w:t>
      </w:r>
      <w:r w:rsidRPr="006E0AAA">
        <w:t>=1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6E0AAA">
        <w:rPr>
          <w:lang w:bidi="he-IL"/>
        </w:rPr>
        <w:t xml:space="preserve">1. Годин А.М. Статистика: учебник, </w:t>
      </w:r>
      <w:r w:rsidRPr="006E0AAA">
        <w:t>Москва: Издательско-торговая корпорация «Дашков и К°», 2017</w:t>
      </w:r>
      <w:r w:rsidRPr="006E0AAA">
        <w:rPr>
          <w:lang w:bidi="he-IL"/>
        </w:rPr>
        <w:t xml:space="preserve">. 412 с. Режим доступа: </w:t>
      </w:r>
      <w:hyperlink r:id="rId55" w:history="1">
        <w:r w:rsidRPr="006E0AAA">
          <w:rPr>
            <w:rStyle w:val="af0"/>
            <w:color w:val="auto"/>
            <w:lang w:bidi="he-IL"/>
          </w:rPr>
          <w:t>http://biblioclub.ru/index.php?page=book_red&amp;id=452543&amp;sr=1</w:t>
        </w:r>
      </w:hyperlink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rPr>
          <w:lang w:bidi="he-IL"/>
        </w:rPr>
        <w:t xml:space="preserve">2. </w:t>
      </w:r>
      <w:r w:rsidRPr="006E0AAA">
        <w:t xml:space="preserve">Васильева Э. К. , Лялин В. С. </w:t>
      </w:r>
      <w:r w:rsidRPr="006E0AAA">
        <w:rPr>
          <w:lang w:bidi="he-IL"/>
        </w:rPr>
        <w:t xml:space="preserve">Статистика: учебник, </w:t>
      </w:r>
      <w:r w:rsidRPr="006E0AAA">
        <w:t xml:space="preserve">Москва: Юнити-Дана, 2015, 399 с. </w:t>
      </w:r>
      <w:r w:rsidRPr="006E0AAA">
        <w:rPr>
          <w:lang w:bidi="he-IL"/>
        </w:rPr>
        <w:t xml:space="preserve">Режим доступа: </w:t>
      </w:r>
      <w:hyperlink r:id="rId56" w:history="1">
        <w:r w:rsidRPr="006E0AAA">
          <w:rPr>
            <w:rStyle w:val="af0"/>
            <w:color w:val="auto"/>
          </w:rPr>
          <w:t>http://biblioclub.ru/index.php?page=book_red&amp;id=436865&amp;sr=1</w:t>
        </w:r>
      </w:hyperlink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6E0AAA">
        <w:rPr>
          <w:lang w:bidi="he-IL"/>
        </w:rPr>
        <w:lastRenderedPageBreak/>
        <w:t>3.</w:t>
      </w:r>
      <w:r w:rsidRPr="006E0AAA"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6E0AAA">
        <w:rPr>
          <w:lang w:bidi="he-IL"/>
        </w:rPr>
        <w:t xml:space="preserve">4.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57" w:history="1">
        <w:r w:rsidRPr="006E0AAA">
          <w:rPr>
            <w:rStyle w:val="af0"/>
            <w:color w:val="auto"/>
            <w:lang w:bidi="he-IL"/>
          </w:rPr>
          <w:t>http://biblioclub.ru/index.php?page=book&amp;id=119441</w:t>
        </w:r>
      </w:hyperlink>
      <w:r w:rsidRPr="006E0AAA">
        <w:rPr>
          <w:lang w:bidi="he-IL"/>
        </w:rPr>
        <w:t>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8. Фонды оценочных средств</w:t>
      </w:r>
    </w:p>
    <w:p w:rsidR="00526DE0" w:rsidRPr="006E0AAA" w:rsidRDefault="00526DE0" w:rsidP="00526DE0">
      <w:pPr>
        <w:ind w:firstLine="709"/>
        <w:jc w:val="both"/>
        <w:rPr>
          <w:spacing w:val="-4"/>
        </w:rPr>
      </w:pPr>
      <w:r w:rsidRPr="006E0AAA">
        <w:rPr>
          <w:spacing w:val="-4"/>
        </w:rPr>
        <w:t>Фонд оценочных средств представлен в Приложении 1.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9.1. Описание материально-технической базы</w:t>
      </w:r>
    </w:p>
    <w:p w:rsidR="00526DE0" w:rsidRPr="006E0AAA" w:rsidRDefault="00526DE0" w:rsidP="00526DE0">
      <w:pPr>
        <w:ind w:firstLine="709"/>
        <w:jc w:val="both"/>
        <w:rPr>
          <w:bCs/>
        </w:rPr>
      </w:pPr>
      <w:r w:rsidRPr="006E0AAA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6E0AAA">
        <w:rPr>
          <w:bCs/>
        </w:rPr>
        <w:t>Перечень программного обеспечения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6E0AAA">
        <w:rPr>
          <w:bCs/>
        </w:rPr>
        <w:t>-</w:t>
      </w:r>
      <w:r w:rsidRPr="006E0AAA">
        <w:rPr>
          <w:bCs/>
          <w:lang w:val="en-US"/>
        </w:rPr>
        <w:t>Microsoft</w:t>
      </w:r>
      <w:r w:rsidRPr="006E0AAA">
        <w:rPr>
          <w:bCs/>
        </w:rPr>
        <w:t xml:space="preserve"> </w:t>
      </w:r>
      <w:r w:rsidRPr="006E0AAA">
        <w:rPr>
          <w:bCs/>
          <w:lang w:val="en-US"/>
        </w:rPr>
        <w:t>Office</w:t>
      </w:r>
      <w:r w:rsidRPr="006E0AAA">
        <w:rPr>
          <w:bCs/>
        </w:rPr>
        <w:t>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6E0AAA">
        <w:rPr>
          <w:bCs/>
          <w:lang w:val="en-US"/>
        </w:rPr>
        <w:t>-</w:t>
      </w:r>
      <w:r w:rsidRPr="006E0AAA">
        <w:rPr>
          <w:bCs/>
        </w:rPr>
        <w:t>браузеры</w:t>
      </w:r>
      <w:r w:rsidRPr="006E0AAA">
        <w:rPr>
          <w:bCs/>
          <w:lang w:val="en-US"/>
        </w:rPr>
        <w:t xml:space="preserve"> Google Chrome,  Mozilla Firefox, Opera  </w:t>
      </w:r>
      <w:r w:rsidRPr="006E0AAA">
        <w:rPr>
          <w:bCs/>
        </w:rPr>
        <w:t>илидр</w:t>
      </w:r>
      <w:r w:rsidRPr="006E0AAA">
        <w:rPr>
          <w:bCs/>
          <w:lang w:val="en-US"/>
        </w:rPr>
        <w:t>.;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6E0AAA">
        <w:rPr>
          <w:bCs/>
        </w:rPr>
        <w:t>-поисковые систем Google, Rambler, Yandex и др.;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6E0AAA">
        <w:rPr>
          <w:bCs/>
        </w:rPr>
        <w:t xml:space="preserve">-сервисы </w:t>
      </w:r>
      <w:r w:rsidRPr="006E0AAA">
        <w:rPr>
          <w:bCs/>
          <w:lang w:val="en-US"/>
        </w:rPr>
        <w:t>on</w:t>
      </w:r>
      <w:r w:rsidRPr="006E0AAA">
        <w:rPr>
          <w:bCs/>
        </w:rPr>
        <w:t>-</w:t>
      </w:r>
      <w:r w:rsidRPr="006E0AAA">
        <w:rPr>
          <w:bCs/>
          <w:lang w:val="en-US"/>
        </w:rPr>
        <w:t>line</w:t>
      </w:r>
      <w:r w:rsidRPr="006E0AAA">
        <w:rPr>
          <w:bCs/>
        </w:rPr>
        <w:t xml:space="preserve"> визуализации, например, Bubbl.us, Mindmeister.com и др.;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6E0AAA">
        <w:rPr>
          <w:bCs/>
          <w:lang w:val="en-US"/>
        </w:rPr>
        <w:t>-</w:t>
      </w:r>
      <w:r w:rsidRPr="006E0AAA">
        <w:rPr>
          <w:bCs/>
        </w:rPr>
        <w:t>облачные</w:t>
      </w:r>
      <w:r w:rsidRPr="006E0AAA">
        <w:rPr>
          <w:bCs/>
          <w:lang w:val="en-US"/>
        </w:rPr>
        <w:t xml:space="preserve"> </w:t>
      </w:r>
      <w:r w:rsidRPr="006E0AAA">
        <w:rPr>
          <w:bCs/>
        </w:rPr>
        <w:t>технологии</w:t>
      </w:r>
      <w:r w:rsidRPr="006E0AAA">
        <w:rPr>
          <w:bCs/>
          <w:lang w:val="en-US"/>
        </w:rPr>
        <w:t xml:space="preserve"> Google </w:t>
      </w:r>
      <w:r w:rsidRPr="006E0AAA">
        <w:rPr>
          <w:bCs/>
        </w:rPr>
        <w:t>или</w:t>
      </w:r>
      <w:r w:rsidRPr="006E0AAA">
        <w:rPr>
          <w:bCs/>
          <w:lang w:val="en-US"/>
        </w:rPr>
        <w:t xml:space="preserve"> Microsoft Office on-line.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6E0AAA">
        <w:rPr>
          <w:bCs/>
        </w:rPr>
        <w:t>Перечень информационных справочных систем</w:t>
      </w:r>
    </w:p>
    <w:p w:rsidR="00526DE0" w:rsidRPr="006E0AAA" w:rsidRDefault="00526DE0" w:rsidP="00526DE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6E0AAA">
        <w:rPr>
          <w:bCs/>
        </w:rPr>
        <w:t>http://www.biblioclub.ru</w:t>
      </w:r>
      <w:r w:rsidRPr="006E0AAA">
        <w:rPr>
          <w:bCs/>
        </w:rPr>
        <w:tab/>
      </w:r>
      <w:r w:rsidRPr="006E0AAA">
        <w:rPr>
          <w:bCs/>
        </w:rPr>
        <w:tab/>
        <w:t>ЭБС «Университетская библиотека онлайн»</w:t>
      </w:r>
    </w:p>
    <w:p w:rsidR="00526DE0" w:rsidRPr="006E0AAA" w:rsidRDefault="00526DE0" w:rsidP="00526DE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6E0AAA">
        <w:rPr>
          <w:bCs/>
        </w:rPr>
        <w:t>http://www.elibrary.ru</w:t>
      </w:r>
      <w:r w:rsidRPr="006E0AAA">
        <w:rPr>
          <w:bCs/>
        </w:rPr>
        <w:tab/>
      </w:r>
      <w:r w:rsidRPr="006E0AAA">
        <w:rPr>
          <w:bCs/>
        </w:rPr>
        <w:tab/>
        <w:t>Научная электронная библиотека</w:t>
      </w:r>
    </w:p>
    <w:p w:rsidR="00526DE0" w:rsidRPr="006E0AAA" w:rsidRDefault="00526DE0" w:rsidP="00526DE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6E0AAA">
        <w:rPr>
          <w:bCs/>
        </w:rPr>
        <w:t>http://www.ebiblioteka.ru</w:t>
      </w:r>
      <w:r w:rsidRPr="006E0AAA">
        <w:rPr>
          <w:bCs/>
        </w:rPr>
        <w:tab/>
      </w:r>
      <w:r w:rsidRPr="006E0AAA">
        <w:rPr>
          <w:bCs/>
        </w:rPr>
        <w:tab/>
        <w:t xml:space="preserve">Универсальные базы данных изданий 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526DE0" w:rsidRPr="006E0AAA" w:rsidRDefault="00526DE0" w:rsidP="00526DE0">
      <w:pPr>
        <w:ind w:left="360"/>
        <w:jc w:val="both"/>
      </w:pPr>
    </w:p>
    <w:p w:rsidR="00526DE0" w:rsidRPr="006E0AAA" w:rsidRDefault="00526DE0" w:rsidP="00526DE0">
      <w:pPr>
        <w:pStyle w:val="2"/>
        <w:spacing w:after="0" w:line="240" w:lineRule="auto"/>
        <w:ind w:left="0"/>
        <w:jc w:val="center"/>
        <w:rPr>
          <w:b/>
        </w:rPr>
      </w:pPr>
      <w:r w:rsidRPr="006E0AAA">
        <w:rPr>
          <w:b/>
          <w:caps/>
        </w:rPr>
        <w:t>5.7. ПРОГРАММА ДИСЦИПЛИНЫ «</w:t>
      </w:r>
      <w:r w:rsidRPr="006E0AAA">
        <w:rPr>
          <w:b/>
        </w:rPr>
        <w:t>ЛОГИКА»</w:t>
      </w:r>
    </w:p>
    <w:p w:rsidR="00526DE0" w:rsidRPr="006E0AAA" w:rsidRDefault="00526DE0" w:rsidP="00526DE0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1. Пояснительная записка</w:t>
      </w:r>
    </w:p>
    <w:p w:rsidR="00526DE0" w:rsidRPr="006E0AAA" w:rsidRDefault="00526DE0" w:rsidP="00526DE0">
      <w:pPr>
        <w:shd w:val="clear" w:color="auto" w:fill="FFFFFF"/>
        <w:ind w:firstLine="708"/>
        <w:jc w:val="both"/>
      </w:pPr>
      <w:r w:rsidRPr="006E0AAA">
        <w:t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</w:t>
      </w:r>
      <w:r w:rsidRPr="006E0AAA">
        <w:rPr>
          <w:rFonts w:ascii="Arial" w:hAnsi="Arial" w:cs="Arial"/>
          <w:sz w:val="33"/>
          <w:szCs w:val="33"/>
        </w:rPr>
        <w:t xml:space="preserve"> </w:t>
      </w:r>
      <w:r w:rsidRPr="006E0AAA">
        <w:t xml:space="preserve">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526DE0" w:rsidRPr="006E0AAA" w:rsidRDefault="00526DE0" w:rsidP="00526DE0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2. Место в структуре модуля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Дисциплина «Логика» является дисциплиной по выбору модуля «</w:t>
      </w:r>
      <w:r w:rsidRPr="006E0AAA">
        <w:rPr>
          <w:bCs/>
          <w:iCs/>
        </w:rPr>
        <w:t>Основы научных знаний</w:t>
      </w:r>
      <w:r w:rsidRPr="006E0AAA">
        <w:t xml:space="preserve">». 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44.03.05 «Педагогическое образование (с двумя профилями подготовки)». Уровень высшего образования: бакалавриат.</w:t>
      </w:r>
    </w:p>
    <w:p w:rsidR="00526DE0" w:rsidRPr="006E0AAA" w:rsidRDefault="00526DE0" w:rsidP="00526DE0">
      <w:pPr>
        <w:shd w:val="clear" w:color="auto" w:fill="FFFFFF"/>
        <w:ind w:firstLine="709"/>
        <w:jc w:val="both"/>
      </w:pPr>
      <w:r w:rsidRPr="006E0AAA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</w:t>
      </w:r>
      <w:r w:rsidRPr="006E0AAA">
        <w:lastRenderedPageBreak/>
        <w:t>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3. Цели и задачи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rPr>
          <w:i/>
          <w:iCs/>
        </w:rPr>
        <w:t>Цели</w:t>
      </w:r>
      <w:r w:rsidRPr="006E0AAA">
        <w:rPr>
          <w:b/>
          <w:bCs/>
          <w:i/>
          <w:iCs/>
        </w:rPr>
        <w:t xml:space="preserve"> </w:t>
      </w:r>
      <w:r w:rsidRPr="006E0AAA">
        <w:rPr>
          <w:i/>
          <w:iCs/>
        </w:rPr>
        <w:t>дисциплины</w:t>
      </w:r>
      <w:r w:rsidRPr="006E0AAA">
        <w:t>: формирование у студентов логического мышления, умения проводить логический анализ в профессиональных ситуациях.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E0AAA">
        <w:rPr>
          <w:i/>
          <w:iCs/>
        </w:rPr>
        <w:t>Задачи дисциплины: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- обучение студентов основным логическим понятиям;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- изучение логических характеристик основных форм мышления: понятие, суждение, умозаключение;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- умение использовать теоретические идеи и методы логики в профессиональной деятельности;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</w:pPr>
      <w:r w:rsidRPr="006E0AAA">
        <w:t>- овладение основными способами решения логических задач.</w:t>
      </w:r>
    </w:p>
    <w:p w:rsidR="00526DE0" w:rsidRPr="006E0AAA" w:rsidRDefault="00526DE0" w:rsidP="00526DE0">
      <w:pPr>
        <w:spacing w:after="160"/>
        <w:ind w:firstLine="708"/>
        <w:rPr>
          <w:b/>
          <w:bCs/>
        </w:rPr>
      </w:pPr>
      <w:r w:rsidRPr="006E0AAA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526DE0" w:rsidRPr="006E0AAA" w:rsidTr="00CD02E1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suppressAutoHyphens/>
              <w:autoSpaceDE w:val="0"/>
              <w:autoSpaceDN w:val="0"/>
              <w:adjustRightInd w:val="0"/>
              <w:jc w:val="center"/>
            </w:pPr>
            <w:r w:rsidRPr="006E0AAA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Средства оценивания ОР</w:t>
            </w:r>
          </w:p>
        </w:tc>
      </w:tr>
      <w:tr w:rsidR="00526DE0" w:rsidRPr="006E0AAA" w:rsidTr="00CD02E1">
        <w:trPr>
          <w:trHeight w:val="3834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  <w:rPr>
                <w:i/>
              </w:rPr>
            </w:pPr>
            <w:r w:rsidRPr="006E0AAA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</w:pPr>
            <w:r w:rsidRPr="006E0AAA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26DE0" w:rsidRPr="006E0AAA" w:rsidRDefault="00526DE0" w:rsidP="00CD02E1">
            <w:pPr>
              <w:tabs>
                <w:tab w:val="left" w:pos="318"/>
              </w:tabs>
              <w:jc w:val="both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lastRenderedPageBreak/>
              <w:t>ОР.1-7-1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6E0AAA">
              <w:rPr>
                <w:rFonts w:ascii="Arial" w:hAnsi="Arial" w:cs="Arial"/>
              </w:rPr>
              <w:t>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r w:rsidRPr="006E0AAA">
              <w:t>ОК-3</w:t>
            </w:r>
          </w:p>
          <w:p w:rsidR="00526DE0" w:rsidRPr="006E0AAA" w:rsidRDefault="00526DE0" w:rsidP="00CD02E1"/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40" w:lineRule="auto"/>
              <w:ind w:left="0"/>
            </w:pPr>
            <w:r w:rsidRPr="006E0AAA">
              <w:t>1.Формы для оценки доклада с презентацией</w:t>
            </w:r>
          </w:p>
          <w:p w:rsidR="00526DE0" w:rsidRPr="006E0AAA" w:rsidRDefault="00526DE0" w:rsidP="00CD02E1">
            <w:pPr>
              <w:pStyle w:val="2"/>
              <w:spacing w:after="0" w:line="240" w:lineRule="auto"/>
              <w:ind w:left="0"/>
            </w:pPr>
            <w:r w:rsidRPr="006E0AAA">
              <w:t xml:space="preserve">2.Форма для оценки эссе </w:t>
            </w:r>
          </w:p>
          <w:p w:rsidR="00526DE0" w:rsidRPr="006E0AAA" w:rsidRDefault="00526DE0" w:rsidP="00CD02E1">
            <w:pPr>
              <w:pStyle w:val="2"/>
              <w:spacing w:after="0" w:line="240" w:lineRule="auto"/>
              <w:ind w:left="0"/>
            </w:pPr>
            <w:r w:rsidRPr="006E0AAA">
              <w:t xml:space="preserve">3.Форма для оценки дискуссии   </w:t>
            </w:r>
          </w:p>
        </w:tc>
      </w:tr>
      <w:tr w:rsidR="00526DE0" w:rsidRPr="006E0AAA" w:rsidTr="00CD02E1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ОР.1-7-2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Демонстрирует знание основных категорий логики как науки о мышлении, законов и форм абстрактного мышления,  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способов аргументации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r w:rsidRPr="006E0AAA">
              <w:t xml:space="preserve">ПК-4 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40" w:lineRule="auto"/>
              <w:ind w:left="0"/>
            </w:pPr>
            <w:r w:rsidRPr="006E0AAA">
              <w:t>1.Тестирование в ЭОС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2. Формы для оценки доклада с презентацией.</w:t>
            </w:r>
          </w:p>
          <w:p w:rsidR="00526DE0" w:rsidRPr="006E0AAA" w:rsidRDefault="00526DE0" w:rsidP="00CD02E1">
            <w:pPr>
              <w:pStyle w:val="2"/>
              <w:spacing w:after="0" w:line="240" w:lineRule="auto"/>
              <w:ind w:left="-104"/>
              <w:jc w:val="both"/>
            </w:pPr>
            <w:r w:rsidRPr="006E0AAA">
              <w:t xml:space="preserve"> 3. Формы для оценки контрольной работы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lastRenderedPageBreak/>
        <w:t>5. Содержание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833"/>
        <w:gridCol w:w="832"/>
        <w:gridCol w:w="1379"/>
        <w:gridCol w:w="1205"/>
        <w:gridCol w:w="1004"/>
      </w:tblGrid>
      <w:tr w:rsidR="00526DE0" w:rsidRPr="006E0AAA" w:rsidTr="00CD02E1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Всего часов по дисциплине</w:t>
            </w:r>
          </w:p>
        </w:tc>
      </w:tr>
      <w:tr w:rsidR="00526DE0" w:rsidRPr="006E0AAA" w:rsidTr="00CD02E1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tabs>
                <w:tab w:val="left" w:pos="814"/>
              </w:tabs>
              <w:jc w:val="center"/>
            </w:pPr>
            <w:r w:rsidRPr="006E0AAA">
              <w:t xml:space="preserve">Контактная СР (в т.ч. 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jc w:val="both"/>
              <w:rPr>
                <w:b/>
                <w:i/>
              </w:rPr>
            </w:pPr>
            <w:r w:rsidRPr="006E0AAA">
              <w:rPr>
                <w:b/>
              </w:rPr>
              <w:t>Раздел 1</w:t>
            </w:r>
            <w:r w:rsidRPr="006E0AAA">
              <w:rPr>
                <w:b/>
                <w:i/>
              </w:rPr>
              <w:t xml:space="preserve">. </w:t>
            </w:r>
            <w:r w:rsidRPr="006E0AAA">
              <w:rPr>
                <w:b/>
                <w:iCs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12</w:t>
            </w: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a9"/>
              <w:tabs>
                <w:tab w:val="left" w:pos="-11307"/>
              </w:tabs>
            </w:pPr>
            <w:r w:rsidRPr="006E0AAA"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6</w:t>
            </w: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a9"/>
              <w:tabs>
                <w:tab w:val="left" w:pos="-11307"/>
              </w:tabs>
            </w:pPr>
            <w:r w:rsidRPr="006E0AAA"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6</w:t>
            </w: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a9"/>
              <w:tabs>
                <w:tab w:val="left" w:pos="-11307"/>
              </w:tabs>
              <w:rPr>
                <w:b/>
              </w:rPr>
            </w:pPr>
            <w:r w:rsidRPr="006E0AAA">
              <w:rPr>
                <w:b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E0AAA">
              <w:rPr>
                <w:b/>
              </w:rPr>
              <w:t>3</w:t>
            </w:r>
            <w:r w:rsidRPr="006E0AAA">
              <w:rPr>
                <w:b/>
                <w:lang w:val="en-US"/>
              </w:rPr>
              <w:t>0</w:t>
            </w: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9</w:t>
            </w: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9</w:t>
            </w: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12</w:t>
            </w: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rPr>
                <w:b/>
              </w:rPr>
            </w:pPr>
            <w:r w:rsidRPr="006E0AAA">
              <w:rPr>
                <w:b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E0AAA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6E0AAA">
              <w:rPr>
                <w:b/>
              </w:rPr>
              <w:t>26</w:t>
            </w: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8</w:t>
            </w: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r w:rsidRPr="006E0AAA"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8</w:t>
            </w: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ae"/>
              <w:jc w:val="both"/>
              <w:rPr>
                <w:b w:val="0"/>
                <w:sz w:val="24"/>
              </w:rPr>
            </w:pPr>
            <w:r w:rsidRPr="006E0AAA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rPr>
                <w:lang w:val="en-US"/>
              </w:rPr>
              <w:t>1</w:t>
            </w:r>
            <w:r w:rsidRPr="006E0AAA">
              <w:t>0</w:t>
            </w:r>
          </w:p>
        </w:tc>
      </w:tr>
      <w:tr w:rsidR="00526DE0" w:rsidRPr="006E0AAA" w:rsidTr="00CD02E1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right"/>
            </w:pPr>
            <w:r w:rsidRPr="006E0AAA">
              <w:rPr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rPr>
                <w:lang w:val="en-US"/>
              </w:rPr>
              <w:t>1</w:t>
            </w:r>
            <w:r w:rsidRPr="006E0AAA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72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5.2. Методы обучения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6E0AAA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6. Технологическая карта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526DE0" w:rsidRPr="006E0AAA" w:rsidTr="00CD02E1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6E0AAA">
              <w:t xml:space="preserve">Код ОР </w:t>
            </w:r>
            <w:r w:rsidRPr="006E0AAA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Виды учебной деятельности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Балл за конкретное задание</w:t>
            </w:r>
          </w:p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(</w:t>
            </w:r>
            <w:r w:rsidRPr="006E0AAA">
              <w:rPr>
                <w:lang w:val="en-US"/>
              </w:rPr>
              <w:t>min</w:t>
            </w:r>
            <w:r w:rsidRPr="006E0AAA">
              <w:t>-</w:t>
            </w:r>
            <w:r w:rsidRPr="006E0AAA">
              <w:rPr>
                <w:lang w:val="en-US"/>
              </w:rPr>
              <w:t>max</w:t>
            </w:r>
            <w:r w:rsidRPr="006E0AAA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Баллы</w:t>
            </w:r>
          </w:p>
        </w:tc>
      </w:tr>
      <w:tr w:rsidR="00526DE0" w:rsidRPr="006E0AAA" w:rsidTr="00CD02E1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Максимальный</w:t>
            </w:r>
          </w:p>
        </w:tc>
      </w:tr>
      <w:tr w:rsidR="00526DE0" w:rsidRPr="006E0AAA" w:rsidTr="00CD02E1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6E0AAA">
              <w:rPr>
                <w:sz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rPr>
                <w:sz w:val="24"/>
              </w:rPr>
            </w:pPr>
            <w:r w:rsidRPr="006E0AAA">
              <w:rPr>
                <w:sz w:val="24"/>
              </w:rPr>
              <w:t>Контрольная работа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6E0AAA">
              <w:t>Формы для оценки контрольной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jc w:val="center"/>
            </w:pPr>
            <w:r w:rsidRPr="006E0AAA">
              <w:t>8-15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</w:pPr>
            <w:r w:rsidRPr="006E0AAA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</w:pPr>
            <w:r w:rsidRPr="006E0AAA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</w:pPr>
            <w:r w:rsidRPr="006E0AAA">
              <w:t>45</w:t>
            </w:r>
          </w:p>
        </w:tc>
      </w:tr>
      <w:tr w:rsidR="00526DE0" w:rsidRPr="006E0AAA" w:rsidTr="00CD02E1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pStyle w:val="af2"/>
              <w:ind w:firstLine="0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>ОР.1-7-1</w:t>
            </w:r>
          </w:p>
          <w:p w:rsidR="00526DE0" w:rsidRPr="006E0AAA" w:rsidRDefault="00526DE0" w:rsidP="00CD02E1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jc w:val="center"/>
            </w:pPr>
            <w:r w:rsidRPr="006E0AAA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10</w:t>
            </w:r>
          </w:p>
        </w:tc>
      </w:tr>
      <w:tr w:rsidR="00526DE0" w:rsidRPr="006E0AAA" w:rsidTr="00CD02E1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r w:rsidRPr="006E0AAA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>Дискуссия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</w:pPr>
            <w:r w:rsidRPr="006E0AAA">
              <w:t>Форма для оценки дискуссии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jc w:val="center"/>
            </w:pPr>
            <w:r w:rsidRPr="006E0AAA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10</w:t>
            </w:r>
          </w:p>
        </w:tc>
      </w:tr>
      <w:tr w:rsidR="00526DE0" w:rsidRPr="006E0AAA" w:rsidTr="00CD02E1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4.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r w:rsidRPr="006E0AAA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Формы для оценки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jc w:val="center"/>
              <w:rPr>
                <w:lang w:val="en-US"/>
              </w:rPr>
            </w:pPr>
            <w:r w:rsidRPr="006E0AAA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6E0AAA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10</w:t>
            </w:r>
          </w:p>
        </w:tc>
      </w:tr>
      <w:tr w:rsidR="00526DE0" w:rsidRPr="006E0AAA" w:rsidTr="00CD02E1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5.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6E0AAA">
              <w:t xml:space="preserve">Тест в ЭОС </w:t>
            </w:r>
            <w:r w:rsidRPr="006E0AAA">
              <w:rPr>
                <w:lang w:val="en-US"/>
              </w:rPr>
              <w:lastRenderedPageBreak/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jc w:val="center"/>
              <w:rPr>
                <w:lang w:val="en-US"/>
              </w:rPr>
            </w:pPr>
            <w:r w:rsidRPr="006E0AAA">
              <w:lastRenderedPageBreak/>
              <w:t>5</w:t>
            </w:r>
            <w:r w:rsidRPr="006E0AAA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10</w:t>
            </w:r>
          </w:p>
        </w:tc>
      </w:tr>
      <w:tr w:rsidR="00526DE0" w:rsidRPr="006E0AAA" w:rsidTr="00CD02E1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lastRenderedPageBreak/>
              <w:t>7.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26DE0" w:rsidRPr="006E0AAA" w:rsidRDefault="00526DE0" w:rsidP="00CD02E1">
            <w:pPr>
              <w:pStyle w:val="af2"/>
              <w:ind w:firstLine="0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>ОР.1-7-1</w:t>
            </w:r>
          </w:p>
          <w:p w:rsidR="00526DE0" w:rsidRPr="006E0AAA" w:rsidRDefault="00526DE0" w:rsidP="00CD02E1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6E0AAA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  <w:r w:rsidRPr="006E0AAA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a3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6E0AAA">
              <w:rPr>
                <w:bCs/>
              </w:rPr>
              <w:t>15</w:t>
            </w:r>
          </w:p>
        </w:tc>
      </w:tr>
      <w:tr w:rsidR="00526DE0" w:rsidRPr="006E0AAA" w:rsidTr="00CD02E1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  <w:r w:rsidRPr="006E0AAA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6DE0" w:rsidRPr="006E0AAA" w:rsidRDefault="00526DE0" w:rsidP="00CD02E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6E0AAA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26DE0" w:rsidRPr="006E0AAA" w:rsidRDefault="00526DE0" w:rsidP="00CD02E1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6E0AAA">
              <w:rPr>
                <w:b/>
                <w:bCs/>
              </w:rPr>
              <w:t>100</w:t>
            </w:r>
          </w:p>
        </w:tc>
      </w:tr>
    </w:tbl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7. Учебно-методическое и информационное обеспечение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</w:rPr>
        <w:t xml:space="preserve">7.1. </w:t>
      </w:r>
      <w:r w:rsidRPr="006E0AAA">
        <w:rPr>
          <w:bCs/>
          <w:i/>
          <w:iCs/>
        </w:rPr>
        <w:t>Основная литература</w:t>
      </w:r>
    </w:p>
    <w:p w:rsidR="00526DE0" w:rsidRPr="006E0AAA" w:rsidRDefault="00526DE0" w:rsidP="00526DE0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6E0AAA">
        <w:rPr>
          <w:rFonts w:eastAsia="TimesNewRoman"/>
          <w:lang w:eastAsia="en-US"/>
        </w:rPr>
        <w:t xml:space="preserve">1. </w:t>
      </w:r>
      <w:r w:rsidRPr="006E0AAA">
        <w:rPr>
          <w:sz w:val="23"/>
          <w:szCs w:val="23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8" w:history="1">
        <w:r w:rsidRPr="006E0AAA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6E0AAA">
        <w:t>.</w:t>
      </w:r>
      <w:r w:rsidRPr="006E0AAA">
        <w:rPr>
          <w:rFonts w:eastAsia="TimesNewRoman"/>
          <w:lang w:eastAsia="en-US"/>
        </w:rPr>
        <w:t xml:space="preserve"> </w:t>
      </w:r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6E0AAA">
        <w:rPr>
          <w:rFonts w:eastAsia="TimesNewRoman"/>
          <w:lang w:eastAsia="en-US"/>
        </w:rPr>
        <w:t xml:space="preserve">2. </w:t>
      </w:r>
      <w:r w:rsidRPr="006E0AAA">
        <w:rPr>
          <w:sz w:val="23"/>
          <w:szCs w:val="23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59" w:history="1">
        <w:r w:rsidRPr="006E0AAA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7.2. Дополнительная литература</w:t>
      </w:r>
    </w:p>
    <w:p w:rsidR="00526DE0" w:rsidRPr="006E0AAA" w:rsidRDefault="00526DE0" w:rsidP="00526DE0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6E0AAA">
        <w:rPr>
          <w:rFonts w:eastAsia="TimesNewRoman"/>
          <w:lang w:eastAsia="en-US"/>
        </w:rPr>
        <w:t xml:space="preserve">1. </w:t>
      </w:r>
      <w:r w:rsidRPr="006E0AAA">
        <w:rPr>
          <w:iCs/>
          <w:sz w:val="21"/>
          <w:szCs w:val="21"/>
          <w:shd w:val="clear" w:color="auto" w:fill="FFFFFF"/>
        </w:rPr>
        <w:t>Ивин А. А</w:t>
      </w:r>
      <w:r w:rsidRPr="006E0AAA">
        <w:rPr>
          <w:i/>
          <w:iCs/>
          <w:sz w:val="21"/>
          <w:szCs w:val="21"/>
          <w:shd w:val="clear" w:color="auto" w:fill="FFFFFF"/>
        </w:rPr>
        <w:t>. </w:t>
      </w:r>
      <w:r w:rsidRPr="006E0AAA">
        <w:rPr>
          <w:sz w:val="21"/>
          <w:szCs w:val="21"/>
          <w:shd w:val="clear" w:color="auto" w:fill="FFFFFF"/>
        </w:rPr>
        <w:t>Практическая логика: задачи и упражнения : учеб. 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60" w:tgtFrame="_blank" w:history="1">
        <w:r w:rsidRPr="006E0AAA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6E0AAA">
        <w:rPr>
          <w:rFonts w:eastAsia="TimesNewRoman"/>
          <w:lang w:eastAsia="en-US"/>
        </w:rPr>
        <w:t xml:space="preserve">2. </w:t>
      </w:r>
      <w:r w:rsidRPr="006E0AAA">
        <w:rPr>
          <w:iCs/>
          <w:sz w:val="21"/>
          <w:szCs w:val="21"/>
          <w:shd w:val="clear" w:color="auto" w:fill="FFFFFF"/>
        </w:rPr>
        <w:t>Михайлов К. А</w:t>
      </w:r>
      <w:r w:rsidRPr="006E0AAA">
        <w:rPr>
          <w:i/>
          <w:iCs/>
          <w:sz w:val="21"/>
          <w:szCs w:val="21"/>
          <w:shd w:val="clear" w:color="auto" w:fill="FFFFFF"/>
        </w:rPr>
        <w:t>. </w:t>
      </w:r>
      <w:r w:rsidRPr="006E0AAA">
        <w:rPr>
          <w:sz w:val="21"/>
          <w:szCs w:val="21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61" w:tgtFrame="_blank" w:history="1">
        <w:r w:rsidRPr="006E0AAA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6E0AAA">
        <w:rPr>
          <w:iCs/>
          <w:sz w:val="21"/>
          <w:szCs w:val="21"/>
          <w:shd w:val="clear" w:color="auto" w:fill="FFFFFF"/>
        </w:rPr>
        <w:t>3. Михайлов К. А.</w:t>
      </w:r>
      <w:r w:rsidRPr="006E0AAA">
        <w:rPr>
          <w:i/>
          <w:iCs/>
          <w:sz w:val="21"/>
          <w:szCs w:val="21"/>
          <w:shd w:val="clear" w:color="auto" w:fill="FFFFFF"/>
        </w:rPr>
        <w:t> </w:t>
      </w:r>
      <w:r w:rsidRPr="006E0AAA">
        <w:rPr>
          <w:sz w:val="21"/>
          <w:szCs w:val="21"/>
          <w:shd w:val="clear" w:color="auto" w:fill="FFFFFF"/>
        </w:rPr>
        <w:t>Логика. Практикум : учеб. 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62" w:tgtFrame="_blank" w:history="1">
        <w:r w:rsidRPr="006E0AAA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jc w:val="both"/>
            </w:pPr>
            <w:r w:rsidRPr="006E0AAA">
              <w:t>ЭБС «Университетская библиотека онлайн»</w:t>
            </w:r>
          </w:p>
        </w:tc>
      </w:tr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jc w:val="both"/>
            </w:pPr>
            <w:r w:rsidRPr="006E0AAA">
              <w:t>Научная электронная библиотека</w:t>
            </w:r>
          </w:p>
        </w:tc>
      </w:tr>
      <w:tr w:rsidR="00526DE0" w:rsidRPr="006E0AAA" w:rsidTr="00CD02E1">
        <w:tc>
          <w:tcPr>
            <w:tcW w:w="2834" w:type="dxa"/>
          </w:tcPr>
          <w:p w:rsidR="00526DE0" w:rsidRPr="006E0AAA" w:rsidRDefault="00526DE0" w:rsidP="00CD02E1">
            <w:pPr>
              <w:jc w:val="both"/>
              <w:rPr>
                <w:lang w:val="en-US"/>
              </w:rPr>
            </w:pPr>
            <w:r w:rsidRPr="006E0AA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526DE0" w:rsidRPr="006E0AAA" w:rsidRDefault="00526DE0" w:rsidP="00CD02E1">
            <w:pPr>
              <w:jc w:val="both"/>
            </w:pPr>
            <w:r w:rsidRPr="006E0AAA">
              <w:t xml:space="preserve">Универсальные базы данных изданий </w:t>
            </w:r>
          </w:p>
        </w:tc>
      </w:tr>
    </w:tbl>
    <w:p w:rsidR="00526DE0" w:rsidRPr="006E0AAA" w:rsidRDefault="00526DE0" w:rsidP="00526D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0AA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26DE0" w:rsidRPr="006E0AAA" w:rsidRDefault="00526DE0" w:rsidP="00526DE0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6E0AAA">
        <w:rPr>
          <w:rFonts w:eastAsia="TimesNewRoman"/>
          <w:lang w:eastAsia="en-US"/>
        </w:rPr>
        <w:t>Логика в России - http://www.logic.ru/Russian.</w:t>
      </w:r>
    </w:p>
    <w:p w:rsidR="00526DE0" w:rsidRPr="006E0AAA" w:rsidRDefault="00526DE0" w:rsidP="00526DE0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6E0AAA">
        <w:rPr>
          <w:rFonts w:eastAsia="TimesNewRoman"/>
          <w:lang w:eastAsia="en-US"/>
        </w:rPr>
        <w:t>Электронный журнал «Логические исследования» - http://www.logic.ru/Russian/LogStud/index.html.</w:t>
      </w:r>
    </w:p>
    <w:p w:rsidR="00526DE0" w:rsidRPr="006E0AAA" w:rsidRDefault="00526DE0" w:rsidP="00526DE0">
      <w:pPr>
        <w:autoSpaceDE w:val="0"/>
        <w:autoSpaceDN w:val="0"/>
        <w:adjustRightInd w:val="0"/>
        <w:jc w:val="both"/>
      </w:pPr>
      <w:r w:rsidRPr="006E0AAA">
        <w:t>Логика - http://intencia.ru/FAQ-cat-17.html</w:t>
      </w:r>
    </w:p>
    <w:p w:rsidR="00526DE0" w:rsidRPr="006E0AAA" w:rsidRDefault="00390DC7" w:rsidP="00526DE0">
      <w:pPr>
        <w:ind w:right="-30"/>
        <w:jc w:val="both"/>
      </w:pPr>
      <w:hyperlink r:id="rId63" w:history="1">
        <w:r w:rsidR="00526DE0" w:rsidRPr="006E0AAA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526DE0" w:rsidRPr="006E0AAA">
        <w:t xml:space="preserve"> - </w:t>
      </w:r>
      <w:hyperlink r:id="rId64" w:history="1">
        <w:r w:rsidR="00526DE0" w:rsidRPr="006E0AAA">
          <w:rPr>
            <w:rStyle w:val="af0"/>
            <w:color w:val="auto"/>
          </w:rPr>
          <w:t>http://nauki-online.ru/logika/</w:t>
        </w:r>
      </w:hyperlink>
    </w:p>
    <w:p w:rsidR="00526DE0" w:rsidRPr="006E0AAA" w:rsidRDefault="00526DE0" w:rsidP="00526DE0">
      <w:pPr>
        <w:autoSpaceDE w:val="0"/>
        <w:autoSpaceDN w:val="0"/>
        <w:adjustRightInd w:val="0"/>
        <w:jc w:val="both"/>
      </w:pPr>
      <w:r w:rsidRPr="006E0AAA">
        <w:t xml:space="preserve">Время логики с logiclike. - </w:t>
      </w:r>
      <w:hyperlink r:id="rId65" w:anchor="/service/logic" w:history="1">
        <w:r w:rsidRPr="006E0AAA">
          <w:rPr>
            <w:rStyle w:val="af0"/>
            <w:color w:val="auto"/>
          </w:rPr>
          <w:t>https://logiclike.com/cabinet#/service/logic</w:t>
        </w:r>
      </w:hyperlink>
    </w:p>
    <w:p w:rsidR="00526DE0" w:rsidRPr="006E0AAA" w:rsidRDefault="00526DE0" w:rsidP="00526DE0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6E0AAA">
        <w:rPr>
          <w:rFonts w:eastAsia="TimesNewRoman"/>
          <w:lang w:eastAsia="en-US"/>
        </w:rPr>
        <w:t xml:space="preserve">Сайт, посвященный Льюису Кэрроллу - </w:t>
      </w:r>
      <w:hyperlink r:id="rId66" w:history="1">
        <w:r w:rsidRPr="006E0AAA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8. Фонды оценочных средств</w:t>
      </w:r>
    </w:p>
    <w:p w:rsidR="00526DE0" w:rsidRPr="006E0AAA" w:rsidRDefault="00526DE0" w:rsidP="00526DE0">
      <w:pPr>
        <w:ind w:firstLine="709"/>
        <w:jc w:val="both"/>
        <w:rPr>
          <w:spacing w:val="-4"/>
        </w:rPr>
      </w:pPr>
      <w:r w:rsidRPr="006E0AAA">
        <w:rPr>
          <w:spacing w:val="-4"/>
        </w:rPr>
        <w:t>Фонд оценочных средств представлен в Приложении 1.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0AA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0AAA">
        <w:rPr>
          <w:bCs/>
          <w:i/>
        </w:rPr>
        <w:t>9.1. Описание материально-технической базы</w:t>
      </w:r>
    </w:p>
    <w:p w:rsidR="00526DE0" w:rsidRPr="006E0AAA" w:rsidRDefault="00526DE0" w:rsidP="00526DE0">
      <w:pPr>
        <w:ind w:firstLine="709"/>
        <w:jc w:val="both"/>
        <w:rPr>
          <w:bCs/>
        </w:rPr>
      </w:pPr>
      <w:r w:rsidRPr="006E0AAA">
        <w:rPr>
          <w:bCs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6E0AA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6DE0" w:rsidRPr="006E0AAA" w:rsidRDefault="00526DE0" w:rsidP="00526DE0">
      <w:pPr>
        <w:autoSpaceDE w:val="0"/>
        <w:autoSpaceDN w:val="0"/>
        <w:adjustRightInd w:val="0"/>
        <w:jc w:val="both"/>
        <w:rPr>
          <w:bCs/>
        </w:rPr>
      </w:pPr>
      <w:r w:rsidRPr="006E0AAA">
        <w:rPr>
          <w:bCs/>
          <w:lang w:val="en-US"/>
        </w:rPr>
        <w:t xml:space="preserve">MS Office, PDF Reader, Djvu Browser WinDjView, </w:t>
      </w:r>
      <w:r w:rsidRPr="006E0AAA">
        <w:rPr>
          <w:bCs/>
        </w:rPr>
        <w:t>Учебная</w:t>
      </w:r>
      <w:r w:rsidRPr="006E0AAA">
        <w:rPr>
          <w:bCs/>
          <w:lang w:val="en-US"/>
        </w:rPr>
        <w:t xml:space="preserve"> </w:t>
      </w:r>
      <w:r w:rsidRPr="006E0AAA">
        <w:rPr>
          <w:bCs/>
        </w:rPr>
        <w:t>среда</w:t>
      </w:r>
      <w:r w:rsidRPr="006E0AAA">
        <w:rPr>
          <w:bCs/>
          <w:lang w:val="en-US"/>
        </w:rPr>
        <w:t xml:space="preserve"> MOODLE. </w:t>
      </w:r>
      <w:r w:rsidRPr="006E0AAA">
        <w:rPr>
          <w:bCs/>
        </w:rPr>
        <w:t>Поисковые систем Google, Rambler, Yandex и др.;технология Вики.</w:t>
      </w:r>
    </w:p>
    <w:p w:rsidR="00526DE0" w:rsidRPr="006E0AAA" w:rsidRDefault="00526DE0" w:rsidP="00526DE0">
      <w:pPr>
        <w:autoSpaceDE w:val="0"/>
        <w:autoSpaceDN w:val="0"/>
        <w:adjustRightInd w:val="0"/>
        <w:jc w:val="both"/>
        <w:rPr>
          <w:bCs/>
          <w:strike/>
        </w:rPr>
      </w:pPr>
    </w:p>
    <w:p w:rsidR="00526DE0" w:rsidRPr="006E0AAA" w:rsidRDefault="00526DE0" w:rsidP="00526DE0">
      <w:pPr>
        <w:autoSpaceDE w:val="0"/>
        <w:autoSpaceDN w:val="0"/>
        <w:adjustRightInd w:val="0"/>
        <w:jc w:val="both"/>
        <w:rPr>
          <w:bCs/>
          <w:strike/>
        </w:rPr>
      </w:pPr>
    </w:p>
    <w:p w:rsidR="0032368E" w:rsidRDefault="0032368E" w:rsidP="0032368E">
      <w:pPr>
        <w:spacing w:line="360" w:lineRule="auto"/>
        <w:jc w:val="center"/>
        <w:rPr>
          <w:b/>
        </w:rPr>
      </w:pPr>
      <w:r>
        <w:rPr>
          <w:b/>
        </w:rPr>
        <w:t>5.8. ПРОГРАММА  ДИСЦИПЛИНЫ</w:t>
      </w:r>
    </w:p>
    <w:p w:rsidR="0032368E" w:rsidRDefault="0032368E" w:rsidP="0032368E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>
        <w:rPr>
          <w:b/>
          <w:bCs/>
        </w:rPr>
        <w:lastRenderedPageBreak/>
        <w:t>«</w:t>
      </w:r>
      <w:r>
        <w:rPr>
          <w:b/>
        </w:rPr>
        <w:t>Основы лингвокультурологии</w:t>
      </w:r>
      <w:r>
        <w:rPr>
          <w:b/>
          <w:bCs/>
        </w:rPr>
        <w:t>»</w:t>
      </w:r>
    </w:p>
    <w:p w:rsidR="0032368E" w:rsidRDefault="0032368E" w:rsidP="0032368E">
      <w:pPr>
        <w:numPr>
          <w:ilvl w:val="0"/>
          <w:numId w:val="28"/>
        </w:numPr>
        <w:tabs>
          <w:tab w:val="left" w:pos="720"/>
        </w:tabs>
        <w:autoSpaceDE w:val="0"/>
        <w:autoSpaceDN w:val="0"/>
        <w:adjustRightInd w:val="0"/>
        <w:spacing w:line="360" w:lineRule="auto"/>
        <w:contextualSpacing/>
        <w:jc w:val="both"/>
        <w:rPr>
          <w:b/>
          <w:bCs/>
        </w:rPr>
      </w:pPr>
      <w:r>
        <w:rPr>
          <w:b/>
          <w:bCs/>
        </w:rPr>
        <w:t>Пояснительная записка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>
        <w:rPr>
          <w:bCs/>
        </w:rPr>
        <w:t>Дисциплина «Основы лингвокультурологии» является дисциплиной по выбору модуля «Основы научных знаний». Она предназначена бакалаврам, обучающимся по профилю подготовки «Русский язык и литература», и призвана сформировать у студентов компетенции в сфере лингвокультурологии, необходимые им для осуществления профессиональной образовательной деятельности в области преподавания русского языка в средней общеобразовательной школе согласно Профессиональному стандарту педагога (утвержден приказом Министерства труда и социальной защиты РФ от 18.10. 2013, № 544н).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Данный курс носит практический характер. В ходе обучения студенты приобретают навык видеть языковые факты в сопряжении с проблемами образования и национальной культуры. </w:t>
      </w:r>
    </w:p>
    <w:p w:rsidR="0032368E" w:rsidRDefault="0032368E" w:rsidP="0032368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В процессе преподавания дисциплины «Основы лингвокультурологии» преподаватель использует как классические формы обучения (практические занятия), так и активные методы обучения (проблемное обучение, работа с различными типами словарей, эвристические беседы и др.). Также предполагается использование новейших IT-обучающих технологий, включая работу в системе </w:t>
      </w:r>
      <w:r>
        <w:rPr>
          <w:bCs/>
          <w:lang w:val="en-US"/>
        </w:rPr>
        <w:t>Moodle</w:t>
      </w:r>
      <w:r>
        <w:rPr>
          <w:bCs/>
        </w:rPr>
        <w:t>.</w:t>
      </w:r>
    </w:p>
    <w:p w:rsidR="0032368E" w:rsidRDefault="0032368E" w:rsidP="0032368E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Текущий контроль успеваемости студентов по дисциплине «Основы лингвокультурологии» включает тестирование, написание контрольных работ и  доклада. Итоговый контроль проводится в форме зачета. При этом используется балльно-рейтинговая система оценки.</w:t>
      </w:r>
    </w:p>
    <w:p w:rsidR="0032368E" w:rsidRDefault="0032368E" w:rsidP="0032368E">
      <w:pPr>
        <w:autoSpaceDE w:val="0"/>
        <w:autoSpaceDN w:val="0"/>
        <w:adjustRightInd w:val="0"/>
        <w:spacing w:before="120"/>
        <w:ind w:firstLine="709"/>
        <w:jc w:val="both"/>
        <w:rPr>
          <w:b/>
          <w:bCs/>
        </w:rPr>
      </w:pPr>
      <w:r>
        <w:rPr>
          <w:b/>
          <w:bCs/>
        </w:rPr>
        <w:t>2. Место в структуре модуля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t xml:space="preserve">Для изучения дисциплины </w:t>
      </w:r>
      <w:r>
        <w:rPr>
          <w:bCs/>
        </w:rPr>
        <w:t>«Основы лингвокультурологии»</w:t>
      </w:r>
      <w:r>
        <w:t xml:space="preserve"> необходимо освоение дисциплины «Русский язык и культура речи». Дисциплина </w:t>
      </w:r>
      <w:r>
        <w:rPr>
          <w:bCs/>
        </w:rPr>
        <w:t xml:space="preserve">«Основы лингвокультурологии» </w:t>
      </w:r>
      <w:r>
        <w:t>предшествует изучению дисциплин «Введение в языкознание», «Практикум по русскому языку».</w:t>
      </w:r>
    </w:p>
    <w:p w:rsidR="0032368E" w:rsidRDefault="0032368E" w:rsidP="0032368E">
      <w:pPr>
        <w:autoSpaceDE w:val="0"/>
        <w:autoSpaceDN w:val="0"/>
        <w:adjustRightInd w:val="0"/>
        <w:spacing w:before="120" w:after="120"/>
        <w:ind w:firstLine="709"/>
        <w:jc w:val="both"/>
        <w:rPr>
          <w:b/>
          <w:bCs/>
        </w:rPr>
      </w:pPr>
      <w:r>
        <w:rPr>
          <w:b/>
          <w:bCs/>
        </w:rPr>
        <w:t>3. Цели и задачи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i/>
        </w:rPr>
        <w:t xml:space="preserve">Цель дисциплины </w:t>
      </w:r>
      <w:r>
        <w:t xml:space="preserve">– </w:t>
      </w:r>
      <w:r>
        <w:rPr>
          <w:color w:val="000000"/>
          <w:lang w:bidi="yi-Hebr"/>
        </w:rPr>
        <w:t xml:space="preserve">создать условия для выработки у студентов профессиональных компетенций в области лингвокультурологических </w:t>
      </w:r>
      <w:r>
        <w:t>проблем.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sz w:val="16"/>
          <w:szCs w:val="16"/>
        </w:rPr>
      </w:pP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>
        <w:rPr>
          <w:i/>
          <w:iCs/>
        </w:rPr>
        <w:t>Задачи дисциплины: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t>– изучение общетеоретических проблем лингвокультурологии;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</w:pPr>
      <w:r>
        <w:t>– знакомство с историей, проблематикой и терминологическим аппаратом лингвокультурологии;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</w:pPr>
      <w:r>
        <w:t xml:space="preserve">– описание основных направлений </w:t>
      </w:r>
      <w:r>
        <w:rPr>
          <w:bCs/>
        </w:rPr>
        <w:t>лингвокультурологии;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</w:pPr>
      <w:r>
        <w:t>– изучение ключевых концептов русской культуры;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</w:pPr>
      <w:r>
        <w:t>– стимулировать стремление к самостоятельному системному филологическому мышлению – историко-культурному и собственно лингвистическому.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sz w:val="16"/>
          <w:szCs w:val="16"/>
        </w:rPr>
      </w:pPr>
    </w:p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3"/>
        <w:gridCol w:w="2348"/>
        <w:gridCol w:w="1471"/>
        <w:gridCol w:w="2030"/>
        <w:gridCol w:w="1311"/>
        <w:gridCol w:w="1488"/>
      </w:tblGrid>
      <w:tr w:rsidR="0032368E" w:rsidTr="0032368E">
        <w:trPr>
          <w:trHeight w:val="385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32368E" w:rsidTr="0032368E">
        <w:trPr>
          <w:trHeight w:val="331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</w:pPr>
            <w:r>
              <w:t>ОР-2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ind w:firstLine="709"/>
              <w:jc w:val="both"/>
              <w:rPr>
                <w:bCs/>
              </w:rPr>
            </w:pPr>
            <w:r>
              <w:rPr>
                <w:bCs/>
              </w:rPr>
              <w:t xml:space="preserve">Демонстрирует умения использовать естественнонаучны, математические знания и методы ло-гики для </w:t>
            </w:r>
            <w:r>
              <w:rPr>
                <w:bCs/>
              </w:rPr>
              <w:lastRenderedPageBreak/>
              <w:t>ориентиро-вания в современ-ном информацион-ном пространстве, для достижения  личностных, мета-предметных и пред-метных результатов обучения и обеспе-чения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ОР-2-8-1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</w:pPr>
            <w:r>
              <w:rPr>
                <w:bCs/>
              </w:rPr>
              <w:t>Демонстрирует навыки работы с научной литературой по лингвокультурологии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</w:p>
          <w:p w:rsidR="0032368E" w:rsidRDefault="0032368E">
            <w:pPr>
              <w:autoSpaceDE w:val="0"/>
              <w:autoSpaceDN w:val="0"/>
              <w:adjustRightInd w:val="0"/>
              <w:jc w:val="center"/>
            </w:pPr>
          </w:p>
          <w:p w:rsidR="0032368E" w:rsidRDefault="0032368E">
            <w:pPr>
              <w:autoSpaceDE w:val="0"/>
              <w:autoSpaceDN w:val="0"/>
              <w:adjustRightInd w:val="0"/>
              <w:jc w:val="center"/>
            </w:pPr>
          </w:p>
          <w:p w:rsidR="0032368E" w:rsidRDefault="0032368E">
            <w:pPr>
              <w:autoSpaceDE w:val="0"/>
              <w:autoSpaceDN w:val="0"/>
              <w:adjustRightInd w:val="0"/>
              <w:jc w:val="center"/>
            </w:pPr>
          </w:p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 xml:space="preserve">ОК-3 </w:t>
            </w:r>
          </w:p>
          <w:p w:rsidR="0032368E" w:rsidRDefault="0032368E">
            <w:pPr>
              <w:autoSpaceDE w:val="0"/>
              <w:autoSpaceDN w:val="0"/>
              <w:adjustRightInd w:val="0"/>
              <w:jc w:val="center"/>
            </w:pPr>
          </w:p>
          <w:p w:rsidR="0032368E" w:rsidRDefault="0032368E">
            <w:pPr>
              <w:autoSpaceDE w:val="0"/>
              <w:autoSpaceDN w:val="0"/>
              <w:adjustRightInd w:val="0"/>
              <w:jc w:val="center"/>
            </w:pPr>
          </w:p>
          <w:p w:rsidR="0032368E" w:rsidRDefault="0032368E">
            <w:pPr>
              <w:autoSpaceDE w:val="0"/>
              <w:autoSpaceDN w:val="0"/>
              <w:adjustRightInd w:val="0"/>
              <w:jc w:val="center"/>
            </w:pPr>
          </w:p>
          <w:p w:rsidR="0032368E" w:rsidRDefault="003236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  <w:r>
              <w:t xml:space="preserve">Форма оценивания </w:t>
            </w:r>
          </w:p>
          <w:p w:rsidR="0032368E" w:rsidRDefault="0032368E">
            <w:pPr>
              <w:autoSpaceDE w:val="0"/>
              <w:autoSpaceDN w:val="0"/>
              <w:adjustRightInd w:val="0"/>
            </w:pPr>
            <w:r>
              <w:lastRenderedPageBreak/>
              <w:t>доклада</w:t>
            </w: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</w:tc>
      </w:tr>
      <w:tr w:rsidR="0032368E" w:rsidTr="0032368E">
        <w:trPr>
          <w:trHeight w:val="331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</w:pPr>
            <w:r>
              <w:lastRenderedPageBreak/>
              <w:t>ОР-2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ind w:firstLine="709"/>
              <w:jc w:val="both"/>
              <w:rPr>
                <w:bCs/>
              </w:rPr>
            </w:pPr>
            <w:r>
              <w:rPr>
                <w:bCs/>
              </w:rPr>
              <w:t>Демонстрирует уме-ния использовать естественнонаучные, математические знания и методы ло-гики для ориентиро-вания в современ-ном информацион-ном пространстве, для достижения  личностных, мета-предметных и пред-метных результатов обучения и обеспе-чения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ОР-2-8-2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Демонстрирует умение решать стандартные задачи по лингвокультурологии</w:t>
            </w:r>
          </w:p>
          <w:p w:rsidR="0032368E" w:rsidRDefault="0032368E">
            <w:pPr>
              <w:autoSpaceDE w:val="0"/>
              <w:autoSpaceDN w:val="0"/>
              <w:adjustRightInd w:val="0"/>
            </w:pPr>
            <w:r>
              <w:t xml:space="preserve">для достижения личностных, метапредметных и предметных результатов обучения и обеспечения качества учебно-воспитательного процесса 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 xml:space="preserve">ПК-4 </w:t>
            </w:r>
          </w:p>
          <w:p w:rsidR="0032368E" w:rsidRDefault="0032368E">
            <w:pPr>
              <w:ind w:left="284"/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  <w:r>
              <w:t>Форма оценивания</w:t>
            </w:r>
          </w:p>
          <w:p w:rsidR="0032368E" w:rsidRDefault="0032368E">
            <w:pPr>
              <w:autoSpaceDE w:val="0"/>
              <w:autoSpaceDN w:val="0"/>
              <w:adjustRightInd w:val="0"/>
            </w:pPr>
            <w:r>
              <w:t>контрольной работы</w:t>
            </w: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</w:tc>
      </w:tr>
      <w:tr w:rsidR="0032368E" w:rsidTr="0032368E">
        <w:trPr>
          <w:trHeight w:val="3836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</w:pPr>
            <w:r>
              <w:t>ОР-2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ind w:firstLine="709"/>
              <w:jc w:val="both"/>
              <w:rPr>
                <w:bCs/>
              </w:rPr>
            </w:pPr>
            <w:r>
              <w:rPr>
                <w:bCs/>
              </w:rPr>
              <w:t xml:space="preserve">Демонстрирует уме-ния использовать естественнонаучные, математические знания и методы ло-гики для ориентиро-вания в современ-ном информацион-ном пространстве, для достижения  личностных, мета-предметных и пред-метных результатов обучения и обеспе-чения качества </w:t>
            </w:r>
            <w:r>
              <w:rPr>
                <w:bCs/>
              </w:rPr>
              <w:lastRenderedPageBreak/>
              <w:t>учебно-воспитательного процесса средствами преподаваемых учебных предметов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ОР-2-8-3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Демонстрирует умение решать эвристические задачи по лингвокультурологии</w:t>
            </w:r>
          </w:p>
          <w:p w:rsidR="0032368E" w:rsidRDefault="0032368E">
            <w:pPr>
              <w:autoSpaceDE w:val="0"/>
              <w:autoSpaceDN w:val="0"/>
              <w:adjustRightInd w:val="0"/>
            </w:pPr>
            <w:r>
              <w:rPr>
                <w:bCs/>
              </w:rPr>
              <w:t>для достижения личностных, метапредметных и предметных результатов обучения и обеспечения качества учебно-воспитательного процесса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 xml:space="preserve">ПК-4 </w:t>
            </w:r>
          </w:p>
          <w:p w:rsidR="0032368E" w:rsidRDefault="0032368E">
            <w:pPr>
              <w:autoSpaceDE w:val="0"/>
              <w:autoSpaceDN w:val="0"/>
              <w:adjustRightInd w:val="0"/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  <w:r>
              <w:t>Форма оценивания</w:t>
            </w:r>
          </w:p>
          <w:p w:rsidR="0032368E" w:rsidRDefault="0032368E">
            <w:pPr>
              <w:autoSpaceDE w:val="0"/>
              <w:autoSpaceDN w:val="0"/>
              <w:adjustRightInd w:val="0"/>
            </w:pPr>
            <w:r>
              <w:t>контрольной работы</w:t>
            </w: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</w:tc>
      </w:tr>
      <w:tr w:rsidR="0032368E" w:rsidTr="0032368E">
        <w:trPr>
          <w:trHeight w:val="331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</w:pPr>
            <w:r>
              <w:lastRenderedPageBreak/>
              <w:t>ОР-2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ind w:firstLine="709"/>
              <w:jc w:val="both"/>
              <w:rPr>
                <w:bCs/>
              </w:rPr>
            </w:pPr>
            <w:r>
              <w:rPr>
                <w:bCs/>
              </w:rPr>
              <w:t>Демонстрирует уме-ния использовать естественнонаучные, математические знания и методы ло-гики для ориентиро-вания в современ-ном информацион-ном пространстве, для достижения  личностных, мета-предметных и пред-метных результатов обучения и обеспе-чения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ОР-2-8-4</w:t>
            </w:r>
          </w:p>
        </w:tc>
        <w:tc>
          <w:tcPr>
            <w:tcW w:w="2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</w:pPr>
            <w:r>
              <w:rPr>
                <w:bCs/>
              </w:rPr>
              <w:t>Демонстрирует навыки работы с научной литературой по лингвокультурологии  и умение решать лингвокультурологические задачи для достижения личностных, метапредметных и предметных результатов обучения и обеспечения качества учебно-воспитательного процесса</w:t>
            </w:r>
          </w:p>
        </w:tc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ПК-4</w:t>
            </w:r>
          </w:p>
          <w:p w:rsidR="0032368E" w:rsidRDefault="0032368E">
            <w:pPr>
              <w:spacing w:after="200" w:line="276" w:lineRule="auto"/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тест</w:t>
            </w:r>
          </w:p>
          <w:p w:rsidR="0032368E" w:rsidRDefault="0032368E">
            <w:pPr>
              <w:autoSpaceDE w:val="0"/>
              <w:autoSpaceDN w:val="0"/>
              <w:adjustRightInd w:val="0"/>
            </w:pPr>
          </w:p>
        </w:tc>
      </w:tr>
    </w:tbl>
    <w:p w:rsidR="0032368E" w:rsidRDefault="0032368E" w:rsidP="0032368E">
      <w:pPr>
        <w:autoSpaceDE w:val="0"/>
        <w:autoSpaceDN w:val="0"/>
        <w:adjustRightInd w:val="0"/>
        <w:jc w:val="both"/>
        <w:rPr>
          <w:bCs/>
          <w:sz w:val="16"/>
          <w:szCs w:val="16"/>
        </w:rPr>
      </w:pPr>
    </w:p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 xml:space="preserve">5.1. </w:t>
      </w:r>
      <w:r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498"/>
        <w:gridCol w:w="831"/>
        <w:gridCol w:w="829"/>
        <w:gridCol w:w="1378"/>
        <w:gridCol w:w="1203"/>
        <w:gridCol w:w="832"/>
      </w:tblGrid>
      <w:tr w:rsidR="0032368E" w:rsidTr="0032368E">
        <w:trPr>
          <w:trHeight w:val="203"/>
        </w:trPr>
        <w:tc>
          <w:tcPr>
            <w:tcW w:w="4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32368E" w:rsidTr="0032368E">
        <w:trPr>
          <w:trHeight w:val="533"/>
        </w:trPr>
        <w:tc>
          <w:tcPr>
            <w:tcW w:w="4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rFonts w:ascii="Times New Roman CYR" w:hAnsi="Times New Roman CYR" w:cs="Times New Roman CYR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368E" w:rsidRDefault="0032368E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rFonts w:ascii="Times New Roman CYR" w:hAnsi="Times New Roman CYR" w:cs="Times New Roman CYR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rFonts w:ascii="Times New Roman CYR" w:hAnsi="Times New Roman CYR" w:cs="Times New Roman CYR"/>
              </w:rPr>
            </w:pPr>
          </w:p>
        </w:tc>
      </w:tr>
      <w:tr w:rsidR="0032368E" w:rsidTr="0032368E">
        <w:trPr>
          <w:trHeight w:val="1"/>
        </w:trPr>
        <w:tc>
          <w:tcPr>
            <w:tcW w:w="4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rFonts w:ascii="Times New Roman CYR" w:hAnsi="Times New Roman CYR" w:cs="Times New Roman CYR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rFonts w:ascii="Times New Roman CYR" w:hAnsi="Times New Roman CYR" w:cs="Times New Roman CYR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rFonts w:ascii="Times New Roman CYR" w:hAnsi="Times New Roman CYR" w:cs="Times New Roman CYR"/>
              </w:rPr>
            </w:pPr>
          </w:p>
        </w:tc>
      </w:tr>
      <w:tr w:rsidR="0032368E" w:rsidTr="0032368E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</w:pPr>
            <w:r>
              <w:rPr>
                <w:b/>
              </w:rPr>
              <w:t>Раздел 1. Общетеоретические проблемы лингвокультурологии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32368E" w:rsidTr="0032368E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spacing w:line="300" w:lineRule="atLeast"/>
            </w:pPr>
            <w:r>
              <w:t xml:space="preserve">Тема 1. Антропоцентризм современной лингвистической парадигмы.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2368E" w:rsidRDefault="0032368E">
            <w:pPr>
              <w:rPr>
                <w:rFonts w:eastAsia="Calibri"/>
              </w:rPr>
            </w:pPr>
          </w:p>
          <w:p w:rsidR="0032368E" w:rsidRDefault="0032368E">
            <w:pPr>
              <w:jc w:val="center"/>
              <w:rPr>
                <w:rFonts w:eastAsia="Calibri"/>
                <w:lang w:eastAsia="en-US"/>
              </w:rPr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2368E" w:rsidTr="0032368E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spacing w:line="300" w:lineRule="atLeast"/>
            </w:pPr>
            <w:r>
              <w:t>Тема 2. Лингвокультурология как наука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368E" w:rsidRDefault="0032368E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2368E" w:rsidTr="0032368E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spacing w:line="300" w:lineRule="atLeast"/>
            </w:pPr>
            <w:r>
              <w:t xml:space="preserve">Тема 3. «Язык культуры». Культурный концепт. Концептосфера. Культурная </w:t>
            </w:r>
            <w:r>
              <w:lastRenderedPageBreak/>
              <w:t>парадигма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2368E" w:rsidRDefault="0032368E">
            <w:pPr>
              <w:jc w:val="center"/>
              <w:rPr>
                <w:rFonts w:eastAsia="Calibri"/>
              </w:rPr>
            </w:pPr>
          </w:p>
          <w:p w:rsidR="0032368E" w:rsidRDefault="0032368E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2368E" w:rsidTr="0032368E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68E" w:rsidRDefault="0032368E">
            <w:pPr>
              <w:spacing w:line="300" w:lineRule="atLeast"/>
            </w:pPr>
            <w:r>
              <w:lastRenderedPageBreak/>
              <w:t xml:space="preserve">Тема 4. Основные направления </w:t>
            </w:r>
            <w:r>
              <w:rPr>
                <w:bCs/>
              </w:rPr>
              <w:t>лингвокультурологии</w:t>
            </w:r>
          </w:p>
          <w:p w:rsidR="0032368E" w:rsidRDefault="0032368E">
            <w:pPr>
              <w:spacing w:line="300" w:lineRule="atLeast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2368E" w:rsidRDefault="0032368E">
            <w:pPr>
              <w:jc w:val="center"/>
              <w:rPr>
                <w:rFonts w:eastAsia="Calibri"/>
              </w:rPr>
            </w:pPr>
          </w:p>
          <w:p w:rsidR="0032368E" w:rsidRDefault="0032368E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2368E" w:rsidTr="0032368E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spacing w:line="300" w:lineRule="atLeast"/>
            </w:pPr>
            <w:r>
              <w:rPr>
                <w:b/>
              </w:rPr>
              <w:t>Раздел № 2. Ключевые идеи русской культуры в зеркале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2368E" w:rsidRDefault="0032368E">
            <w:pPr>
              <w:rPr>
                <w:rFonts w:eastAsia="Calibri"/>
                <w:b/>
              </w:rPr>
            </w:pPr>
          </w:p>
          <w:p w:rsidR="0032368E" w:rsidRDefault="0032368E">
            <w:pPr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b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32368E" w:rsidTr="0032368E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spacing w:line="300" w:lineRule="atLeast"/>
              <w:rPr>
                <w:b/>
              </w:rPr>
            </w:pPr>
            <w:r>
              <w:t xml:space="preserve">Тема 1. Лингвоаксиология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2368E" w:rsidRDefault="0032368E">
            <w:pPr>
              <w:rPr>
                <w:rFonts w:eastAsia="Calibri"/>
              </w:rPr>
            </w:pPr>
          </w:p>
          <w:p w:rsidR="0032368E" w:rsidRDefault="0032368E">
            <w:pPr>
              <w:jc w:val="center"/>
              <w:rPr>
                <w:rFonts w:eastAsia="Calibri"/>
                <w:lang w:eastAsia="en-US"/>
              </w:rPr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2368E" w:rsidTr="0032368E">
        <w:trPr>
          <w:trHeight w:val="78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</w:pPr>
            <w:r>
              <w:t xml:space="preserve">Тема 2. Русская аксиосфера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2368E" w:rsidRDefault="0032368E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2368E" w:rsidTr="0032368E">
        <w:trPr>
          <w:trHeight w:val="78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3. Образ человека по данным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2368E" w:rsidRDefault="0032368E">
            <w:pPr>
              <w:jc w:val="center"/>
              <w:rPr>
                <w:rFonts w:eastAsia="Calibri"/>
              </w:rPr>
            </w:pPr>
          </w:p>
          <w:p w:rsidR="0032368E" w:rsidRDefault="0032368E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2368E" w:rsidTr="0032368E">
        <w:trPr>
          <w:trHeight w:val="78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</w:pPr>
            <w:r>
              <w:t>Тема 4. Ключевые концепты русской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2368E" w:rsidRDefault="0032368E">
            <w:pPr>
              <w:jc w:val="center"/>
              <w:rPr>
                <w:rFonts w:eastAsia="Calibri"/>
              </w:rPr>
            </w:pPr>
          </w:p>
          <w:p w:rsidR="0032368E" w:rsidRDefault="0032368E">
            <w:pPr>
              <w:spacing w:line="276" w:lineRule="auto"/>
              <w:jc w:val="center"/>
              <w:rPr>
                <w:rFonts w:eastAsia="Calibri"/>
                <w:lang w:eastAsia="en-US"/>
              </w:rPr>
            </w:pPr>
            <w: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2368E" w:rsidTr="0032368E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Итого</w:t>
            </w:r>
            <w:r>
              <w:t>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sz w:val="16"/>
          <w:szCs w:val="16"/>
        </w:rPr>
      </w:pPr>
    </w:p>
    <w:p w:rsidR="0032368E" w:rsidRDefault="0032368E" w:rsidP="0032368E">
      <w:pPr>
        <w:tabs>
          <w:tab w:val="left" w:pos="818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>
        <w:rPr>
          <w:bCs/>
          <w:i/>
        </w:rPr>
        <w:t xml:space="preserve">  </w:t>
      </w:r>
      <w:r>
        <w:rPr>
          <w:bCs/>
          <w:i/>
        </w:rPr>
        <w:tab/>
      </w:r>
    </w:p>
    <w:p w:rsidR="0032368E" w:rsidRDefault="0032368E" w:rsidP="0032368E">
      <w:pPr>
        <w:tabs>
          <w:tab w:val="left" w:pos="818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>
        <w:rPr>
          <w:bCs/>
          <w:i/>
        </w:rPr>
        <w:t>5.2. Методы обучения</w:t>
      </w:r>
      <w:r>
        <w:rPr>
          <w:bCs/>
          <w:i/>
        </w:rPr>
        <w:tab/>
      </w:r>
    </w:p>
    <w:p w:rsidR="0032368E" w:rsidRDefault="0032368E" w:rsidP="0032368E">
      <w:pPr>
        <w:autoSpaceDE w:val="0"/>
        <w:autoSpaceDN w:val="0"/>
        <w:adjustRightInd w:val="0"/>
        <w:spacing w:after="120"/>
        <w:ind w:firstLine="709"/>
        <w:jc w:val="both"/>
        <w:rPr>
          <w:bCs/>
        </w:rPr>
      </w:pPr>
      <w:r>
        <w:rPr>
          <w:bCs/>
        </w:rPr>
        <w:t xml:space="preserve">При освоении дисциплины «Основы лингвокультурологии» используются традиционные обучающие технологии – семинарские занятия. Также курс предполагает использование методов проблемного и эвристического обучения: эвристическая беседа, </w:t>
      </w:r>
      <w:r>
        <w:t>выполнение проблемных и конструктивных заданий в малых группах, решение лингвистических задач,</w:t>
      </w:r>
      <w:r>
        <w:rPr>
          <w:bCs/>
        </w:rPr>
        <w:t xml:space="preserve"> </w:t>
      </w:r>
      <w:r>
        <w:t xml:space="preserve">самостоятельная работа </w:t>
      </w:r>
      <w:r>
        <w:rPr>
          <w:bCs/>
        </w:rPr>
        <w:t>обучающихся. Кроме того, активно используются диалоговые технологии (дискуссии).</w:t>
      </w:r>
    </w:p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6. Технологическая карта дисциплины</w:t>
      </w:r>
    </w:p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>
        <w:rPr>
          <w:bCs/>
          <w:i/>
        </w:rPr>
        <w:t>6.1. Рейтинг-план 1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32368E" w:rsidTr="0032368E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Виды учебной деятельности</w:t>
            </w:r>
          </w:p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Балл за конкретное задание</w:t>
            </w:r>
          </w:p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Баллы</w:t>
            </w:r>
          </w:p>
        </w:tc>
      </w:tr>
      <w:tr w:rsidR="0032368E" w:rsidTr="0032368E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sz w:val="22"/>
                <w:szCs w:val="22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sz w:val="22"/>
                <w:szCs w:val="22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sz w:val="22"/>
                <w:szCs w:val="22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color w:val="000000"/>
              </w:rPr>
              <w:t>Максимальный</w:t>
            </w:r>
          </w:p>
        </w:tc>
      </w:tr>
      <w:tr w:rsidR="0032368E" w:rsidTr="0032368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ОР-2-8-1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Написание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Форма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 w:rsidP="00693402">
            <w:pPr>
              <w:autoSpaceDE w:val="0"/>
              <w:autoSpaceDN w:val="0"/>
              <w:adjustRightInd w:val="0"/>
              <w:jc w:val="center"/>
            </w:pPr>
            <w:r>
              <w:t>5 – 9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 w:rsidP="0069340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 w:rsidP="00693402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 w:rsidP="00693402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32368E" w:rsidTr="0032368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ОР-2-8-2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 xml:space="preserve">Форма оценки контрольной работы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3 – 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32368E" w:rsidTr="0032368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ОР-2-8-3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 w:rsidP="0032368E">
            <w:pPr>
              <w:autoSpaceDE w:val="0"/>
              <w:autoSpaceDN w:val="0"/>
              <w:adjustRightInd w:val="0"/>
            </w:pPr>
            <w:r>
              <w:t xml:space="preserve">Выполнение контрольной работы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 w:rsidP="0032368E">
            <w:pPr>
              <w:autoSpaceDE w:val="0"/>
              <w:autoSpaceDN w:val="0"/>
              <w:adjustRightInd w:val="0"/>
              <w:jc w:val="center"/>
            </w:pPr>
            <w:r>
              <w:t xml:space="preserve">Форма оценки контрольной работы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 w:rsidP="00693402">
            <w:pPr>
              <w:autoSpaceDE w:val="0"/>
              <w:autoSpaceDN w:val="0"/>
              <w:adjustRightInd w:val="0"/>
              <w:jc w:val="center"/>
            </w:pPr>
            <w:r>
              <w:t>3 – 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 w:rsidP="0069340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 w:rsidP="0069340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 w:rsidP="00693402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32368E" w:rsidTr="0032368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ОР-2-8-4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</w:pPr>
            <w:r>
              <w:t xml:space="preserve">Тестирование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0,66 – 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32368E" w:rsidTr="0032368E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both"/>
            </w:pPr>
            <w: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both"/>
            </w:pPr>
            <w: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</w:pPr>
            <w:r>
              <w:t>10 –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</w:pPr>
            <w:r>
              <w:t>30</w:t>
            </w:r>
          </w:p>
        </w:tc>
      </w:tr>
      <w:tr w:rsidR="0032368E" w:rsidTr="0032368E">
        <w:trPr>
          <w:trHeight w:val="300"/>
        </w:trPr>
        <w:tc>
          <w:tcPr>
            <w:tcW w:w="519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sz w:val="16"/>
          <w:szCs w:val="16"/>
        </w:rPr>
      </w:pPr>
    </w:p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>
        <w:rPr>
          <w:bCs/>
          <w:i/>
        </w:rPr>
        <w:t xml:space="preserve">6.2. Критерии аттестации 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5"/>
        <w:gridCol w:w="1487"/>
        <w:gridCol w:w="1908"/>
        <w:gridCol w:w="960"/>
        <w:gridCol w:w="4585"/>
      </w:tblGrid>
      <w:tr w:rsidR="0032368E" w:rsidTr="0032368E">
        <w:trPr>
          <w:trHeight w:val="855"/>
        </w:trPr>
        <w:tc>
          <w:tcPr>
            <w:tcW w:w="5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32368E" w:rsidTr="0032368E">
        <w:trPr>
          <w:trHeight w:val="378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</w:p>
          <w:p w:rsidR="0032368E" w:rsidRDefault="0032368E">
            <w:pPr>
              <w:autoSpaceDE w:val="0"/>
              <w:autoSpaceDN w:val="0"/>
              <w:adjustRightInd w:val="0"/>
            </w:pPr>
            <w:r>
              <w:t>ОР-2-8-1</w:t>
            </w:r>
          </w:p>
        </w:tc>
        <w:tc>
          <w:tcPr>
            <w:tcW w:w="19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</w:pPr>
            <w:r>
              <w:t xml:space="preserve">Выступление с докладом 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Доклад соответствует заявленной теме,</w:t>
            </w:r>
          </w:p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32368E" w:rsidTr="0032368E">
        <w:trPr>
          <w:trHeight w:val="435"/>
        </w:trPr>
        <w:tc>
          <w:tcPr>
            <w:tcW w:w="5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1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17,5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Доклад содержит сформулированное исследуемое положение, сопровождается краткой презентацией. В докладе присутствует ссылка на источники, авторов исследований, хорошо отвечает на вопросы</w:t>
            </w:r>
          </w:p>
        </w:tc>
      </w:tr>
      <w:tr w:rsidR="0032368E" w:rsidTr="0032368E">
        <w:trPr>
          <w:trHeight w:val="711"/>
        </w:trPr>
        <w:tc>
          <w:tcPr>
            <w:tcW w:w="5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1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968" w:type="dxa"/>
            <w:tcBorders>
              <w:top w:val="nil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  <w:tc>
          <w:tcPr>
            <w:tcW w:w="4634" w:type="dxa"/>
            <w:tcBorders>
              <w:top w:val="nil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32368E" w:rsidTr="0032368E">
        <w:trPr>
          <w:trHeight w:val="1100"/>
        </w:trPr>
        <w:tc>
          <w:tcPr>
            <w:tcW w:w="5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1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Работа выполнена полностью, </w:t>
            </w:r>
            <w:r>
              <w:t>определено место исследуемого тезиса в теории,</w:t>
            </w:r>
            <w:r>
              <w:rPr>
                <w:color w:val="000000"/>
              </w:rPr>
              <w:t xml:space="preserve"> не сформулированы выводы, работа оформлена с допущением неточностей .</w:t>
            </w:r>
          </w:p>
        </w:tc>
      </w:tr>
      <w:tr w:rsidR="0032368E" w:rsidTr="0032368E">
        <w:trPr>
          <w:trHeight w:val="1291"/>
        </w:trPr>
        <w:tc>
          <w:tcPr>
            <w:tcW w:w="5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1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Обозначен круг понятий и терминов, необходимых для описания исследуемого тезиса, допущены ошибки в оформлении, отсутствует структурированность.</w:t>
            </w:r>
          </w:p>
        </w:tc>
      </w:tr>
      <w:tr w:rsidR="0032368E" w:rsidTr="0032368E">
        <w:trPr>
          <w:trHeight w:val="804"/>
        </w:trPr>
        <w:tc>
          <w:tcPr>
            <w:tcW w:w="5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1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менее 15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rPr>
                <w:color w:val="000000"/>
              </w:rPr>
              <w:t>Работа выполнена частично (30-50%), не сформулированы выводы, оформлена неаккуратно.</w:t>
            </w:r>
          </w:p>
        </w:tc>
      </w:tr>
      <w:tr w:rsidR="0032368E" w:rsidTr="0032368E">
        <w:trPr>
          <w:trHeight w:val="42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>
            <w:r>
              <w:t>2.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>
            <w:r>
              <w:t>ОР-2-8-2</w:t>
            </w:r>
          </w:p>
        </w:tc>
        <w:tc>
          <w:tcPr>
            <w:tcW w:w="19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368E" w:rsidRDefault="0032368E"/>
          <w:p w:rsidR="0032368E" w:rsidRDefault="0032368E">
            <w:r>
              <w:t>Контрольная работа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16-15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Задания выполнены в полном объёме. В работе нет ошибок, связанных с анализом фактического материала. Обучающийся свободно владеет понятийно-терминологическим аппаратом дисциплины и методологией комплексного анализа текста. Ответ четко сформулирован и логически выстроен.</w:t>
            </w:r>
            <w:r>
              <w:rPr>
                <w:rFonts w:eastAsia="Arial Unicode MS"/>
                <w:color w:val="000000"/>
                <w:sz w:val="28"/>
                <w:szCs w:val="28"/>
              </w:rPr>
              <w:t xml:space="preserve"> </w:t>
            </w:r>
            <w:r>
              <w:t>Обучающийся свободно владеет письменной разновидностью научного стиля. Работа не содержит речевых, грамматических, орфографических и т.п. ошибок.</w:t>
            </w:r>
          </w:p>
        </w:tc>
      </w:tr>
      <w:tr w:rsidR="0032368E" w:rsidTr="0032368E">
        <w:trPr>
          <w:trHeight w:val="393"/>
        </w:trPr>
        <w:tc>
          <w:tcPr>
            <w:tcW w:w="5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15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1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14-12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 xml:space="preserve">Задания выполнены не в полном объеме (не менее половины). В работе нет ошибок, связанных с анализом фактического материала. Имеются единичные недочеты в формулировках. Обучающийся хорошо </w:t>
            </w:r>
            <w:r>
              <w:lastRenderedPageBreak/>
              <w:t>владеет понятийно-терминологическим аппаратом дисциплины и методологией комплексного анализа текста. Ответ логически выстроен. Работа содержит отдельные речевые недочеты. Грамматические, орфографические и т.п. ошибки отсутствуют.</w:t>
            </w:r>
          </w:p>
        </w:tc>
      </w:tr>
      <w:tr w:rsidR="0032368E" w:rsidTr="0032368E">
        <w:trPr>
          <w:trHeight w:val="393"/>
        </w:trPr>
        <w:tc>
          <w:tcPr>
            <w:tcW w:w="5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2368E" w:rsidRDefault="0032368E"/>
        </w:tc>
        <w:tc>
          <w:tcPr>
            <w:tcW w:w="15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2368E" w:rsidRDefault="0032368E"/>
        </w:tc>
        <w:tc>
          <w:tcPr>
            <w:tcW w:w="19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2368E" w:rsidRDefault="0032368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11-10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Задания выполнены не в полном объеме (не менее половины). Работа содержит отдельные речевые недочеты.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>
              <w:t>В работе имеются отдельные неточности, связанные с анализом фактического материала. Имеются некоторые недочеты в формулировках. Обучающийся владеет основными понятиями дисциплины и различными приемами анализа текста.</w:t>
            </w:r>
          </w:p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Есть  грамматические, орфографические и т.п. ошибки.</w:t>
            </w:r>
          </w:p>
        </w:tc>
      </w:tr>
      <w:tr w:rsidR="0032368E" w:rsidTr="0032368E">
        <w:trPr>
          <w:trHeight w:val="393"/>
        </w:trPr>
        <w:tc>
          <w:tcPr>
            <w:tcW w:w="53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2368E" w:rsidRDefault="0032368E">
            <w:r>
              <w:t>3.</w:t>
            </w:r>
          </w:p>
        </w:tc>
        <w:tc>
          <w:tcPr>
            <w:tcW w:w="150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2368E" w:rsidRDefault="0032368E">
            <w:r>
              <w:t>ОР-2-8-3</w:t>
            </w:r>
          </w:p>
        </w:tc>
        <w:tc>
          <w:tcPr>
            <w:tcW w:w="192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2368E" w:rsidRDefault="0032368E"/>
          <w:p w:rsidR="0032368E" w:rsidRDefault="0032368E">
            <w:r>
              <w:t>Контрольная работа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16-15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Задания выполнены в полном объёме. В работе нет ошибок, связанных с анализом фактического материала. Обучающийся свободно владеет понятийно-терминологическим аппаратом дисциплины и методологией комплексного анализа текста. Ответ четко сформулирован и логически выстроен.</w:t>
            </w:r>
            <w:r>
              <w:rPr>
                <w:rFonts w:eastAsia="Arial Unicode MS"/>
                <w:color w:val="000000"/>
                <w:sz w:val="28"/>
                <w:szCs w:val="28"/>
              </w:rPr>
              <w:t xml:space="preserve"> </w:t>
            </w:r>
            <w:r>
              <w:t>Обучающийся свободно владеет письменной разновидностью научного стиля. Работа не содержит речевых, грамматических, орфографических и т.п. ошибок.</w:t>
            </w:r>
          </w:p>
        </w:tc>
      </w:tr>
      <w:tr w:rsidR="0032368E" w:rsidTr="0032368E">
        <w:trPr>
          <w:trHeight w:val="393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368E" w:rsidRDefault="0032368E"/>
        </w:tc>
        <w:tc>
          <w:tcPr>
            <w:tcW w:w="1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368E" w:rsidRDefault="0032368E"/>
        </w:tc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368E" w:rsidRDefault="0032368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14-12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Задания выполнены не в полном объеме (не менее половины). В работе нет ошибок, связанных с анализом фактического материала. Имеются единичные недочеты в формулировках. Обучающийся хорошо владеет понятийно-терминологическим аппаратом дисциплины и методологией комплексного анализа текста. Ответ логически выстроен. Работа содержит отдельные речевые недочеты. Грамматические, орфографические и т.п. ошибки отсутствуют.</w:t>
            </w:r>
          </w:p>
        </w:tc>
      </w:tr>
      <w:tr w:rsidR="0032368E" w:rsidTr="0032368E">
        <w:trPr>
          <w:trHeight w:val="393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>
            <w:r>
              <w:t>4.</w:t>
            </w:r>
          </w:p>
        </w:tc>
        <w:tc>
          <w:tcPr>
            <w:tcW w:w="1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>
            <w:r>
              <w:t>ОР-2-8-4</w:t>
            </w:r>
          </w:p>
        </w:tc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2368E" w:rsidRDefault="0032368E">
            <w:r>
              <w:t>Тестирование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20-18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Выполнено верно 86-100 % заданий</w:t>
            </w:r>
          </w:p>
        </w:tc>
      </w:tr>
      <w:tr w:rsidR="0032368E" w:rsidTr="0032368E">
        <w:trPr>
          <w:trHeight w:val="393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368E" w:rsidRDefault="0032368E"/>
        </w:tc>
        <w:tc>
          <w:tcPr>
            <w:tcW w:w="1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368E" w:rsidRDefault="0032368E"/>
        </w:tc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368E" w:rsidRDefault="0032368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17-14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Выполнено верно 71-85 % заданий</w:t>
            </w:r>
          </w:p>
        </w:tc>
      </w:tr>
      <w:tr w:rsidR="0032368E" w:rsidTr="0032368E">
        <w:trPr>
          <w:trHeight w:val="393"/>
        </w:trPr>
        <w:tc>
          <w:tcPr>
            <w:tcW w:w="5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368E" w:rsidRDefault="0032368E"/>
        </w:tc>
        <w:tc>
          <w:tcPr>
            <w:tcW w:w="15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368E" w:rsidRDefault="0032368E"/>
        </w:tc>
        <w:tc>
          <w:tcPr>
            <w:tcW w:w="1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368E" w:rsidRDefault="0032368E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2368E" w:rsidRDefault="0032368E">
            <w:pPr>
              <w:autoSpaceDE w:val="0"/>
              <w:autoSpaceDN w:val="0"/>
              <w:adjustRightInd w:val="0"/>
              <w:jc w:val="center"/>
            </w:pPr>
            <w:r>
              <w:t>13-10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68E" w:rsidRDefault="0032368E">
            <w:pPr>
              <w:autoSpaceDE w:val="0"/>
              <w:autoSpaceDN w:val="0"/>
              <w:adjustRightInd w:val="0"/>
              <w:jc w:val="both"/>
            </w:pPr>
            <w:r>
              <w:t>Выполнено верно 55-70 % заданий</w:t>
            </w:r>
          </w:p>
          <w:p w:rsidR="0032368E" w:rsidRDefault="0032368E">
            <w:pPr>
              <w:autoSpaceDE w:val="0"/>
              <w:autoSpaceDN w:val="0"/>
              <w:adjustRightInd w:val="0"/>
              <w:jc w:val="both"/>
            </w:pPr>
          </w:p>
        </w:tc>
      </w:tr>
    </w:tbl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7. Учебно-методическое и информационное обеспечение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lastRenderedPageBreak/>
        <w:t>1.</w:t>
      </w:r>
      <w:r>
        <w:tab/>
        <w:t>Алефиренко Н.Ф. Лингвокультурология: ценностно-смысловое пространство языка: учебное пособие / Н.Ф. Алефиренко. - 5-е изд., стер. - Москва: Издательство «Флинта», 2016. - 289 с. То же [Электронный ресурс]. - URL: http://biblioclub.ru/index.php?page=book&amp;id=57619 (21.06.2019).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>
        <w:t>2. Хроленко А.Т. Основы лингвокультурологии: учебное пособие / А.Т. Хроленко ; под ред. В.Д. Бондалетова. - 6-е изд., стер. - Москва: Издательство «Флинта», 2016. - 183 с. То же [Электронный ресурс]. - URL: http://biblioclub.ru/index.php?page=book&amp;id=70390 (21.06.2019).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32368E" w:rsidRDefault="0032368E" w:rsidP="0032368E">
      <w:pPr>
        <w:pStyle w:val="a5"/>
        <w:numPr>
          <w:ilvl w:val="0"/>
          <w:numId w:val="29"/>
        </w:numPr>
        <w:spacing w:after="0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>Ворошкевич Д.В. Пособие по лингвокультурологическому анализу текста: учебное пособие / Д.В. Ворошкевич, Д.П. Казанникова;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Москва: МПГУ, 2016. - 40 с. То же [Электронный ресурс]. - URL: http://biblioclub.ru/index.php?page=book&amp;id=469719 (08.07.2019).</w:t>
      </w:r>
    </w:p>
    <w:p w:rsidR="0032368E" w:rsidRDefault="0032368E" w:rsidP="0032368E">
      <w:pPr>
        <w:pStyle w:val="a5"/>
        <w:numPr>
          <w:ilvl w:val="0"/>
          <w:numId w:val="29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Павлов С.Г., Петрова Н.Е. Антропоцентрическая парадигма современной лингвистики: учебное пособие. – Н. Новгород: Мининский университет, 2014.</w:t>
      </w:r>
    </w:p>
    <w:p w:rsidR="0032368E" w:rsidRDefault="0032368E" w:rsidP="0032368E">
      <w:pPr>
        <w:pStyle w:val="a5"/>
        <w:numPr>
          <w:ilvl w:val="0"/>
          <w:numId w:val="29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Радбиль Т.Б. Язык и мир: парадоксы взаимоотражения / Т.Б. Радбиль; Институт Языкознания Российской академии наук, Национальный исследовательский Нижегородский государственный университет им. Н.И. Лобачевского. - 2-е изд. - Москва: Издательский Дом ЯСК: Языки славянской культуры, 2017. - 593 с. То же [Электронный ресурс]. - URL: http://biblioclub.ru/index.php?page=book&amp;id=498534 (21.06.2019).</w:t>
      </w:r>
    </w:p>
    <w:p w:rsidR="0032368E" w:rsidRDefault="0032368E" w:rsidP="0032368E">
      <w:pPr>
        <w:pStyle w:val="a5"/>
        <w:numPr>
          <w:ilvl w:val="0"/>
          <w:numId w:val="29"/>
        </w:num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Этнолингвокультурология: учебное пособие / сост. Т.С. Вершинина, М.О. Гузикова, О.Л. Кочева; Министерство образования и науки Российской Федерации и др. - 2-е изд., стер. - Москва: ФЛИНТА: УрФУ, 2017. - 81 с. То же [Электронный ресурс]. - URL: http://biblioclub.ru/index.php?page=book&amp;id=482396 (08.07.2019).</w:t>
      </w:r>
    </w:p>
    <w:p w:rsidR="0032368E" w:rsidRDefault="0032368E" w:rsidP="0032368E">
      <w:pPr>
        <w:autoSpaceDE w:val="0"/>
        <w:autoSpaceDN w:val="0"/>
        <w:adjustRightInd w:val="0"/>
        <w:spacing w:after="120"/>
        <w:jc w:val="both"/>
        <w:rPr>
          <w:bCs/>
          <w:i/>
          <w:iCs/>
          <w:sz w:val="16"/>
          <w:szCs w:val="16"/>
        </w:rPr>
      </w:pP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eastAsia="en-US"/>
        </w:rPr>
      </w:pPr>
      <w:r>
        <w:rPr>
          <w:bCs/>
          <w:iCs/>
        </w:rPr>
        <w:t>1. Павлов С.Г. Концептуальный анализ: Учебно-методическое пособие – Н. Новгород: НГПУ, 2004.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 xml:space="preserve">2. Павлов С.Г. Антропологическая лингвистика: Методология междисциплинарного исследования: Учебно-методическое пособие. – Н. Новгород: НГПУ, 2008. 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 xml:space="preserve">3. Павлов С.Г. Антропологическая лингвистика: вечные ценности и современные проблемы: Учебно-методическое пособие. – Н. Новгород: НГПУ, 2008. 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 xml:space="preserve">4. Павлов С.Г. Основы русского языкового менталитета: Учебно-методическое пособие. – Н. Новгород: НГПУ, 2011. 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5. Павлов С.Г. Лекции к курсу «Русский язык и культура речи»: Учебно-методическое пособие. – Н. Новгород: Нижегородская духовная семинария, 2011.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>
        <w:rPr>
          <w:bCs/>
          <w:iCs/>
        </w:rPr>
        <w:t>6. Павлов С.Г. Семантика языковых единиц. Внешняя лингвистика: Учебно-методическое пособие. – Н. Новгород: НГПУ, 2011.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sz w:val="16"/>
          <w:szCs w:val="16"/>
        </w:rPr>
      </w:pP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3"/>
        <w:gridCol w:w="4817"/>
      </w:tblGrid>
      <w:tr w:rsidR="0032368E" w:rsidTr="0032368E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90DC7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67" w:history="1">
              <w:r w:rsidR="0032368E">
                <w:rPr>
                  <w:rStyle w:val="af0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t>Электронная библиотека</w:t>
            </w:r>
          </w:p>
        </w:tc>
      </w:tr>
      <w:tr w:rsidR="0032368E" w:rsidTr="0032368E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90DC7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68" w:history="1">
              <w:r w:rsidR="0032368E">
                <w:rPr>
                  <w:rStyle w:val="af0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t>Учебная литература</w:t>
            </w:r>
          </w:p>
        </w:tc>
      </w:tr>
      <w:tr w:rsidR="0032368E" w:rsidTr="0032368E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90DC7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69" w:history="1">
              <w:r w:rsidR="0032368E">
                <w:rPr>
                  <w:rStyle w:val="af0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t>Фундаментальная библиотека</w:t>
            </w:r>
          </w:p>
        </w:tc>
      </w:tr>
      <w:tr w:rsidR="0032368E" w:rsidTr="0032368E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90DC7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0" w:history="1">
              <w:r w:rsidR="0032368E">
                <w:rPr>
                  <w:rStyle w:val="af0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t>In Folio – собрание учебной и справочной литературы</w:t>
            </w:r>
          </w:p>
        </w:tc>
      </w:tr>
      <w:tr w:rsidR="0032368E" w:rsidTr="0032368E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90DC7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1" w:history="1">
              <w:r w:rsidR="0032368E">
                <w:rPr>
                  <w:rStyle w:val="af0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t>Студенческая библиотека</w:t>
            </w:r>
          </w:p>
        </w:tc>
      </w:tr>
      <w:tr w:rsidR="0032368E" w:rsidTr="0032368E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90DC7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2" w:history="1">
              <w:r w:rsidR="0032368E">
                <w:rPr>
                  <w:rStyle w:val="af0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t>Библиотека Академии наук</w:t>
            </w:r>
          </w:p>
        </w:tc>
      </w:tr>
      <w:tr w:rsidR="0032368E" w:rsidTr="0032368E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90DC7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3" w:history="1">
              <w:r w:rsidR="0032368E">
                <w:rPr>
                  <w:rStyle w:val="af0"/>
                </w:rPr>
                <w:t>http://www.nounb.sci-nnov.ru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t>Нижегородская государственная областная универсальная научная библиотека</w:t>
            </w:r>
          </w:p>
        </w:tc>
      </w:tr>
      <w:tr w:rsidR="0032368E" w:rsidTr="0032368E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90DC7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4" w:history="1">
              <w:r w:rsidR="0032368E">
                <w:rPr>
                  <w:rStyle w:val="af0"/>
                </w:rPr>
                <w:t>http://orel.rsl.ru/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t>Открытая русская электронная библиотека</w:t>
            </w:r>
          </w:p>
        </w:tc>
      </w:tr>
      <w:tr w:rsidR="0032368E" w:rsidTr="0032368E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90DC7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5" w:history="1">
              <w:r w:rsidR="0032368E">
                <w:rPr>
                  <w:rStyle w:val="af0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t>Российская государственная библиотека</w:t>
            </w:r>
          </w:p>
        </w:tc>
      </w:tr>
      <w:tr w:rsidR="0032368E" w:rsidTr="0032368E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90DC7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6" w:history="1">
              <w:r w:rsidR="0032368E">
                <w:rPr>
                  <w:rStyle w:val="af0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t>Большая научная библиотека</w:t>
            </w:r>
          </w:p>
        </w:tc>
      </w:tr>
    </w:tbl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sz w:val="16"/>
          <w:szCs w:val="16"/>
        </w:rPr>
      </w:pPr>
    </w:p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8. Фонды оценочных средств</w:t>
      </w:r>
    </w:p>
    <w:p w:rsidR="0032368E" w:rsidRDefault="0032368E" w:rsidP="0032368E">
      <w:pPr>
        <w:ind w:firstLine="709"/>
        <w:jc w:val="both"/>
        <w:rPr>
          <w:spacing w:val="-4"/>
        </w:rPr>
      </w:pPr>
      <w:r>
        <w:rPr>
          <w:spacing w:val="-4"/>
        </w:rPr>
        <w:t>Фонд оценочных средств представлен в Приложении 1.</w:t>
      </w:r>
    </w:p>
    <w:p w:rsidR="0032368E" w:rsidRDefault="0032368E" w:rsidP="0032368E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sz w:val="16"/>
          <w:szCs w:val="16"/>
        </w:rPr>
      </w:pP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>
        <w:rPr>
          <w:bCs/>
          <w:i/>
        </w:rPr>
        <w:t>9.1. Описание материально-технической базы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rFonts w:eastAsia="Calibri"/>
          <w:bCs/>
          <w:i/>
          <w:lang w:eastAsia="en-US"/>
        </w:rPr>
      </w:pPr>
      <w:r>
        <w:rPr>
          <w:bCs/>
        </w:rPr>
        <w:t>Реализация дисциплины требует наличия учебной аудитории.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>
        <w:rPr>
          <w:bCs/>
        </w:rPr>
        <w:t>Оборудование учебного кабинета: словари, учебно-методические пособия, справочники.</w:t>
      </w:r>
    </w:p>
    <w:p w:rsidR="0032368E" w:rsidRDefault="0032368E" w:rsidP="003236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>
        <w:rPr>
          <w:bCs/>
        </w:rPr>
        <w:t>Технические средства обучения: желательно использование мультимедийного оборудования.</w:t>
      </w: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32368E" w:rsidRDefault="0032368E" w:rsidP="0032368E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32368E" w:rsidRDefault="0032368E" w:rsidP="0032368E">
      <w:pPr>
        <w:ind w:firstLine="708"/>
        <w:contextualSpacing/>
        <w:jc w:val="both"/>
        <w:rPr>
          <w:rFonts w:eastAsiaTheme="minorHAnsi"/>
          <w:lang w:eastAsia="en-US"/>
        </w:rPr>
      </w:pPr>
      <w:r>
        <w:rPr>
          <w:rFonts w:eastAsiaTheme="minorHAnsi"/>
        </w:rPr>
        <w:t>Перечень программного обеспечения:</w:t>
      </w:r>
    </w:p>
    <w:p w:rsidR="0032368E" w:rsidRDefault="0032368E" w:rsidP="0032368E">
      <w:pPr>
        <w:ind w:firstLine="708"/>
        <w:contextualSpacing/>
        <w:jc w:val="both"/>
        <w:rPr>
          <w:rFonts w:eastAsiaTheme="minorHAnsi"/>
          <w:bCs/>
        </w:rPr>
      </w:pPr>
      <w:r>
        <w:rPr>
          <w:rFonts w:eastAsiaTheme="minorHAnsi"/>
        </w:rPr>
        <w:t xml:space="preserve">Общесистемные программы: пакет программ Microsoft Office: Microsoft Word, Microsoft Excel, Microsoft Access, Microsoft Power Point, Microsoft Outlook; антивирусные программы  Kaspersky, Aidstest, Doctor Web, AntiVirus, и др.; программы, обеспечивающие связь с Internet, Microsoft Internet Explorer, </w:t>
      </w:r>
      <w:r>
        <w:rPr>
          <w:rFonts w:eastAsiaTheme="minorHAnsi"/>
          <w:lang w:val="en-US"/>
        </w:rPr>
        <w:t>Mozilla</w:t>
      </w:r>
      <w:r w:rsidRPr="0032368E">
        <w:rPr>
          <w:rFonts w:eastAsiaTheme="minorHAnsi"/>
        </w:rPr>
        <w:t xml:space="preserve"> </w:t>
      </w:r>
      <w:r>
        <w:rPr>
          <w:rFonts w:eastAsiaTheme="minorHAnsi"/>
          <w:lang w:val="en-US"/>
        </w:rPr>
        <w:t>firefox</w:t>
      </w:r>
      <w:r>
        <w:rPr>
          <w:rFonts w:eastAsiaTheme="minorHAnsi"/>
        </w:rPr>
        <w:t xml:space="preserve"> и др; программы архивирования файлов </w:t>
      </w:r>
      <w:hyperlink r:id="rId77" w:history="1">
        <w:r>
          <w:rPr>
            <w:rStyle w:val="af0"/>
            <w:rFonts w:eastAsiaTheme="minorHAnsi"/>
          </w:rPr>
          <w:t>WinRAR</w:t>
        </w:r>
      </w:hyperlink>
      <w:r>
        <w:rPr>
          <w:rFonts w:eastAsiaTheme="minorHAnsi"/>
        </w:rPr>
        <w:t xml:space="preserve">, </w:t>
      </w:r>
      <w:hyperlink r:id="rId78" w:history="1">
        <w:r>
          <w:rPr>
            <w:rStyle w:val="af0"/>
            <w:rFonts w:eastAsiaTheme="minorHAnsi"/>
          </w:rPr>
          <w:t>7-Zip</w:t>
        </w:r>
      </w:hyperlink>
      <w:r>
        <w:rPr>
          <w:rFonts w:eastAsiaTheme="minorHAnsi"/>
        </w:rPr>
        <w:t xml:space="preserve">; программы для работы с </w:t>
      </w:r>
      <w:r>
        <w:rPr>
          <w:rFonts w:eastAsiaTheme="minorHAnsi"/>
          <w:lang w:val="en-US"/>
        </w:rPr>
        <w:t>PDF</w:t>
      </w:r>
      <w:r>
        <w:rPr>
          <w:rFonts w:eastAsiaTheme="minorHAnsi"/>
        </w:rPr>
        <w:t xml:space="preserve">-файлами </w:t>
      </w:r>
      <w:r>
        <w:rPr>
          <w:rFonts w:eastAsiaTheme="minorHAnsi"/>
          <w:lang w:val="en-US"/>
        </w:rPr>
        <w:t>A</w:t>
      </w:r>
      <w:r>
        <w:rPr>
          <w:rFonts w:eastAsiaTheme="minorHAnsi"/>
        </w:rPr>
        <w:t xml:space="preserve">dobe acrobat reader, </w:t>
      </w:r>
      <w:r>
        <w:rPr>
          <w:rFonts w:eastAsiaTheme="minorHAnsi"/>
          <w:bCs/>
        </w:rPr>
        <w:t>Nitro PDF Reader.</w:t>
      </w:r>
    </w:p>
    <w:p w:rsidR="0032368E" w:rsidRDefault="0032368E" w:rsidP="0032368E">
      <w:pPr>
        <w:autoSpaceDE w:val="0"/>
        <w:autoSpaceDN w:val="0"/>
        <w:adjustRightInd w:val="0"/>
        <w:spacing w:after="120"/>
        <w:ind w:firstLine="709"/>
        <w:jc w:val="both"/>
        <w:rPr>
          <w:bCs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0"/>
        <w:gridCol w:w="6512"/>
      </w:tblGrid>
      <w:tr w:rsidR="0032368E" w:rsidTr="0032368E"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jc w:val="both"/>
              <w:rPr>
                <w:rFonts w:eastAsia="Calibri"/>
                <w:lang w:eastAsia="en-US"/>
              </w:rPr>
            </w:pPr>
            <w:r>
              <w:rPr>
                <w:lang w:val="en-US"/>
              </w:rPr>
              <w:t>www</w:t>
            </w:r>
            <w:r>
              <w:t>.</w:t>
            </w:r>
            <w:r>
              <w:rPr>
                <w:lang w:val="en-US"/>
              </w:rPr>
              <w:t>biblioclub</w:t>
            </w:r>
            <w:r>
              <w:t>.</w:t>
            </w:r>
            <w:r>
              <w:rPr>
                <w:lang w:val="en-US"/>
              </w:rPr>
              <w:t>ru</w:t>
            </w:r>
          </w:p>
        </w:tc>
        <w:tc>
          <w:tcPr>
            <w:tcW w:w="6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jc w:val="both"/>
              <w:rPr>
                <w:rFonts w:eastAsia="Calibri"/>
                <w:lang w:eastAsia="en-US"/>
              </w:rPr>
            </w:pPr>
            <w:r>
              <w:t>ЭБС «Университетская библиотека онлайн»</w:t>
            </w:r>
          </w:p>
        </w:tc>
      </w:tr>
      <w:tr w:rsidR="0032368E" w:rsidTr="0032368E"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jc w:val="both"/>
              <w:rPr>
                <w:rFonts w:eastAsia="Calibri"/>
                <w:lang w:val="en-US" w:eastAsia="en-US"/>
              </w:rPr>
            </w:pPr>
            <w:r>
              <w:rPr>
                <w:lang w:val="en-US"/>
              </w:rPr>
              <w:t>www.elibrary.ru</w:t>
            </w:r>
          </w:p>
        </w:tc>
        <w:tc>
          <w:tcPr>
            <w:tcW w:w="6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jc w:val="both"/>
              <w:rPr>
                <w:rFonts w:eastAsia="Calibri"/>
                <w:lang w:eastAsia="en-US"/>
              </w:rPr>
            </w:pPr>
            <w:r>
              <w:t>Научная электронная библиотека</w:t>
            </w:r>
          </w:p>
        </w:tc>
      </w:tr>
      <w:tr w:rsidR="0032368E" w:rsidTr="0032368E"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jc w:val="both"/>
              <w:rPr>
                <w:rFonts w:eastAsia="Calibri"/>
                <w:lang w:val="en-US" w:eastAsia="en-US"/>
              </w:rPr>
            </w:pPr>
            <w:r>
              <w:rPr>
                <w:color w:val="000000"/>
              </w:rPr>
              <w:t>www.philology.ru</w:t>
            </w:r>
          </w:p>
        </w:tc>
        <w:tc>
          <w:tcPr>
            <w:tcW w:w="6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2368E" w:rsidRDefault="0032368E">
            <w:pPr>
              <w:rPr>
                <w:rFonts w:eastAsia="Calibri"/>
                <w:lang w:eastAsia="en-US"/>
              </w:rPr>
            </w:pPr>
            <w:r>
              <w:rPr>
                <w:color w:val="000000"/>
              </w:rPr>
              <w:t>Русский филологический портал</w:t>
            </w:r>
          </w:p>
        </w:tc>
      </w:tr>
      <w:tr w:rsidR="0032368E" w:rsidTr="0032368E">
        <w:trPr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2368E" w:rsidRDefault="00390D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Fonts w:eastAsia="Calibri"/>
                <w:lang w:eastAsia="en-US"/>
              </w:rPr>
            </w:pPr>
            <w:hyperlink r:id="rId79" w:history="1">
              <w:r w:rsidR="0032368E">
                <w:rPr>
                  <w:rStyle w:val="af0"/>
                </w:rPr>
                <w:t>www.slovopedia.com</w:t>
              </w:r>
            </w:hyperlink>
          </w:p>
        </w:tc>
        <w:tc>
          <w:tcPr>
            <w:tcW w:w="65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32368E" w:rsidRDefault="0032368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rFonts w:eastAsia="Calibri"/>
                <w:lang w:eastAsia="en-US"/>
              </w:rPr>
            </w:pPr>
            <w:r>
              <w:t xml:space="preserve">Электронные толковые словари </w:t>
            </w:r>
          </w:p>
        </w:tc>
      </w:tr>
    </w:tbl>
    <w:p w:rsidR="0032368E" w:rsidRDefault="0032368E" w:rsidP="0032368E">
      <w:pPr>
        <w:rPr>
          <w:rFonts w:ascii="Calibri" w:eastAsia="Calibri" w:hAnsi="Calibri"/>
          <w:sz w:val="22"/>
          <w:szCs w:val="22"/>
          <w:lang w:eastAsia="en-US"/>
        </w:rPr>
      </w:pPr>
    </w:p>
    <w:p w:rsidR="0032368E" w:rsidRDefault="0032368E" w:rsidP="0032368E"/>
    <w:p w:rsidR="00CF6B62" w:rsidRPr="00CF6B62" w:rsidRDefault="00CF6B62" w:rsidP="00CF6B62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526DE0" w:rsidRPr="006E0AAA" w:rsidRDefault="00526DE0" w:rsidP="00526DE0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6E0AAA">
        <w:rPr>
          <w:b/>
          <w:bCs/>
        </w:rPr>
        <w:t>7. ПРОГРАММА ИТОГОВОЙ АТТЕСТАЦИИ</w:t>
      </w:r>
    </w:p>
    <w:p w:rsidR="00526DE0" w:rsidRPr="006E0AAA" w:rsidRDefault="00526DE0" w:rsidP="00526DE0">
      <w:pPr>
        <w:spacing w:after="200"/>
        <w:ind w:firstLine="708"/>
        <w:contextualSpacing/>
        <w:jc w:val="both"/>
      </w:pPr>
      <w:r w:rsidRPr="006E0AAA"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:rsidR="00526DE0" w:rsidRPr="006E0AAA" w:rsidRDefault="00526DE0" w:rsidP="00526DE0">
      <w:pPr>
        <w:tabs>
          <w:tab w:val="left" w:pos="1320"/>
        </w:tabs>
        <w:jc w:val="both"/>
      </w:pPr>
    </w:p>
    <w:p w:rsidR="00526DE0" w:rsidRPr="006E0AAA" w:rsidRDefault="00526DE0" w:rsidP="00526DE0">
      <w:pPr>
        <w:tabs>
          <w:tab w:val="left" w:pos="1320"/>
        </w:tabs>
        <w:jc w:val="both"/>
      </w:pPr>
      <w:r w:rsidRPr="006E0AAA">
        <w:rPr>
          <w:lang w:val="en-US"/>
        </w:rPr>
        <w:t>R</w:t>
      </w:r>
      <w:r w:rsidRPr="006E0AAA">
        <w:rPr>
          <w:vertAlign w:val="subscript"/>
          <w:lang w:val="en-US"/>
        </w:rPr>
        <w:t>j</w:t>
      </w:r>
      <w:r w:rsidRPr="006E0AAA">
        <w:rPr>
          <w:vertAlign w:val="superscript"/>
        </w:rPr>
        <w:t>мод.</w:t>
      </w:r>
      <w:r w:rsidRPr="006E0AAA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526DE0" w:rsidRPr="006E0AAA" w:rsidRDefault="00526DE0" w:rsidP="00526DE0">
      <w:pPr>
        <w:jc w:val="both"/>
      </w:pPr>
    </w:p>
    <w:p w:rsidR="00526DE0" w:rsidRPr="006E0AAA" w:rsidRDefault="00526DE0" w:rsidP="00526DE0">
      <w:pPr>
        <w:jc w:val="both"/>
      </w:pPr>
      <w:r w:rsidRPr="006E0AAA">
        <w:lastRenderedPageBreak/>
        <w:t>где:</w:t>
      </w:r>
    </w:p>
    <w:p w:rsidR="00526DE0" w:rsidRPr="006E0AAA" w:rsidRDefault="00526DE0" w:rsidP="00526DE0">
      <w:pPr>
        <w:jc w:val="both"/>
        <w:rPr>
          <w:vertAlign w:val="superscript"/>
        </w:rPr>
      </w:pPr>
      <w:r w:rsidRPr="006E0AAA">
        <w:rPr>
          <w:lang w:val="en-US"/>
        </w:rPr>
        <w:t>R</w:t>
      </w:r>
      <w:r w:rsidRPr="006E0AAA">
        <w:rPr>
          <w:vertAlign w:val="subscript"/>
          <w:lang w:val="en-US"/>
        </w:rPr>
        <w:t>j</w:t>
      </w:r>
      <w:r w:rsidRPr="006E0AAA">
        <w:rPr>
          <w:vertAlign w:val="superscript"/>
        </w:rPr>
        <w:t>мод.</w:t>
      </w:r>
      <w:r w:rsidRPr="006E0AAA">
        <w:t xml:space="preserve"> –  рейтинговый балл студента </w:t>
      </w:r>
      <w:r w:rsidRPr="006E0AAA">
        <w:rPr>
          <w:lang w:val="en-US"/>
        </w:rPr>
        <w:t>j</w:t>
      </w:r>
      <w:r w:rsidRPr="006E0AAA">
        <w:t xml:space="preserve"> по модулю;</w:t>
      </w:r>
      <w:r w:rsidRPr="006E0AAA">
        <w:rPr>
          <w:vertAlign w:val="superscript"/>
        </w:rPr>
        <w:t xml:space="preserve"> </w:t>
      </w:r>
    </w:p>
    <w:p w:rsidR="00526DE0" w:rsidRPr="006E0AAA" w:rsidRDefault="00390DC7" w:rsidP="00526DE0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526DE0" w:rsidRPr="006E0AAA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526DE0" w:rsidRPr="006E0AAA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526DE0" w:rsidRPr="006E0AAA">
        <w:t xml:space="preserve"> – зачетные единицы дисциплин, входящих в модуль, </w:t>
      </w:r>
    </w:p>
    <w:p w:rsidR="00526DE0" w:rsidRPr="006E0AAA" w:rsidRDefault="00390DC7" w:rsidP="00526DE0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526DE0" w:rsidRPr="006E0AAA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526DE0" w:rsidRPr="006E0AAA">
        <w:t xml:space="preserve"> –  зачетная единица по курсовой работе;</w:t>
      </w:r>
    </w:p>
    <w:p w:rsidR="00526DE0" w:rsidRPr="006E0AAA" w:rsidRDefault="00390DC7" w:rsidP="00526DE0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526DE0" w:rsidRPr="006E0AAA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526DE0" w:rsidRPr="006E0AAA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526DE0" w:rsidRPr="006E0AAA">
        <w:t xml:space="preserve"> – рейтинговые баллы студента по дисциплинам модуля,</w:t>
      </w:r>
    </w:p>
    <w:p w:rsidR="00526DE0" w:rsidRPr="006E0AAA" w:rsidRDefault="00390DC7" w:rsidP="00526DE0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526DE0" w:rsidRPr="006E0AAA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526DE0" w:rsidRPr="006E0AAA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26DE0" w:rsidRPr="006E0AAA" w:rsidRDefault="00526DE0" w:rsidP="00526DE0">
      <w:pPr>
        <w:jc w:val="both"/>
      </w:pPr>
      <w:r w:rsidRPr="006E0AAA">
        <w:t>Величина среднего рейтинга студента по модулю  лежит в пределах от 55 до 100 баллов.</w:t>
      </w:r>
    </w:p>
    <w:p w:rsidR="00AB0D4F" w:rsidRPr="00526DE0" w:rsidRDefault="00AB0D4F" w:rsidP="00526DE0"/>
    <w:sectPr w:rsidR="00AB0D4F" w:rsidRPr="00526D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90DC7" w:rsidRDefault="00390DC7">
      <w:r>
        <w:separator/>
      </w:r>
    </w:p>
  </w:endnote>
  <w:endnote w:type="continuationSeparator" w:id="0">
    <w:p w:rsidR="00390DC7" w:rsidRDefault="00390D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9C46E3" w:rsidRDefault="009C46E3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738A5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9C46E3" w:rsidRDefault="009C46E3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90DC7" w:rsidRDefault="00390DC7">
      <w:r>
        <w:separator/>
      </w:r>
    </w:p>
  </w:footnote>
  <w:footnote w:type="continuationSeparator" w:id="0">
    <w:p w:rsidR="00390DC7" w:rsidRDefault="00390DC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47132A4"/>
    <w:multiLevelType w:val="hybridMultilevel"/>
    <w:tmpl w:val="9B2669C6"/>
    <w:lvl w:ilvl="0" w:tplc="04D6ED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3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5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6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abstractNum w:abstractNumId="26" w15:restartNumberingAfterBreak="0">
    <w:nsid w:val="79D704B0"/>
    <w:multiLevelType w:val="hybridMultilevel"/>
    <w:tmpl w:val="594C21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1"/>
  </w:num>
  <w:num w:numId="3">
    <w:abstractNumId w:val="25"/>
  </w:num>
  <w:num w:numId="4">
    <w:abstractNumId w:val="2"/>
  </w:num>
  <w:num w:numId="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1"/>
  </w:num>
  <w:num w:numId="9">
    <w:abstractNumId w:val="18"/>
  </w:num>
  <w:num w:numId="10">
    <w:abstractNumId w:val="6"/>
  </w:num>
  <w:num w:numId="11">
    <w:abstractNumId w:val="15"/>
  </w:num>
  <w:num w:numId="12">
    <w:abstractNumId w:val="20"/>
  </w:num>
  <w:num w:numId="13">
    <w:abstractNumId w:val="8"/>
  </w:num>
  <w:num w:numId="14">
    <w:abstractNumId w:val="7"/>
  </w:num>
  <w:num w:numId="15">
    <w:abstractNumId w:val="17"/>
  </w:num>
  <w:num w:numId="16">
    <w:abstractNumId w:val="19"/>
  </w:num>
  <w:num w:numId="17">
    <w:abstractNumId w:val="22"/>
  </w:num>
  <w:num w:numId="18">
    <w:abstractNumId w:val="1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5"/>
  </w:num>
  <w:num w:numId="20">
    <w:abstractNumId w:val="14"/>
  </w:num>
  <w:num w:numId="21">
    <w:abstractNumId w:val="24"/>
  </w:num>
  <w:num w:numId="22">
    <w:abstractNumId w:val="13"/>
  </w:num>
  <w:num w:numId="23">
    <w:abstractNumId w:val="10"/>
  </w:num>
  <w:num w:numId="24">
    <w:abstractNumId w:val="16"/>
  </w:num>
  <w:num w:numId="25">
    <w:abstractNumId w:val="4"/>
  </w:num>
  <w:num w:numId="26">
    <w:abstractNumId w:val="11"/>
  </w:num>
  <w:num w:numId="27">
    <w:abstractNumId w:val="26"/>
  </w:num>
  <w:num w:numId="2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6DE0"/>
    <w:rsid w:val="00156377"/>
    <w:rsid w:val="00175821"/>
    <w:rsid w:val="002738A5"/>
    <w:rsid w:val="0028436D"/>
    <w:rsid w:val="002C45BB"/>
    <w:rsid w:val="002F05AC"/>
    <w:rsid w:val="0032368E"/>
    <w:rsid w:val="0034740E"/>
    <w:rsid w:val="0038778F"/>
    <w:rsid w:val="00390DC7"/>
    <w:rsid w:val="003B2E2D"/>
    <w:rsid w:val="004471B6"/>
    <w:rsid w:val="00460E8C"/>
    <w:rsid w:val="00526DE0"/>
    <w:rsid w:val="00670279"/>
    <w:rsid w:val="006A6C20"/>
    <w:rsid w:val="006E0AAA"/>
    <w:rsid w:val="007E5FC4"/>
    <w:rsid w:val="009C46E3"/>
    <w:rsid w:val="009F5F3A"/>
    <w:rsid w:val="00A47B2A"/>
    <w:rsid w:val="00AB0D4F"/>
    <w:rsid w:val="00C142DE"/>
    <w:rsid w:val="00CA0147"/>
    <w:rsid w:val="00CD02E1"/>
    <w:rsid w:val="00CF6B62"/>
    <w:rsid w:val="00D91E23"/>
    <w:rsid w:val="00DE02ED"/>
    <w:rsid w:val="00E37104"/>
    <w:rsid w:val="00E724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42572F-4E3D-4D2A-A314-A74E13942D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6DE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526DE0"/>
    <w:rPr>
      <w:sz w:val="28"/>
    </w:rPr>
  </w:style>
  <w:style w:type="character" w:customStyle="1" w:styleId="a4">
    <w:name w:val="Основной текст Знак"/>
    <w:basedOn w:val="a0"/>
    <w:link w:val="a3"/>
    <w:rsid w:val="00526DE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526DE0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526D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526DE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526DE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26DE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526DE0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526DE0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526DE0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526DE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526DE0"/>
    <w:rPr>
      <w:i/>
      <w:iCs/>
    </w:rPr>
  </w:style>
  <w:style w:type="paragraph" w:styleId="2">
    <w:name w:val="Body Text Indent 2"/>
    <w:basedOn w:val="a"/>
    <w:link w:val="20"/>
    <w:unhideWhenUsed/>
    <w:rsid w:val="00526DE0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526DE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526DE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526DE0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26DE0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526DE0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526DE0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526DE0"/>
    <w:rPr>
      <w:color w:val="0000FF"/>
      <w:u w:val="single"/>
    </w:rPr>
  </w:style>
  <w:style w:type="character" w:styleId="af1">
    <w:name w:val="Strong"/>
    <w:qFormat/>
    <w:rsid w:val="00526DE0"/>
    <w:rPr>
      <w:b/>
      <w:bCs/>
    </w:rPr>
  </w:style>
  <w:style w:type="paragraph" w:customStyle="1" w:styleId="western">
    <w:name w:val="western"/>
    <w:basedOn w:val="a"/>
    <w:rsid w:val="00526DE0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526DE0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526DE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526DE0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526DE0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526DE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526DE0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526DE0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526DE0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526DE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526DE0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526DE0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526DE0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99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0312" TargetMode="External"/><Relationship Id="rId18" Type="http://schemas.openxmlformats.org/officeDocument/2006/relationships/hyperlink" Target="http://www.philosophy.ru" TargetMode="External"/><Relationship Id="rId26" Type="http://schemas.openxmlformats.org/officeDocument/2006/relationships/hyperlink" Target="http://biblioclub.ru/index.php?page=book&amp;id=258169" TargetMode="External"/><Relationship Id="rId39" Type="http://schemas.openxmlformats.org/officeDocument/2006/relationships/hyperlink" Target="http://biblioclub.ru/index.php?page=book&amp;id=443846" TargetMode="External"/><Relationship Id="rId21" Type="http://schemas.openxmlformats.org/officeDocument/2006/relationships/hyperlink" Target="http://biblioclub.ru/index.php?page=book&amp;id=115397" TargetMode="External"/><Relationship Id="rId34" Type="http://schemas.openxmlformats.org/officeDocument/2006/relationships/hyperlink" Target="http://www.exponenta.ru/" TargetMode="External"/><Relationship Id="rId42" Type="http://schemas.openxmlformats.org/officeDocument/2006/relationships/hyperlink" Target="http://biblioclub.ru/index.php?page=book&amp;id=494307" TargetMode="External"/><Relationship Id="rId47" Type="http://schemas.openxmlformats.org/officeDocument/2006/relationships/hyperlink" Target="http://biblioclub.ru/index.php?page=book&amp;id=500053" TargetMode="External"/><Relationship Id="rId50" Type="http://schemas.openxmlformats.org/officeDocument/2006/relationships/hyperlink" Target="http://biblioclub.ru/index.php?page=book&amp;id=114541" TargetMode="External"/><Relationship Id="rId55" Type="http://schemas.openxmlformats.org/officeDocument/2006/relationships/hyperlink" Target="http://biblioclub.ru/index.php?page=book_red&amp;id=452543&amp;sr=1" TargetMode="External"/><Relationship Id="rId63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8" Type="http://schemas.openxmlformats.org/officeDocument/2006/relationships/hyperlink" Target="http://bookz.com.ua/" TargetMode="External"/><Relationship Id="rId76" Type="http://schemas.openxmlformats.org/officeDocument/2006/relationships/hyperlink" Target="http://sci-lib.com" TargetMode="External"/><Relationship Id="rId7" Type="http://schemas.openxmlformats.org/officeDocument/2006/relationships/image" Target="media/image1.jpeg"/><Relationship Id="rId71" Type="http://schemas.openxmlformats.org/officeDocument/2006/relationships/hyperlink" Target="http://lib.students.ru/lib.php?word=%C0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elibrary.ru" TargetMode="External"/><Relationship Id="rId29" Type="http://schemas.openxmlformats.org/officeDocument/2006/relationships/hyperlink" Target="http://biblioclub.ru/index.php?page=book&amp;id=135676" TargetMode="External"/><Relationship Id="rId11" Type="http://schemas.openxmlformats.org/officeDocument/2006/relationships/hyperlink" Target="https://biblio-online.ru/bcode/425236" TargetMode="External"/><Relationship Id="rId24" Type="http://schemas.openxmlformats.org/officeDocument/2006/relationships/hyperlink" Target="http://biblioclub.ru/index.php?page=book&amp;id=115179" TargetMode="External"/><Relationship Id="rId32" Type="http://schemas.openxmlformats.org/officeDocument/2006/relationships/hyperlink" Target="http://biblioclub.ru/index.php?page=book&amp;id=485395" TargetMode="External"/><Relationship Id="rId37" Type="http://schemas.openxmlformats.org/officeDocument/2006/relationships/hyperlink" Target="http://biblioclub.ru/index.php?page=book&amp;id=450782" TargetMode="External"/><Relationship Id="rId40" Type="http://schemas.openxmlformats.org/officeDocument/2006/relationships/hyperlink" Target="http://biblioclub.ru/index.php?page=book&amp;id=459296" TargetMode="External"/><Relationship Id="rId45" Type="http://schemas.openxmlformats.org/officeDocument/2006/relationships/hyperlink" Target="http://www.youtube.com/watch?v=DPloBQFhvBw" TargetMode="External"/><Relationship Id="rId53" Type="http://schemas.openxmlformats.org/officeDocument/2006/relationships/hyperlink" Target="http://biblioclub.ru/index.php?page=book_red&amp;id=259319&amp;sr=1" TargetMode="External"/><Relationship Id="rId58" Type="http://schemas.openxmlformats.org/officeDocument/2006/relationships/hyperlink" Target="http://biblioclub.ru/index.php?page=book&amp;id=278008" TargetMode="External"/><Relationship Id="rId66" Type="http://schemas.openxmlformats.org/officeDocument/2006/relationships/hyperlink" Target="http://www.lewiscarroll.org/carroll.html" TargetMode="External"/><Relationship Id="rId74" Type="http://schemas.openxmlformats.org/officeDocument/2006/relationships/hyperlink" Target="http://orel.rsl.ru/" TargetMode="External"/><Relationship Id="rId79" Type="http://schemas.openxmlformats.org/officeDocument/2006/relationships/hyperlink" Target="http://www.slovopedia.com/" TargetMode="External"/><Relationship Id="rId5" Type="http://schemas.openxmlformats.org/officeDocument/2006/relationships/footnotes" Target="footnotes.xml"/><Relationship Id="rId61" Type="http://schemas.openxmlformats.org/officeDocument/2006/relationships/hyperlink" Target="https://biblio-online.ru/bcode/431905" TargetMode="External"/><Relationship Id="rId10" Type="http://schemas.openxmlformats.org/officeDocument/2006/relationships/hyperlink" Target="https://biblio-online.ru/bcode/433350" TargetMode="External"/><Relationship Id="rId19" Type="http://schemas.openxmlformats.org/officeDocument/2006/relationships/hyperlink" Target="http://biblioclub.ru/index.php?page=book&amp;id=115169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www.youtube.com/watch?v=Dvhk_I-BplE" TargetMode="External"/><Relationship Id="rId52" Type="http://schemas.openxmlformats.org/officeDocument/2006/relationships/hyperlink" Target="http://biblioclub.ru/index.php?page=publisher_red&amp;pub_id=16958" TargetMode="External"/><Relationship Id="rId60" Type="http://schemas.openxmlformats.org/officeDocument/2006/relationships/hyperlink" Target="https://biblio-online.ru/bcode/438613" TargetMode="External"/><Relationship Id="rId65" Type="http://schemas.openxmlformats.org/officeDocument/2006/relationships/hyperlink" Target="https://logiclike.com/cabinet" TargetMode="External"/><Relationship Id="rId73" Type="http://schemas.openxmlformats.org/officeDocument/2006/relationships/hyperlink" Target="http://www.nounb.sci-nnov.ru" TargetMode="External"/><Relationship Id="rId78" Type="http://schemas.openxmlformats.org/officeDocument/2006/relationships/hyperlink" Target="http://www.slo.ru/files/archivers/7zip" TargetMode="External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s://biblio-online.ru/bcode/433113" TargetMode="External"/><Relationship Id="rId22" Type="http://schemas.openxmlformats.org/officeDocument/2006/relationships/hyperlink" Target="http://biblioclub.ru/index.php?page=book&amp;id=229405" TargetMode="External"/><Relationship Id="rId27" Type="http://schemas.openxmlformats.org/officeDocument/2006/relationships/hyperlink" Target="http://biblioclub.ru/index.php?page=book&amp;id=453249" TargetMode="External"/><Relationship Id="rId30" Type="http://schemas.openxmlformats.org/officeDocument/2006/relationships/hyperlink" Target="http://biblioclub.ru/index.php?page=book&amp;id=79497" TargetMode="External"/><Relationship Id="rId35" Type="http://schemas.openxmlformats.org/officeDocument/2006/relationships/hyperlink" Target="http://www.mathnet.ru/" TargetMode="External"/><Relationship Id="rId43" Type="http://schemas.openxmlformats.org/officeDocument/2006/relationships/hyperlink" Target="http://www.youtube.com/watch?v=GNBjRk8MyFM" TargetMode="External"/><Relationship Id="rId48" Type="http://schemas.openxmlformats.org/officeDocument/2006/relationships/hyperlink" Target="http://biblioclub.ru/index.php?page=book&amp;id=487914" TargetMode="External"/><Relationship Id="rId56" Type="http://schemas.openxmlformats.org/officeDocument/2006/relationships/hyperlink" Target="http://biblioclub.ru/index.php?page=book_red&amp;id=436865&amp;sr=1" TargetMode="External"/><Relationship Id="rId64" Type="http://schemas.openxmlformats.org/officeDocument/2006/relationships/hyperlink" Target="http://nauki-online.ru/logika/" TargetMode="External"/><Relationship Id="rId69" Type="http://schemas.openxmlformats.org/officeDocument/2006/relationships/hyperlink" Target="http://www.feb-web.ru/" TargetMode="External"/><Relationship Id="rId77" Type="http://schemas.openxmlformats.org/officeDocument/2006/relationships/hyperlink" Target="http://www.slo.ru/files/archivers/winrar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450751" TargetMode="External"/><Relationship Id="rId72" Type="http://schemas.openxmlformats.org/officeDocument/2006/relationships/hyperlink" Target="http://www.neva.ru/" TargetMode="External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biblio-online.ru/bcode/389073" TargetMode="External"/><Relationship Id="rId17" Type="http://schemas.openxmlformats.org/officeDocument/2006/relationships/hyperlink" Target="http://window.edu.ru" TargetMode="External"/><Relationship Id="rId25" Type="http://schemas.openxmlformats.org/officeDocument/2006/relationships/hyperlink" Target="http://biblioclub.ru/index.php?page=book&amp;id=115158" TargetMode="External"/><Relationship Id="rId33" Type="http://schemas.openxmlformats.org/officeDocument/2006/relationships/hyperlink" Target="http://biblioclub.ru/index.php?page=book&amp;id=452649" TargetMode="External"/><Relationship Id="rId38" Type="http://schemas.openxmlformats.org/officeDocument/2006/relationships/hyperlink" Target="http://biblioclub.ru/index.php?page=book&amp;id=450759" TargetMode="External"/><Relationship Id="rId46" Type="http://schemas.openxmlformats.org/officeDocument/2006/relationships/hyperlink" Target="http://www.youtube.com/watch?v=TQLsi9yqjU4" TargetMode="External"/><Relationship Id="rId59" Type="http://schemas.openxmlformats.org/officeDocument/2006/relationships/hyperlink" Target="http://biblioclub.ru/index.php?page=book&amp;id=437310" TargetMode="External"/><Relationship Id="rId67" Type="http://schemas.openxmlformats.org/officeDocument/2006/relationships/hyperlink" Target="http://bookz.ru/" TargetMode="External"/><Relationship Id="rId20" Type="http://schemas.openxmlformats.org/officeDocument/2006/relationships/hyperlink" Target="http://biblioclub.ru/index.php?page=book&amp;id=115396" TargetMode="External"/><Relationship Id="rId41" Type="http://schemas.openxmlformats.org/officeDocument/2006/relationships/hyperlink" Target="http://biblioclub.ru/index.php?page=book&amp;id=115020" TargetMode="External"/><Relationship Id="rId54" Type="http://schemas.openxmlformats.org/officeDocument/2006/relationships/hyperlink" Target="http://biblioclub.ru/index.php?page=publisher_red&amp;pub_id=15522" TargetMode="External"/><Relationship Id="rId62" Type="http://schemas.openxmlformats.org/officeDocument/2006/relationships/hyperlink" Target="https://biblio-online.ru/bcode/431994" TargetMode="External"/><Relationship Id="rId70" Type="http://schemas.openxmlformats.org/officeDocument/2006/relationships/hyperlink" Target="http://infolio.asf.ru" TargetMode="External"/><Relationship Id="rId75" Type="http://schemas.openxmlformats.org/officeDocument/2006/relationships/hyperlink" Target="http://www.rsl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biblioclub.ru/index.php?page=book&amp;id=453499" TargetMode="External"/><Relationship Id="rId28" Type="http://schemas.openxmlformats.org/officeDocument/2006/relationships/hyperlink" Target="http://biblioclub.ru/index.php?page=book&amp;id=89783" TargetMode="External"/><Relationship Id="rId36" Type="http://schemas.openxmlformats.org/officeDocument/2006/relationships/hyperlink" Target="http://mathematics.ru/" TargetMode="External"/><Relationship Id="rId49" Type="http://schemas.openxmlformats.org/officeDocument/2006/relationships/hyperlink" Target="http://biblioclub.ru/index.php?page=book&amp;id=79497" TargetMode="External"/><Relationship Id="rId57" Type="http://schemas.openxmlformats.org/officeDocument/2006/relationships/hyperlink" Target="http://biblioclub.ru/index.php?page=book&amp;id=11944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15542</Words>
  <Characters>88596</Characters>
  <Application>Microsoft Office Word</Application>
  <DocSecurity>0</DocSecurity>
  <Lines>738</Lines>
  <Paragraphs>207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103931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6</cp:revision>
  <cp:lastPrinted>2019-09-12T06:14:00Z</cp:lastPrinted>
  <dcterms:created xsi:type="dcterms:W3CDTF">2019-08-12T08:37:00Z</dcterms:created>
  <dcterms:modified xsi:type="dcterms:W3CDTF">2019-10-03T13:42:00Z</dcterms:modified>
</cp:coreProperties>
</file>